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2F3F0" w14:textId="42C8013A" w:rsidR="007E52E0" w:rsidRPr="00257246" w:rsidRDefault="007E52E0" w:rsidP="009534FE">
      <w:pPr>
        <w:pStyle w:val="Nagwek"/>
        <w:jc w:val="both"/>
        <w:rPr>
          <w:rFonts w:cstheme="minorHAnsi"/>
          <w:b/>
          <w:bCs/>
          <w:sz w:val="24"/>
          <w:szCs w:val="24"/>
        </w:rPr>
      </w:pPr>
      <w:bookmarkStart w:id="0" w:name="_Hlk200020391"/>
      <w:bookmarkStart w:id="1" w:name="_Hlk195697787"/>
      <w:r w:rsidRPr="00257246">
        <w:rPr>
          <w:rFonts w:eastAsiaTheme="minorEastAsia" w:cstheme="minorHAnsi"/>
          <w:b/>
          <w:bCs/>
          <w:sz w:val="24"/>
          <w:szCs w:val="24"/>
        </w:rPr>
        <w:t xml:space="preserve">OPIS PROCESU OBSŁUGI </w:t>
      </w:r>
      <w:r w:rsidRPr="00257246">
        <w:rPr>
          <w:rStyle w:val="normaltextrun"/>
          <w:rFonts w:cstheme="minorHAnsi"/>
          <w:b/>
          <w:bCs/>
          <w:sz w:val="24"/>
          <w:szCs w:val="24"/>
          <w:shd w:val="clear" w:color="auto" w:fill="FFFFFF"/>
        </w:rPr>
        <w:t>DOKUMENTÓW FINANSOWO-KSIĘGOWYCH ZINTEGROWAN</w:t>
      </w:r>
      <w:r w:rsidR="00EA0849" w:rsidRPr="00257246">
        <w:rPr>
          <w:rStyle w:val="normaltextrun"/>
          <w:rFonts w:cstheme="minorHAnsi"/>
          <w:b/>
          <w:bCs/>
          <w:sz w:val="24"/>
          <w:szCs w:val="24"/>
          <w:shd w:val="clear" w:color="auto" w:fill="FFFFFF"/>
        </w:rPr>
        <w:t>YCH</w:t>
      </w:r>
      <w:r w:rsidRPr="00257246">
        <w:rPr>
          <w:rStyle w:val="normaltextrun"/>
          <w:rFonts w:cstheme="minorHAnsi"/>
          <w:b/>
          <w:bCs/>
          <w:sz w:val="24"/>
          <w:szCs w:val="24"/>
          <w:shd w:val="clear" w:color="auto" w:fill="FFFFFF"/>
        </w:rPr>
        <w:t xml:space="preserve"> </w:t>
      </w:r>
      <w:r w:rsidR="003E118F">
        <w:rPr>
          <w:rStyle w:val="normaltextrun"/>
          <w:rFonts w:cstheme="minorHAnsi"/>
          <w:b/>
          <w:bCs/>
          <w:sz w:val="24"/>
          <w:szCs w:val="24"/>
          <w:shd w:val="clear" w:color="auto" w:fill="FFFFFF"/>
        </w:rPr>
        <w:br/>
      </w:r>
      <w:r w:rsidRPr="00257246">
        <w:rPr>
          <w:rStyle w:val="normaltextrun"/>
          <w:rFonts w:cstheme="minorHAnsi"/>
          <w:b/>
          <w:bCs/>
          <w:sz w:val="24"/>
          <w:szCs w:val="24"/>
          <w:shd w:val="clear" w:color="auto" w:fill="FFFFFF"/>
        </w:rPr>
        <w:t xml:space="preserve">Z </w:t>
      </w:r>
      <w:proofErr w:type="spellStart"/>
      <w:r w:rsidRPr="00257246">
        <w:rPr>
          <w:rStyle w:val="normaltextrun"/>
          <w:rFonts w:cstheme="minorHAnsi"/>
          <w:b/>
          <w:bCs/>
          <w:sz w:val="24"/>
          <w:szCs w:val="24"/>
          <w:shd w:val="clear" w:color="auto" w:fill="FFFFFF"/>
        </w:rPr>
        <w:t>KSeF</w:t>
      </w:r>
      <w:proofErr w:type="spellEnd"/>
    </w:p>
    <w:p w14:paraId="47397C7A" w14:textId="77777777" w:rsidR="007A573E" w:rsidRPr="00257246" w:rsidRDefault="007A573E" w:rsidP="009534FE">
      <w:pPr>
        <w:spacing w:after="0"/>
        <w:jc w:val="both"/>
        <w:rPr>
          <w:rFonts w:cstheme="minorHAnsi"/>
          <w:sz w:val="24"/>
          <w:szCs w:val="24"/>
        </w:rPr>
      </w:pPr>
    </w:p>
    <w:p w14:paraId="01CCB34A" w14:textId="655A7B38" w:rsidR="004D73A0" w:rsidRPr="00257246" w:rsidRDefault="004D73A0" w:rsidP="009534FE">
      <w:pPr>
        <w:pStyle w:val="Akapitzlist"/>
        <w:numPr>
          <w:ilvl w:val="0"/>
          <w:numId w:val="1"/>
        </w:numPr>
        <w:spacing w:after="0" w:line="256" w:lineRule="auto"/>
        <w:ind w:left="0" w:firstLine="0"/>
        <w:jc w:val="both"/>
        <w:rPr>
          <w:rStyle w:val="normaltextrun"/>
          <w:rFonts w:eastAsiaTheme="minorEastAsia" w:cstheme="minorHAnsi"/>
          <w:b/>
          <w:bCs/>
          <w:sz w:val="24"/>
          <w:szCs w:val="24"/>
        </w:rPr>
      </w:pPr>
      <w:r w:rsidRPr="00257246">
        <w:rPr>
          <w:rFonts w:eastAsiaTheme="minorEastAsia" w:cstheme="minorHAnsi"/>
          <w:b/>
          <w:bCs/>
          <w:sz w:val="24"/>
          <w:szCs w:val="24"/>
        </w:rPr>
        <w:t xml:space="preserve">Szczegółowe funkcjonalności procesu obsługi </w:t>
      </w:r>
      <w:r w:rsidRPr="00257246">
        <w:rPr>
          <w:rStyle w:val="normaltextrun"/>
          <w:rFonts w:cstheme="minorHAnsi"/>
          <w:b/>
          <w:bCs/>
          <w:sz w:val="24"/>
          <w:szCs w:val="24"/>
          <w:shd w:val="clear" w:color="auto" w:fill="FFFFFF"/>
        </w:rPr>
        <w:t>dokumentów finansowo-księgowych zintegrowan</w:t>
      </w:r>
      <w:r w:rsidR="005416AC" w:rsidRPr="00257246">
        <w:rPr>
          <w:rStyle w:val="normaltextrun"/>
          <w:rFonts w:cstheme="minorHAnsi"/>
          <w:b/>
          <w:bCs/>
          <w:sz w:val="24"/>
          <w:szCs w:val="24"/>
          <w:shd w:val="clear" w:color="auto" w:fill="FFFFFF"/>
        </w:rPr>
        <w:t>ych</w:t>
      </w:r>
      <w:r w:rsidRPr="00257246">
        <w:rPr>
          <w:rStyle w:val="normaltextrun"/>
          <w:rFonts w:cstheme="minorHAnsi"/>
          <w:b/>
          <w:bCs/>
          <w:sz w:val="24"/>
          <w:szCs w:val="24"/>
          <w:shd w:val="clear" w:color="auto" w:fill="FFFFFF"/>
        </w:rPr>
        <w:t xml:space="preserve"> z </w:t>
      </w:r>
      <w:proofErr w:type="spellStart"/>
      <w:r w:rsidRPr="00257246">
        <w:rPr>
          <w:rStyle w:val="normaltextrun"/>
          <w:rFonts w:cstheme="minorHAnsi"/>
          <w:b/>
          <w:bCs/>
          <w:sz w:val="24"/>
          <w:szCs w:val="24"/>
          <w:shd w:val="clear" w:color="auto" w:fill="FFFFFF"/>
        </w:rPr>
        <w:t>KSeF</w:t>
      </w:r>
      <w:proofErr w:type="spellEnd"/>
      <w:r w:rsidRPr="00257246">
        <w:rPr>
          <w:rStyle w:val="normaltextrun"/>
          <w:rFonts w:cstheme="minorHAnsi"/>
          <w:b/>
          <w:bCs/>
          <w:sz w:val="24"/>
          <w:szCs w:val="24"/>
          <w:shd w:val="clear" w:color="auto" w:fill="FFFFFF"/>
        </w:rPr>
        <w:t>:</w:t>
      </w:r>
    </w:p>
    <w:p w14:paraId="04A73903" w14:textId="6578C765" w:rsidR="00D20F35" w:rsidRPr="00257246" w:rsidRDefault="00D20F35" w:rsidP="009534FE">
      <w:pPr>
        <w:pStyle w:val="Akapitzlist"/>
        <w:numPr>
          <w:ilvl w:val="1"/>
          <w:numId w:val="1"/>
        </w:numPr>
        <w:spacing w:after="0" w:line="256" w:lineRule="auto"/>
        <w:ind w:left="0" w:firstLine="0"/>
        <w:jc w:val="both"/>
        <w:rPr>
          <w:rFonts w:eastAsiaTheme="minorEastAsia" w:cstheme="minorHAnsi"/>
          <w:sz w:val="24"/>
          <w:szCs w:val="24"/>
        </w:rPr>
      </w:pPr>
      <w:r w:rsidRPr="00257246">
        <w:rPr>
          <w:rFonts w:cstheme="minorHAnsi"/>
          <w:sz w:val="24"/>
          <w:szCs w:val="24"/>
          <w:shd w:val="clear" w:color="auto" w:fill="FFFFFF"/>
        </w:rPr>
        <w:t xml:space="preserve">Główne cele </w:t>
      </w:r>
      <w:r w:rsidR="00464D05" w:rsidRPr="00257246">
        <w:rPr>
          <w:rFonts w:cstheme="minorHAnsi"/>
          <w:sz w:val="24"/>
          <w:szCs w:val="24"/>
          <w:shd w:val="clear" w:color="auto" w:fill="FFFFFF"/>
        </w:rPr>
        <w:t>p</w:t>
      </w:r>
      <w:r w:rsidRPr="00257246">
        <w:rPr>
          <w:rFonts w:cstheme="minorHAnsi"/>
          <w:sz w:val="24"/>
          <w:szCs w:val="24"/>
          <w:shd w:val="clear" w:color="auto" w:fill="FFFFFF"/>
        </w:rPr>
        <w:t>rocesu obsługi dokumentów finansowo-księgowych ma na celu</w:t>
      </w:r>
      <w:r w:rsidR="00E278FA" w:rsidRPr="00257246">
        <w:rPr>
          <w:rFonts w:cstheme="minorHAnsi"/>
          <w:sz w:val="24"/>
          <w:szCs w:val="24"/>
          <w:shd w:val="clear" w:color="auto" w:fill="FFFFFF"/>
        </w:rPr>
        <w:t>:</w:t>
      </w:r>
    </w:p>
    <w:p w14:paraId="1E42D74C" w14:textId="10787AFB" w:rsidR="00D20F35" w:rsidRPr="00257246" w:rsidRDefault="00F62523" w:rsidP="009534FE">
      <w:pPr>
        <w:pStyle w:val="Akapitzlist"/>
        <w:numPr>
          <w:ilvl w:val="2"/>
          <w:numId w:val="7"/>
        </w:numPr>
        <w:spacing w:after="0" w:line="256" w:lineRule="auto"/>
        <w:ind w:left="0" w:firstLine="0"/>
        <w:jc w:val="both"/>
        <w:rPr>
          <w:rFonts w:eastAsiaTheme="minorEastAsia" w:cstheme="minorHAnsi"/>
          <w:sz w:val="24"/>
          <w:szCs w:val="24"/>
        </w:rPr>
      </w:pPr>
      <w:r w:rsidRPr="00257246">
        <w:rPr>
          <w:rFonts w:cstheme="minorHAnsi"/>
          <w:sz w:val="24"/>
          <w:szCs w:val="24"/>
        </w:rPr>
        <w:t>U</w:t>
      </w:r>
      <w:r w:rsidR="00D20F35" w:rsidRPr="00257246">
        <w:rPr>
          <w:rFonts w:cstheme="minorHAnsi"/>
          <w:sz w:val="24"/>
          <w:szCs w:val="24"/>
        </w:rPr>
        <w:t xml:space="preserve">sprawnienie i zautomatyzowanie obiegu </w:t>
      </w:r>
      <w:r w:rsidR="00E278FA" w:rsidRPr="00257246">
        <w:rPr>
          <w:rFonts w:cstheme="minorHAnsi"/>
          <w:sz w:val="24"/>
          <w:szCs w:val="24"/>
          <w:shd w:val="clear" w:color="auto" w:fill="FFFFFF"/>
        </w:rPr>
        <w:t xml:space="preserve">dokumentów finansowo-księgowych </w:t>
      </w:r>
      <w:r w:rsidR="00EE218D">
        <w:rPr>
          <w:rFonts w:cstheme="minorHAnsi"/>
          <w:sz w:val="24"/>
          <w:szCs w:val="24"/>
          <w:shd w:val="clear" w:color="auto" w:fill="FFFFFF"/>
        </w:rPr>
        <w:br/>
      </w:r>
      <w:r w:rsidR="00D20F35" w:rsidRPr="00257246">
        <w:rPr>
          <w:rFonts w:cstheme="minorHAnsi"/>
          <w:sz w:val="24"/>
          <w:szCs w:val="24"/>
        </w:rPr>
        <w:t xml:space="preserve">w </w:t>
      </w:r>
      <w:r w:rsidR="00E278FA" w:rsidRPr="00257246">
        <w:rPr>
          <w:rFonts w:cstheme="minorHAnsi"/>
          <w:sz w:val="24"/>
          <w:szCs w:val="24"/>
        </w:rPr>
        <w:t>Spółce</w:t>
      </w:r>
      <w:r w:rsidR="00D20F35" w:rsidRPr="00257246">
        <w:rPr>
          <w:rFonts w:cstheme="minorHAnsi"/>
          <w:sz w:val="24"/>
          <w:szCs w:val="24"/>
        </w:rPr>
        <w:t>, co przekłada się na efektywniejsze procesy księgowe i podatkowe</w:t>
      </w:r>
    </w:p>
    <w:p w14:paraId="054A42B9" w14:textId="4DE408E1" w:rsidR="00D20F35" w:rsidRPr="00257246" w:rsidRDefault="00F62523" w:rsidP="009534FE">
      <w:pPr>
        <w:pStyle w:val="Akapitzlist"/>
        <w:numPr>
          <w:ilvl w:val="2"/>
          <w:numId w:val="7"/>
        </w:numPr>
        <w:spacing w:after="0" w:line="256" w:lineRule="auto"/>
        <w:ind w:left="0" w:firstLine="0"/>
        <w:jc w:val="both"/>
        <w:rPr>
          <w:rFonts w:eastAsiaTheme="minorEastAsia" w:cstheme="minorHAnsi"/>
          <w:sz w:val="24"/>
          <w:szCs w:val="24"/>
        </w:rPr>
      </w:pPr>
      <w:r w:rsidRPr="00257246">
        <w:rPr>
          <w:rFonts w:cstheme="minorHAnsi"/>
          <w:sz w:val="24"/>
          <w:szCs w:val="24"/>
          <w:shd w:val="clear" w:color="auto" w:fill="FFFFFF"/>
        </w:rPr>
        <w:t>P</w:t>
      </w:r>
      <w:r w:rsidR="00D20F35" w:rsidRPr="00257246">
        <w:rPr>
          <w:rFonts w:cstheme="minorHAnsi"/>
          <w:sz w:val="24"/>
          <w:szCs w:val="24"/>
          <w:shd w:val="clear" w:color="auto" w:fill="FFFFFF"/>
        </w:rPr>
        <w:t>rzyspieszenie procesów, redukcja błędów, poprawa kontroli i efektywniejsze wykorzystanie zasobów</w:t>
      </w:r>
    </w:p>
    <w:p w14:paraId="0CEE6AF5" w14:textId="5DE21BCF" w:rsidR="00D20F35" w:rsidRPr="00257246" w:rsidRDefault="00F62523" w:rsidP="009534FE">
      <w:pPr>
        <w:pStyle w:val="Akapitzlist"/>
        <w:numPr>
          <w:ilvl w:val="2"/>
          <w:numId w:val="7"/>
        </w:numPr>
        <w:spacing w:after="0" w:line="256" w:lineRule="auto"/>
        <w:ind w:left="0" w:firstLine="0"/>
        <w:jc w:val="both"/>
        <w:rPr>
          <w:rStyle w:val="uv3um"/>
          <w:rFonts w:eastAsiaTheme="minorEastAsia" w:cstheme="minorHAnsi"/>
          <w:sz w:val="24"/>
          <w:szCs w:val="24"/>
        </w:rPr>
      </w:pPr>
      <w:r w:rsidRPr="00257246">
        <w:rPr>
          <w:rFonts w:cstheme="minorHAnsi"/>
          <w:sz w:val="24"/>
          <w:szCs w:val="24"/>
          <w:shd w:val="clear" w:color="auto" w:fill="FFFFFF"/>
        </w:rPr>
        <w:t>I</w:t>
      </w:r>
      <w:r w:rsidR="00D20F35" w:rsidRPr="00257246">
        <w:rPr>
          <w:rFonts w:cstheme="minorHAnsi"/>
          <w:sz w:val="24"/>
          <w:szCs w:val="24"/>
          <w:shd w:val="clear" w:color="auto" w:fill="FFFFFF"/>
        </w:rPr>
        <w:t>ntegracja z Krajowym Systemem e-Faktur (</w:t>
      </w:r>
      <w:proofErr w:type="spellStart"/>
      <w:r w:rsidR="00D20F35" w:rsidRPr="00257246">
        <w:rPr>
          <w:rFonts w:cstheme="minorHAnsi"/>
          <w:sz w:val="24"/>
          <w:szCs w:val="24"/>
          <w:shd w:val="clear" w:color="auto" w:fill="FFFFFF"/>
        </w:rPr>
        <w:t>KSeF</w:t>
      </w:r>
      <w:proofErr w:type="spellEnd"/>
      <w:r w:rsidR="00D20F35" w:rsidRPr="00257246">
        <w:rPr>
          <w:rFonts w:cstheme="minorHAnsi"/>
          <w:sz w:val="24"/>
          <w:szCs w:val="24"/>
          <w:shd w:val="clear" w:color="auto" w:fill="FFFFFF"/>
        </w:rPr>
        <w:t>) pozwala na centralizację, standaryzację i przyspieszenie wymiany dokumentów, eliminując konieczność ręcznego wprowadzania danych i redukując ryzyko błędów</w:t>
      </w:r>
    </w:p>
    <w:p w14:paraId="3189F1E0" w14:textId="7870BED5" w:rsidR="00D20F35" w:rsidRPr="00257246" w:rsidRDefault="00F62523" w:rsidP="009534FE">
      <w:pPr>
        <w:pStyle w:val="Akapitzlist"/>
        <w:numPr>
          <w:ilvl w:val="2"/>
          <w:numId w:val="7"/>
        </w:numPr>
        <w:spacing w:after="0" w:line="256" w:lineRule="auto"/>
        <w:ind w:left="0" w:firstLine="0"/>
        <w:jc w:val="both"/>
        <w:rPr>
          <w:rStyle w:val="uv3um"/>
          <w:rFonts w:eastAsiaTheme="minorEastAsia" w:cstheme="minorHAnsi"/>
          <w:sz w:val="24"/>
          <w:szCs w:val="24"/>
        </w:rPr>
      </w:pPr>
      <w:r w:rsidRPr="00257246">
        <w:rPr>
          <w:rFonts w:cstheme="minorHAnsi"/>
          <w:spacing w:val="2"/>
          <w:sz w:val="24"/>
          <w:szCs w:val="24"/>
          <w:shd w:val="clear" w:color="auto" w:fill="FFFFFF"/>
        </w:rPr>
        <w:t>S</w:t>
      </w:r>
      <w:r w:rsidR="00D20F35" w:rsidRPr="00257246">
        <w:rPr>
          <w:rFonts w:cstheme="minorHAnsi"/>
          <w:spacing w:val="2"/>
          <w:sz w:val="24"/>
          <w:szCs w:val="24"/>
          <w:shd w:val="clear" w:color="auto" w:fill="FFFFFF"/>
        </w:rPr>
        <w:t xml:space="preserve">ystem EOD pozwala na cyfryzację i automatyczne przetwarzanie dokumentów, </w:t>
      </w:r>
      <w:r w:rsidR="00D20F35" w:rsidRPr="00257246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finansowo-księgowych </w:t>
      </w:r>
      <w:r w:rsidR="00D20F35" w:rsidRPr="00257246">
        <w:rPr>
          <w:rFonts w:cstheme="minorHAnsi"/>
          <w:spacing w:val="2"/>
          <w:sz w:val="24"/>
          <w:szCs w:val="24"/>
          <w:shd w:val="clear" w:color="auto" w:fill="FFFFFF"/>
        </w:rPr>
        <w:t>eliminując potrzebę ręcznego wprowadzania danych i papierowego obiegu</w:t>
      </w:r>
    </w:p>
    <w:p w14:paraId="695AEB41" w14:textId="1855E4EC" w:rsidR="00D20F35" w:rsidRPr="00257246" w:rsidRDefault="00D20F35" w:rsidP="009534FE">
      <w:pPr>
        <w:pStyle w:val="Akapitzlist"/>
        <w:numPr>
          <w:ilvl w:val="2"/>
          <w:numId w:val="7"/>
        </w:numPr>
        <w:spacing w:after="0" w:line="256" w:lineRule="auto"/>
        <w:ind w:left="0" w:firstLine="0"/>
        <w:jc w:val="both"/>
        <w:rPr>
          <w:rStyle w:val="uv3um"/>
          <w:rFonts w:eastAsiaTheme="minorEastAsia" w:cstheme="minorHAnsi"/>
          <w:sz w:val="24"/>
          <w:szCs w:val="24"/>
        </w:rPr>
      </w:pPr>
      <w:r w:rsidRPr="00257246">
        <w:rPr>
          <w:rFonts w:cstheme="minorHAnsi"/>
          <w:spacing w:val="2"/>
          <w:sz w:val="24"/>
          <w:szCs w:val="24"/>
          <w:shd w:val="clear" w:color="auto" w:fill="FFFFFF"/>
        </w:rPr>
        <w:t>Automatyzacja i centralizacja danych redukują ryzyko pomyłek związanych z ręcznym przetwarzaniem dokumentów</w:t>
      </w:r>
    </w:p>
    <w:p w14:paraId="4EC4092A" w14:textId="7912B217" w:rsidR="00D20F35" w:rsidRPr="00257246" w:rsidRDefault="00F62523" w:rsidP="009534FE">
      <w:pPr>
        <w:pStyle w:val="Akapitzlist"/>
        <w:numPr>
          <w:ilvl w:val="2"/>
          <w:numId w:val="7"/>
        </w:numPr>
        <w:spacing w:after="0" w:line="256" w:lineRule="auto"/>
        <w:ind w:left="0" w:firstLine="0"/>
        <w:jc w:val="both"/>
        <w:rPr>
          <w:rStyle w:val="uv3um"/>
          <w:rFonts w:eastAsiaTheme="minorEastAsia" w:cstheme="minorHAnsi"/>
          <w:sz w:val="24"/>
          <w:szCs w:val="24"/>
        </w:rPr>
      </w:pPr>
      <w:r w:rsidRPr="00257246">
        <w:rPr>
          <w:rFonts w:cstheme="minorHAnsi"/>
          <w:spacing w:val="2"/>
          <w:sz w:val="24"/>
          <w:szCs w:val="24"/>
        </w:rPr>
        <w:t>Proces ma na celu</w:t>
      </w:r>
      <w:r w:rsidR="00D20F35" w:rsidRPr="00257246">
        <w:rPr>
          <w:rFonts w:cstheme="minorHAnsi"/>
          <w:spacing w:val="2"/>
          <w:sz w:val="24"/>
          <w:szCs w:val="24"/>
        </w:rPr>
        <w:t xml:space="preserve"> śledzenie statusu dokumentów, nadawanie uprawnień dostępu </w:t>
      </w:r>
      <w:r w:rsidR="00EE218D">
        <w:rPr>
          <w:rFonts w:cstheme="minorHAnsi"/>
          <w:spacing w:val="2"/>
          <w:sz w:val="24"/>
          <w:szCs w:val="24"/>
        </w:rPr>
        <w:br/>
      </w:r>
      <w:r w:rsidR="00D20F35" w:rsidRPr="00257246">
        <w:rPr>
          <w:rFonts w:cstheme="minorHAnsi"/>
          <w:spacing w:val="2"/>
          <w:sz w:val="24"/>
          <w:szCs w:val="24"/>
        </w:rPr>
        <w:t>i audytowanie procesów, co zwiększa kontrolę nad finansami firmy</w:t>
      </w:r>
    </w:p>
    <w:p w14:paraId="484F8011" w14:textId="5D47246C" w:rsidR="00D20F35" w:rsidRPr="00257246" w:rsidRDefault="00D20F35" w:rsidP="009534FE">
      <w:pPr>
        <w:pStyle w:val="Akapitzlist"/>
        <w:numPr>
          <w:ilvl w:val="2"/>
          <w:numId w:val="7"/>
        </w:numPr>
        <w:spacing w:after="0" w:line="256" w:lineRule="auto"/>
        <w:ind w:left="0" w:firstLine="0"/>
        <w:jc w:val="both"/>
        <w:rPr>
          <w:rFonts w:eastAsiaTheme="minorEastAsia" w:cstheme="minorHAnsi"/>
          <w:sz w:val="24"/>
          <w:szCs w:val="24"/>
        </w:rPr>
      </w:pPr>
      <w:r w:rsidRPr="00257246">
        <w:rPr>
          <w:rFonts w:cstheme="minorHAnsi"/>
          <w:sz w:val="24"/>
          <w:szCs w:val="24"/>
          <w:shd w:val="clear" w:color="auto" w:fill="FFFFFF"/>
        </w:rPr>
        <w:t xml:space="preserve">System ma na celu zarządzanie fakturami VAT oraz innymi dokumentami finansowo-księgowymi (np. Noty księgowe, decyzje urzędowe), ich opis, zatwierdzanie i archiwizację </w:t>
      </w:r>
      <w:r w:rsidR="00EE218D">
        <w:rPr>
          <w:rFonts w:cstheme="minorHAnsi"/>
          <w:sz w:val="24"/>
          <w:szCs w:val="24"/>
          <w:shd w:val="clear" w:color="auto" w:fill="FFFFFF"/>
        </w:rPr>
        <w:br/>
      </w:r>
      <w:r w:rsidRPr="00257246">
        <w:rPr>
          <w:rFonts w:cstheme="minorHAnsi"/>
          <w:sz w:val="24"/>
          <w:szCs w:val="24"/>
        </w:rPr>
        <w:t>w formie cyfrowej</w:t>
      </w:r>
    </w:p>
    <w:p w14:paraId="6948D093" w14:textId="2CF0F5C0" w:rsidR="00D20F35" w:rsidRPr="00257246" w:rsidRDefault="00D20F35" w:rsidP="009534FE">
      <w:pPr>
        <w:pStyle w:val="k3ksmc"/>
        <w:shd w:val="clear" w:color="auto" w:fill="FFFFFF"/>
        <w:spacing w:before="0" w:beforeAutospacing="0" w:after="0" w:afterAutospacing="0" w:line="330" w:lineRule="atLeast"/>
        <w:jc w:val="both"/>
        <w:rPr>
          <w:rStyle w:val="uv3um"/>
          <w:rFonts w:asciiTheme="minorHAnsi" w:hAnsiTheme="minorHAnsi" w:cstheme="minorHAnsi"/>
          <w:spacing w:val="2"/>
        </w:rPr>
      </w:pPr>
    </w:p>
    <w:p w14:paraId="6B69895C" w14:textId="03691DD4" w:rsidR="00A1405B" w:rsidRPr="00257246" w:rsidRDefault="00A1405B" w:rsidP="009534FE">
      <w:pPr>
        <w:pStyle w:val="Akapitzlist"/>
        <w:numPr>
          <w:ilvl w:val="1"/>
          <w:numId w:val="1"/>
        </w:numPr>
        <w:spacing w:after="0"/>
        <w:ind w:left="0" w:firstLine="0"/>
        <w:jc w:val="both"/>
        <w:rPr>
          <w:rFonts w:cstheme="minorHAnsi"/>
          <w:b/>
          <w:bCs/>
          <w:sz w:val="24"/>
          <w:szCs w:val="24"/>
        </w:rPr>
      </w:pPr>
      <w:r w:rsidRPr="00257246">
        <w:rPr>
          <w:rFonts w:cstheme="minorHAnsi"/>
          <w:b/>
          <w:bCs/>
          <w:sz w:val="24"/>
          <w:szCs w:val="24"/>
        </w:rPr>
        <w:t>Wymagania systemu EOD</w:t>
      </w:r>
      <w:r w:rsidR="0042428C" w:rsidRPr="00257246">
        <w:rPr>
          <w:rFonts w:cstheme="minorHAnsi"/>
          <w:b/>
          <w:bCs/>
          <w:sz w:val="24"/>
          <w:szCs w:val="24"/>
        </w:rPr>
        <w:t xml:space="preserve"> dla </w:t>
      </w:r>
      <w:r w:rsidR="0042428C" w:rsidRPr="00257246">
        <w:rPr>
          <w:rFonts w:eastAsia="Times New Roman" w:cstheme="minorHAnsi"/>
          <w:b/>
          <w:bCs/>
          <w:sz w:val="24"/>
          <w:szCs w:val="24"/>
          <w:lang w:eastAsia="pl-PL"/>
        </w:rPr>
        <w:t>dokumentów finansowo-księgowych</w:t>
      </w:r>
    </w:p>
    <w:bookmarkEnd w:id="0"/>
    <w:p w14:paraId="6822EDE0" w14:textId="16195EF9" w:rsidR="00A1405B" w:rsidRPr="00257246" w:rsidRDefault="37D3CD7A" w:rsidP="009534FE">
      <w:pPr>
        <w:pStyle w:val="Akapitzlist"/>
        <w:numPr>
          <w:ilvl w:val="2"/>
          <w:numId w:val="10"/>
        </w:numPr>
        <w:spacing w:after="0" w:line="240" w:lineRule="auto"/>
        <w:ind w:left="0" w:firstLine="0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257246">
        <w:rPr>
          <w:rFonts w:cstheme="minorHAnsi"/>
          <w:sz w:val="24"/>
          <w:szCs w:val="24"/>
        </w:rPr>
        <w:t xml:space="preserve">System </w:t>
      </w:r>
      <w:r w:rsidR="6CA8D7B8" w:rsidRPr="00257246">
        <w:rPr>
          <w:rFonts w:cstheme="minorHAnsi"/>
          <w:sz w:val="24"/>
          <w:szCs w:val="24"/>
        </w:rPr>
        <w:t xml:space="preserve">powinien </w:t>
      </w:r>
      <w:r w:rsidRPr="00257246">
        <w:rPr>
          <w:rFonts w:cstheme="minorHAnsi"/>
          <w:sz w:val="24"/>
          <w:szCs w:val="24"/>
        </w:rPr>
        <w:t>um</w:t>
      </w:r>
      <w:r w:rsidR="0042428C" w:rsidRPr="00257246">
        <w:rPr>
          <w:rFonts w:eastAsia="Times New Roman" w:cstheme="minorHAnsi"/>
          <w:sz w:val="24"/>
          <w:szCs w:val="24"/>
          <w:lang w:eastAsia="pl-PL"/>
        </w:rPr>
        <w:t>ożliw</w:t>
      </w:r>
      <w:r w:rsidR="2501D3F1" w:rsidRPr="00257246">
        <w:rPr>
          <w:rFonts w:eastAsia="Times New Roman" w:cstheme="minorHAnsi"/>
          <w:sz w:val="24"/>
          <w:szCs w:val="24"/>
          <w:lang w:eastAsia="pl-PL"/>
        </w:rPr>
        <w:t xml:space="preserve">iać </w:t>
      </w:r>
      <w:r w:rsidR="00A1405B" w:rsidRPr="00257246">
        <w:rPr>
          <w:rFonts w:eastAsia="Times New Roman" w:cstheme="minorHAnsi"/>
          <w:sz w:val="24"/>
          <w:szCs w:val="24"/>
          <w:lang w:eastAsia="pl-PL"/>
        </w:rPr>
        <w:t>skanowani</w:t>
      </w:r>
      <w:r w:rsidR="0B0A9379" w:rsidRPr="00257246">
        <w:rPr>
          <w:rFonts w:eastAsia="Times New Roman" w:cstheme="minorHAnsi"/>
          <w:sz w:val="24"/>
          <w:szCs w:val="24"/>
          <w:lang w:eastAsia="pl-PL"/>
        </w:rPr>
        <w:t>e</w:t>
      </w:r>
      <w:r w:rsidR="00A1405B" w:rsidRPr="00257246">
        <w:rPr>
          <w:rFonts w:eastAsia="Times New Roman" w:cstheme="minorHAnsi"/>
          <w:sz w:val="24"/>
          <w:szCs w:val="24"/>
          <w:lang w:eastAsia="pl-PL"/>
        </w:rPr>
        <w:t xml:space="preserve"> dokumentów </w:t>
      </w:r>
      <w:r w:rsidR="0026135D">
        <w:rPr>
          <w:rFonts w:eastAsia="Times New Roman" w:cstheme="minorHAnsi"/>
          <w:sz w:val="24"/>
          <w:szCs w:val="24"/>
          <w:lang w:eastAsia="pl-PL"/>
        </w:rPr>
        <w:t>.</w:t>
      </w:r>
    </w:p>
    <w:p w14:paraId="2FA755AA" w14:textId="323BE8CF" w:rsidR="00127316" w:rsidRPr="00257246" w:rsidRDefault="4AF58540" w:rsidP="009534FE">
      <w:pPr>
        <w:pStyle w:val="Akapitzlist"/>
        <w:numPr>
          <w:ilvl w:val="2"/>
          <w:numId w:val="10"/>
        </w:numPr>
        <w:spacing w:after="0" w:line="240" w:lineRule="auto"/>
        <w:ind w:left="0" w:firstLine="0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257246">
        <w:rPr>
          <w:rFonts w:cstheme="minorHAnsi"/>
          <w:sz w:val="24"/>
          <w:szCs w:val="24"/>
        </w:rPr>
        <w:t xml:space="preserve">System </w:t>
      </w:r>
      <w:r w:rsidR="2AD19C0B" w:rsidRPr="00257246">
        <w:rPr>
          <w:rFonts w:cstheme="minorHAnsi"/>
          <w:sz w:val="24"/>
          <w:szCs w:val="24"/>
        </w:rPr>
        <w:t xml:space="preserve">powinien </w:t>
      </w:r>
      <w:r w:rsidRPr="00257246">
        <w:rPr>
          <w:rFonts w:cstheme="minorHAnsi"/>
          <w:sz w:val="24"/>
          <w:szCs w:val="24"/>
        </w:rPr>
        <w:t>p</w:t>
      </w:r>
      <w:r w:rsidR="0042428C" w:rsidRPr="00257246">
        <w:rPr>
          <w:rFonts w:eastAsia="Times New Roman" w:cstheme="minorHAnsi"/>
          <w:sz w:val="24"/>
          <w:szCs w:val="24"/>
          <w:lang w:eastAsia="pl-PL"/>
        </w:rPr>
        <w:t>obiera</w:t>
      </w:r>
      <w:r w:rsidR="0DE0A88C" w:rsidRPr="00257246">
        <w:rPr>
          <w:rFonts w:eastAsia="Times New Roman" w:cstheme="minorHAnsi"/>
          <w:sz w:val="24"/>
          <w:szCs w:val="24"/>
          <w:lang w:eastAsia="pl-PL"/>
        </w:rPr>
        <w:t xml:space="preserve">ć </w:t>
      </w:r>
      <w:r w:rsidR="00A1405B" w:rsidRPr="00257246">
        <w:rPr>
          <w:rFonts w:eastAsia="Times New Roman" w:cstheme="minorHAnsi"/>
          <w:sz w:val="24"/>
          <w:szCs w:val="24"/>
          <w:lang w:eastAsia="pl-PL"/>
        </w:rPr>
        <w:t>i wizuali</w:t>
      </w:r>
      <w:r w:rsidR="3A32154F" w:rsidRPr="00257246">
        <w:rPr>
          <w:rFonts w:eastAsia="Times New Roman" w:cstheme="minorHAnsi"/>
          <w:sz w:val="24"/>
          <w:szCs w:val="24"/>
          <w:lang w:eastAsia="pl-PL"/>
        </w:rPr>
        <w:t xml:space="preserve">zować </w:t>
      </w:r>
      <w:r w:rsidR="00A1405B" w:rsidRPr="00257246">
        <w:rPr>
          <w:rFonts w:eastAsia="Times New Roman" w:cstheme="minorHAnsi"/>
          <w:sz w:val="24"/>
          <w:szCs w:val="24"/>
          <w:lang w:eastAsia="pl-PL"/>
        </w:rPr>
        <w:t>faktur</w:t>
      </w:r>
      <w:r w:rsidR="5C53CE6E" w:rsidRPr="00257246">
        <w:rPr>
          <w:rFonts w:eastAsia="Times New Roman" w:cstheme="minorHAnsi"/>
          <w:sz w:val="24"/>
          <w:szCs w:val="24"/>
          <w:lang w:eastAsia="pl-PL"/>
        </w:rPr>
        <w:t>y</w:t>
      </w:r>
      <w:r w:rsidR="00A1405B" w:rsidRPr="00257246">
        <w:rPr>
          <w:rFonts w:eastAsia="Times New Roman" w:cstheme="minorHAnsi"/>
          <w:sz w:val="24"/>
          <w:szCs w:val="24"/>
          <w:lang w:eastAsia="pl-PL"/>
        </w:rPr>
        <w:t xml:space="preserve"> zgodnie z </w:t>
      </w:r>
      <w:proofErr w:type="spellStart"/>
      <w:r w:rsidR="008A5485" w:rsidRPr="00257246">
        <w:rPr>
          <w:rFonts w:eastAsia="Times New Roman" w:cstheme="minorHAnsi"/>
          <w:sz w:val="24"/>
          <w:szCs w:val="24"/>
          <w:lang w:eastAsia="pl-PL"/>
        </w:rPr>
        <w:t>KSeF</w:t>
      </w:r>
      <w:proofErr w:type="spellEnd"/>
      <w:r w:rsidR="00666BCE" w:rsidRPr="00257246">
        <w:rPr>
          <w:rFonts w:eastAsia="Times New Roman" w:cstheme="minorHAnsi"/>
          <w:sz w:val="24"/>
          <w:szCs w:val="24"/>
          <w:lang w:eastAsia="pl-PL"/>
        </w:rPr>
        <w:t>.</w:t>
      </w:r>
      <w:r w:rsidR="00C728E6" w:rsidRPr="00257246">
        <w:rPr>
          <w:rFonts w:cstheme="minorHAnsi"/>
          <w:sz w:val="24"/>
          <w:szCs w:val="24"/>
        </w:rPr>
        <w:t xml:space="preserve"> </w:t>
      </w:r>
      <w:r w:rsidR="00C728E6" w:rsidRPr="00257246">
        <w:rPr>
          <w:rFonts w:eastAsia="Times New Roman" w:cstheme="minorHAnsi"/>
          <w:sz w:val="24"/>
          <w:szCs w:val="24"/>
          <w:lang w:eastAsia="pl-PL"/>
        </w:rPr>
        <w:t xml:space="preserve">Faktury </w:t>
      </w:r>
      <w:proofErr w:type="spellStart"/>
      <w:r w:rsidR="00C728E6" w:rsidRPr="00257246">
        <w:rPr>
          <w:rFonts w:eastAsia="Times New Roman" w:cstheme="minorHAnsi"/>
          <w:sz w:val="24"/>
          <w:szCs w:val="24"/>
          <w:lang w:eastAsia="pl-PL"/>
        </w:rPr>
        <w:t>KSeF</w:t>
      </w:r>
      <w:proofErr w:type="spellEnd"/>
      <w:r w:rsidR="00C728E6" w:rsidRPr="00257246">
        <w:rPr>
          <w:rFonts w:eastAsia="Times New Roman" w:cstheme="minorHAnsi"/>
          <w:sz w:val="24"/>
          <w:szCs w:val="24"/>
          <w:lang w:eastAsia="pl-PL"/>
        </w:rPr>
        <w:t xml:space="preserve"> przyjmą format XML, czyli format za pomocą będą przetwarzane przez systemy komputerowe. Format XML zasadniczo nie jest czytelny dla człowieka (analogicznie jak w przypadku SF), dlatego też faktury te powinny być wizualizowane np. w formacie pdf.  </w:t>
      </w:r>
      <w:r w:rsidR="00666BCE" w:rsidRPr="00257246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6EAC5301" w14:textId="204C59EB" w:rsidR="32976402" w:rsidRPr="00257246" w:rsidRDefault="32976402" w:rsidP="009534FE">
      <w:pPr>
        <w:pStyle w:val="Akapitzlist"/>
        <w:numPr>
          <w:ilvl w:val="2"/>
          <w:numId w:val="10"/>
        </w:numPr>
        <w:spacing w:after="0" w:line="240" w:lineRule="auto"/>
        <w:ind w:left="0" w:firstLine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257246">
        <w:rPr>
          <w:rFonts w:eastAsia="Times New Roman" w:cstheme="minorHAnsi"/>
          <w:sz w:val="24"/>
          <w:szCs w:val="24"/>
          <w:lang w:eastAsia="pl-PL"/>
        </w:rPr>
        <w:t>System powinien wyświetlać datę wystawienia faktury, datę wykonania usługi/d</w:t>
      </w:r>
      <w:r w:rsidR="47342863" w:rsidRPr="00257246">
        <w:rPr>
          <w:rFonts w:eastAsia="Times New Roman" w:cstheme="minorHAnsi"/>
          <w:sz w:val="24"/>
          <w:szCs w:val="24"/>
          <w:lang w:eastAsia="pl-PL"/>
        </w:rPr>
        <w:t>ostawy, termin p</w:t>
      </w:r>
      <w:r w:rsidR="5D76C11E" w:rsidRPr="00257246">
        <w:rPr>
          <w:rFonts w:eastAsia="Times New Roman" w:cstheme="minorHAnsi"/>
          <w:sz w:val="24"/>
          <w:szCs w:val="24"/>
          <w:lang w:eastAsia="pl-PL"/>
        </w:rPr>
        <w:t>łatności kwotę brutto faktury (dane z faktury)</w:t>
      </w:r>
      <w:r w:rsidR="0026135D">
        <w:rPr>
          <w:rFonts w:eastAsia="Times New Roman" w:cstheme="minorHAnsi"/>
          <w:sz w:val="24"/>
          <w:szCs w:val="24"/>
          <w:lang w:eastAsia="pl-PL"/>
        </w:rPr>
        <w:t>.</w:t>
      </w:r>
    </w:p>
    <w:p w14:paraId="42945179" w14:textId="1E2E7180" w:rsidR="00A1405B" w:rsidRPr="00257246" w:rsidRDefault="3DE3D733" w:rsidP="009534FE">
      <w:pPr>
        <w:pStyle w:val="Akapitzlist"/>
        <w:numPr>
          <w:ilvl w:val="2"/>
          <w:numId w:val="10"/>
        </w:numPr>
        <w:spacing w:after="0" w:line="240" w:lineRule="auto"/>
        <w:ind w:left="0" w:firstLine="0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257246">
        <w:rPr>
          <w:rFonts w:cstheme="minorHAnsi"/>
          <w:sz w:val="24"/>
          <w:szCs w:val="24"/>
        </w:rPr>
        <w:t xml:space="preserve">System </w:t>
      </w:r>
      <w:r w:rsidR="2920B204" w:rsidRPr="00257246">
        <w:rPr>
          <w:rFonts w:cstheme="minorHAnsi"/>
          <w:sz w:val="24"/>
          <w:szCs w:val="24"/>
        </w:rPr>
        <w:t xml:space="preserve">powinien </w:t>
      </w:r>
      <w:r w:rsidRPr="00257246">
        <w:rPr>
          <w:rFonts w:cstheme="minorHAnsi"/>
          <w:sz w:val="24"/>
          <w:szCs w:val="24"/>
        </w:rPr>
        <w:t>mieć p</w:t>
      </w:r>
      <w:r w:rsidR="0042428C" w:rsidRPr="00257246">
        <w:rPr>
          <w:rFonts w:eastAsia="Times New Roman" w:cstheme="minorHAnsi"/>
          <w:sz w:val="24"/>
          <w:szCs w:val="24"/>
          <w:lang w:eastAsia="pl-PL"/>
        </w:rPr>
        <w:t>odgląd</w:t>
      </w:r>
      <w:r w:rsidR="00A1405B" w:rsidRPr="00257246">
        <w:rPr>
          <w:rFonts w:eastAsia="Times New Roman" w:cstheme="minorHAnsi"/>
          <w:sz w:val="24"/>
          <w:szCs w:val="24"/>
          <w:lang w:eastAsia="pl-PL"/>
        </w:rPr>
        <w:t>, na jakim etapie procesu jest dany dokument,  </w:t>
      </w:r>
    </w:p>
    <w:p w14:paraId="4F0674A2" w14:textId="039B0991" w:rsidR="00A1405B" w:rsidRPr="00257246" w:rsidRDefault="24F2451E" w:rsidP="009534FE">
      <w:pPr>
        <w:pStyle w:val="Akapitzlist"/>
        <w:numPr>
          <w:ilvl w:val="2"/>
          <w:numId w:val="10"/>
        </w:numPr>
        <w:spacing w:after="0" w:line="240" w:lineRule="auto"/>
        <w:ind w:left="0" w:firstLine="0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257246">
        <w:rPr>
          <w:rFonts w:cstheme="minorHAnsi"/>
          <w:sz w:val="24"/>
          <w:szCs w:val="24"/>
        </w:rPr>
        <w:t xml:space="preserve">System </w:t>
      </w:r>
      <w:r w:rsidR="5AEA804F" w:rsidRPr="00257246">
        <w:rPr>
          <w:rFonts w:cstheme="minorHAnsi"/>
          <w:sz w:val="24"/>
          <w:szCs w:val="24"/>
        </w:rPr>
        <w:t xml:space="preserve">powinien </w:t>
      </w:r>
      <w:r w:rsidRPr="00257246">
        <w:rPr>
          <w:rFonts w:cstheme="minorHAnsi"/>
          <w:sz w:val="24"/>
          <w:szCs w:val="24"/>
        </w:rPr>
        <w:t>umożliwiać p</w:t>
      </w:r>
      <w:r w:rsidR="0042428C" w:rsidRPr="00257246">
        <w:rPr>
          <w:rFonts w:eastAsia="Times New Roman" w:cstheme="minorHAnsi"/>
          <w:sz w:val="24"/>
          <w:szCs w:val="24"/>
          <w:lang w:eastAsia="pl-PL"/>
        </w:rPr>
        <w:t>rzekierowani</w:t>
      </w:r>
      <w:r w:rsidR="34964D9D" w:rsidRPr="00257246">
        <w:rPr>
          <w:rFonts w:eastAsia="Times New Roman" w:cstheme="minorHAnsi"/>
          <w:sz w:val="24"/>
          <w:szCs w:val="24"/>
          <w:lang w:eastAsia="pl-PL"/>
        </w:rPr>
        <w:t>e</w:t>
      </w:r>
      <w:r w:rsidR="0042428C" w:rsidRPr="0025724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60CD9BD5" w:rsidRPr="00257246">
        <w:rPr>
          <w:rFonts w:eastAsia="Times New Roman" w:cstheme="minorHAnsi"/>
          <w:sz w:val="24"/>
          <w:szCs w:val="24"/>
          <w:lang w:eastAsia="pl-PL"/>
        </w:rPr>
        <w:t xml:space="preserve">zadań </w:t>
      </w:r>
      <w:r w:rsidR="00A1405B" w:rsidRPr="00257246">
        <w:rPr>
          <w:rFonts w:eastAsia="Times New Roman" w:cstheme="minorHAnsi"/>
          <w:sz w:val="24"/>
          <w:szCs w:val="24"/>
          <w:lang w:eastAsia="pl-PL"/>
        </w:rPr>
        <w:t>w razie nieobecności</w:t>
      </w:r>
      <w:r w:rsidR="51CA8E67" w:rsidRPr="00257246">
        <w:rPr>
          <w:rFonts w:eastAsia="Times New Roman" w:cstheme="minorHAnsi"/>
          <w:sz w:val="24"/>
          <w:szCs w:val="24"/>
          <w:lang w:eastAsia="pl-PL"/>
        </w:rPr>
        <w:t xml:space="preserve"> Pracownika Merytorycznego</w:t>
      </w:r>
      <w:r w:rsidR="0026135D">
        <w:rPr>
          <w:rFonts w:eastAsia="Times New Roman" w:cstheme="minorHAnsi"/>
          <w:sz w:val="24"/>
          <w:szCs w:val="24"/>
          <w:lang w:eastAsia="pl-PL"/>
        </w:rPr>
        <w:t>.</w:t>
      </w:r>
    </w:p>
    <w:p w14:paraId="45B55759" w14:textId="07734C17" w:rsidR="00A1405B" w:rsidRPr="00257246" w:rsidRDefault="6B0B8169" w:rsidP="009534FE">
      <w:pPr>
        <w:pStyle w:val="Akapitzlist"/>
        <w:numPr>
          <w:ilvl w:val="2"/>
          <w:numId w:val="10"/>
        </w:numPr>
        <w:spacing w:after="0" w:line="240" w:lineRule="auto"/>
        <w:ind w:left="0" w:firstLine="0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257246">
        <w:rPr>
          <w:rFonts w:cstheme="minorHAnsi"/>
          <w:sz w:val="24"/>
          <w:szCs w:val="24"/>
        </w:rPr>
        <w:t xml:space="preserve">System </w:t>
      </w:r>
      <w:r w:rsidR="343AD5E2" w:rsidRPr="00257246">
        <w:rPr>
          <w:rFonts w:cstheme="minorHAnsi"/>
          <w:sz w:val="24"/>
          <w:szCs w:val="24"/>
        </w:rPr>
        <w:t xml:space="preserve">powinien </w:t>
      </w:r>
      <w:r w:rsidRPr="00257246">
        <w:rPr>
          <w:rFonts w:cstheme="minorHAnsi"/>
          <w:sz w:val="24"/>
          <w:szCs w:val="24"/>
        </w:rPr>
        <w:t>posiadać g</w:t>
      </w:r>
      <w:r w:rsidR="0042428C" w:rsidRPr="00257246">
        <w:rPr>
          <w:rFonts w:eastAsia="Times New Roman" w:cstheme="minorHAnsi"/>
          <w:sz w:val="24"/>
          <w:szCs w:val="24"/>
          <w:lang w:eastAsia="pl-PL"/>
        </w:rPr>
        <w:t>raficzn</w:t>
      </w:r>
      <w:r w:rsidR="45644976" w:rsidRPr="00257246">
        <w:rPr>
          <w:rFonts w:eastAsia="Times New Roman" w:cstheme="minorHAnsi"/>
          <w:sz w:val="24"/>
          <w:szCs w:val="24"/>
          <w:lang w:eastAsia="pl-PL"/>
        </w:rPr>
        <w:t>ą</w:t>
      </w:r>
      <w:r w:rsidR="0042428C" w:rsidRPr="0025724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A1405B" w:rsidRPr="00257246">
        <w:rPr>
          <w:rFonts w:eastAsia="Times New Roman" w:cstheme="minorHAnsi"/>
          <w:sz w:val="24"/>
          <w:szCs w:val="24"/>
          <w:lang w:eastAsia="pl-PL"/>
        </w:rPr>
        <w:t>histori</w:t>
      </w:r>
      <w:r w:rsidR="1D006EA1" w:rsidRPr="00257246">
        <w:rPr>
          <w:rFonts w:eastAsia="Times New Roman" w:cstheme="minorHAnsi"/>
          <w:sz w:val="24"/>
          <w:szCs w:val="24"/>
          <w:lang w:eastAsia="pl-PL"/>
        </w:rPr>
        <w:t>ę</w:t>
      </w:r>
      <w:r w:rsidR="00A1405B" w:rsidRPr="00257246">
        <w:rPr>
          <w:rFonts w:eastAsia="Times New Roman" w:cstheme="minorHAnsi"/>
          <w:sz w:val="24"/>
          <w:szCs w:val="24"/>
          <w:lang w:eastAsia="pl-PL"/>
        </w:rPr>
        <w:t xml:space="preserve"> obiegu dokumentu</w:t>
      </w:r>
      <w:r w:rsidR="0026135D">
        <w:rPr>
          <w:rFonts w:eastAsia="Times New Roman" w:cstheme="minorHAnsi"/>
          <w:sz w:val="24"/>
          <w:szCs w:val="24"/>
          <w:lang w:eastAsia="pl-PL"/>
        </w:rPr>
        <w:t>.</w:t>
      </w:r>
    </w:p>
    <w:p w14:paraId="58E4CBC5" w14:textId="5E9B32E2" w:rsidR="00A1405B" w:rsidRPr="00257246" w:rsidRDefault="1CCBF12A" w:rsidP="009534FE">
      <w:pPr>
        <w:pStyle w:val="Akapitzlist"/>
        <w:numPr>
          <w:ilvl w:val="2"/>
          <w:numId w:val="10"/>
        </w:numPr>
        <w:spacing w:after="0" w:line="240" w:lineRule="auto"/>
        <w:ind w:left="0" w:firstLine="0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257246">
        <w:rPr>
          <w:rFonts w:cstheme="minorHAnsi"/>
          <w:sz w:val="24"/>
          <w:szCs w:val="24"/>
        </w:rPr>
        <w:t xml:space="preserve">System </w:t>
      </w:r>
      <w:r w:rsidR="20F7350C" w:rsidRPr="00257246">
        <w:rPr>
          <w:rFonts w:cstheme="minorHAnsi"/>
          <w:sz w:val="24"/>
          <w:szCs w:val="24"/>
        </w:rPr>
        <w:t xml:space="preserve">powinien </w:t>
      </w:r>
      <w:r w:rsidRPr="00257246">
        <w:rPr>
          <w:rFonts w:cstheme="minorHAnsi"/>
          <w:sz w:val="24"/>
          <w:szCs w:val="24"/>
        </w:rPr>
        <w:t>posiadać m</w:t>
      </w:r>
      <w:r w:rsidR="0042428C" w:rsidRPr="00257246">
        <w:rPr>
          <w:rFonts w:eastAsia="Times New Roman" w:cstheme="minorHAnsi"/>
          <w:sz w:val="24"/>
          <w:szCs w:val="24"/>
          <w:lang w:eastAsia="pl-PL"/>
        </w:rPr>
        <w:t xml:space="preserve">ożliwość </w:t>
      </w:r>
      <w:r w:rsidR="00A1405B" w:rsidRPr="00257246">
        <w:rPr>
          <w:rFonts w:eastAsia="Times New Roman" w:cstheme="minorHAnsi"/>
          <w:sz w:val="24"/>
          <w:szCs w:val="24"/>
          <w:lang w:eastAsia="pl-PL"/>
        </w:rPr>
        <w:t>ustawiania automatycznych alertów do terminów płatności</w:t>
      </w:r>
      <w:r w:rsidR="0026135D">
        <w:rPr>
          <w:rFonts w:eastAsia="Times New Roman" w:cstheme="minorHAnsi"/>
          <w:sz w:val="24"/>
          <w:szCs w:val="24"/>
          <w:lang w:eastAsia="pl-PL"/>
        </w:rPr>
        <w:t>.</w:t>
      </w:r>
    </w:p>
    <w:p w14:paraId="5C6A279F" w14:textId="02FBF61A" w:rsidR="00A1405B" w:rsidRPr="00257246" w:rsidRDefault="7D24963B" w:rsidP="009534FE">
      <w:pPr>
        <w:pStyle w:val="Akapitzlist"/>
        <w:numPr>
          <w:ilvl w:val="2"/>
          <w:numId w:val="10"/>
        </w:numPr>
        <w:spacing w:after="0" w:line="240" w:lineRule="auto"/>
        <w:ind w:left="0" w:firstLine="0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257246">
        <w:rPr>
          <w:rFonts w:cstheme="minorHAnsi"/>
          <w:sz w:val="24"/>
          <w:szCs w:val="24"/>
        </w:rPr>
        <w:t>System powinien posiadać m</w:t>
      </w:r>
      <w:r w:rsidRPr="00257246">
        <w:rPr>
          <w:rFonts w:eastAsia="Times New Roman" w:cstheme="minorHAnsi"/>
          <w:sz w:val="24"/>
          <w:szCs w:val="24"/>
          <w:lang w:eastAsia="pl-PL"/>
        </w:rPr>
        <w:t>ożliwość</w:t>
      </w:r>
      <w:r w:rsidR="0042428C" w:rsidRPr="0025724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A1405B" w:rsidRPr="00257246">
        <w:rPr>
          <w:rFonts w:eastAsia="Times New Roman" w:cstheme="minorHAnsi"/>
          <w:sz w:val="24"/>
          <w:szCs w:val="24"/>
          <w:lang w:eastAsia="pl-PL"/>
        </w:rPr>
        <w:t>wysyłania dowolnych alertów przez pracowników ZFK</w:t>
      </w:r>
      <w:r w:rsidR="0026135D">
        <w:rPr>
          <w:rFonts w:eastAsia="Times New Roman" w:cstheme="minorHAnsi"/>
          <w:sz w:val="24"/>
          <w:szCs w:val="24"/>
          <w:lang w:eastAsia="pl-PL"/>
        </w:rPr>
        <w:t>.</w:t>
      </w:r>
      <w:r w:rsidR="00A1405B" w:rsidRPr="00257246">
        <w:rPr>
          <w:rFonts w:eastAsia="Times New Roman" w:cstheme="minorHAnsi"/>
          <w:sz w:val="24"/>
          <w:szCs w:val="24"/>
          <w:lang w:eastAsia="pl-PL"/>
        </w:rPr>
        <w:t> </w:t>
      </w:r>
    </w:p>
    <w:p w14:paraId="4938C62A" w14:textId="0D4D3E0C" w:rsidR="00C728E6" w:rsidRPr="00257246" w:rsidRDefault="00C728E6" w:rsidP="009534FE">
      <w:pPr>
        <w:pStyle w:val="Akapitzlist"/>
        <w:numPr>
          <w:ilvl w:val="2"/>
          <w:numId w:val="10"/>
        </w:numPr>
        <w:spacing w:after="0" w:line="240" w:lineRule="auto"/>
        <w:ind w:left="0" w:firstLine="0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257246">
        <w:rPr>
          <w:rFonts w:eastAsia="Times New Roman" w:cstheme="minorHAnsi"/>
          <w:sz w:val="24"/>
          <w:szCs w:val="24"/>
          <w:lang w:eastAsia="pl-PL"/>
        </w:rPr>
        <w:t xml:space="preserve">Obieg dokumentów finansowo-księgowych w systemie powinien być analogiczny do obiegu dokumentów finansowo-księgowych jaki obowiązuje w spółce GTL - schemat </w:t>
      </w:r>
      <w:r w:rsidR="00EE218D">
        <w:rPr>
          <w:rFonts w:eastAsia="Times New Roman" w:cstheme="minorHAnsi"/>
          <w:sz w:val="24"/>
          <w:szCs w:val="24"/>
          <w:lang w:eastAsia="pl-PL"/>
        </w:rPr>
        <w:br/>
      </w:r>
      <w:r w:rsidRPr="00257246">
        <w:rPr>
          <w:rFonts w:eastAsia="Times New Roman" w:cstheme="minorHAnsi"/>
          <w:sz w:val="24"/>
          <w:szCs w:val="24"/>
          <w:lang w:eastAsia="pl-PL"/>
        </w:rPr>
        <w:t>w załączniku nr 7.2. do OPZ.</w:t>
      </w:r>
    </w:p>
    <w:p w14:paraId="6F7432D4" w14:textId="5574D7C6" w:rsidR="0086298C" w:rsidRPr="00257246" w:rsidRDefault="1674015D" w:rsidP="009534FE">
      <w:pPr>
        <w:pStyle w:val="Akapitzlist"/>
        <w:numPr>
          <w:ilvl w:val="2"/>
          <w:numId w:val="10"/>
        </w:numPr>
        <w:spacing w:after="0" w:line="240" w:lineRule="auto"/>
        <w:ind w:left="0" w:firstLine="0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257246">
        <w:rPr>
          <w:rFonts w:cstheme="minorHAnsi"/>
          <w:sz w:val="24"/>
          <w:szCs w:val="24"/>
        </w:rPr>
        <w:t xml:space="preserve">System powinien </w:t>
      </w:r>
      <w:r w:rsidRPr="00257246">
        <w:rPr>
          <w:rFonts w:eastAsia="Times New Roman" w:cstheme="minorHAnsi"/>
          <w:sz w:val="24"/>
          <w:szCs w:val="24"/>
          <w:lang w:eastAsia="pl-PL"/>
        </w:rPr>
        <w:t>n</w:t>
      </w:r>
      <w:r w:rsidR="0042428C" w:rsidRPr="00257246">
        <w:rPr>
          <w:rFonts w:eastAsia="Times New Roman" w:cstheme="minorHAnsi"/>
          <w:sz w:val="24"/>
          <w:szCs w:val="24"/>
          <w:lang w:eastAsia="pl-PL"/>
        </w:rPr>
        <w:t xml:space="preserve">a </w:t>
      </w:r>
      <w:r w:rsidR="00A1405B" w:rsidRPr="00257246">
        <w:rPr>
          <w:rFonts w:eastAsia="Times New Roman" w:cstheme="minorHAnsi"/>
          <w:sz w:val="24"/>
          <w:szCs w:val="24"/>
          <w:lang w:eastAsia="pl-PL"/>
        </w:rPr>
        <w:t>każdym</w:t>
      </w:r>
      <w:r w:rsidR="40252ABF" w:rsidRPr="00257246">
        <w:rPr>
          <w:rFonts w:eastAsia="Times New Roman" w:cstheme="minorHAnsi"/>
          <w:sz w:val="24"/>
          <w:szCs w:val="24"/>
          <w:lang w:eastAsia="pl-PL"/>
        </w:rPr>
        <w:t xml:space="preserve"> e</w:t>
      </w:r>
      <w:r w:rsidR="00A1405B" w:rsidRPr="00257246">
        <w:rPr>
          <w:rFonts w:eastAsia="Times New Roman" w:cstheme="minorHAnsi"/>
          <w:sz w:val="24"/>
          <w:szCs w:val="24"/>
          <w:lang w:eastAsia="pl-PL"/>
        </w:rPr>
        <w:t xml:space="preserve">tapie procedury </w:t>
      </w:r>
      <w:r w:rsidR="441F612B" w:rsidRPr="00257246">
        <w:rPr>
          <w:rFonts w:cstheme="minorHAnsi"/>
          <w:sz w:val="24"/>
          <w:szCs w:val="24"/>
        </w:rPr>
        <w:t>posiadać m</w:t>
      </w:r>
      <w:r w:rsidR="441F612B" w:rsidRPr="00257246">
        <w:rPr>
          <w:rFonts w:eastAsia="Times New Roman" w:cstheme="minorHAnsi"/>
          <w:sz w:val="24"/>
          <w:szCs w:val="24"/>
          <w:lang w:eastAsia="pl-PL"/>
        </w:rPr>
        <w:t xml:space="preserve">ożliwość </w:t>
      </w:r>
      <w:r w:rsidR="6811D7DE" w:rsidRPr="00257246">
        <w:rPr>
          <w:rFonts w:eastAsia="Times New Roman" w:cstheme="minorHAnsi"/>
          <w:sz w:val="24"/>
          <w:szCs w:val="24"/>
          <w:lang w:eastAsia="pl-PL"/>
        </w:rPr>
        <w:t>zwrotu do</w:t>
      </w:r>
      <w:r w:rsidR="00A1405B" w:rsidRPr="00257246">
        <w:rPr>
          <w:rFonts w:eastAsia="Times New Roman" w:cstheme="minorHAnsi"/>
          <w:sz w:val="24"/>
          <w:szCs w:val="24"/>
          <w:lang w:eastAsia="pl-PL"/>
        </w:rPr>
        <w:t xml:space="preserve"> poprawy opisu lub uzupełnienia do dowolnego uczestnika obiegu</w:t>
      </w:r>
      <w:r w:rsidR="00555ADF" w:rsidRPr="00257246">
        <w:rPr>
          <w:rFonts w:eastAsia="Times New Roman" w:cstheme="minorHAnsi"/>
          <w:sz w:val="24"/>
          <w:szCs w:val="24"/>
          <w:lang w:eastAsia="pl-PL"/>
        </w:rPr>
        <w:t xml:space="preserve"> i ponownego zatwierdzenia </w:t>
      </w:r>
      <w:r w:rsidR="00555ADF" w:rsidRPr="00257246">
        <w:rPr>
          <w:rFonts w:eastAsia="Times New Roman" w:cstheme="minorHAnsi"/>
          <w:sz w:val="24"/>
          <w:szCs w:val="24"/>
          <w:lang w:eastAsia="pl-PL"/>
        </w:rPr>
        <w:lastRenderedPageBreak/>
        <w:t>dokumentu</w:t>
      </w:r>
      <w:r w:rsidR="00677100" w:rsidRPr="00257246"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="003D2900" w:rsidRPr="00257246">
        <w:rPr>
          <w:rFonts w:eastAsia="Times New Roman" w:cstheme="minorHAnsi"/>
          <w:sz w:val="24"/>
          <w:szCs w:val="24"/>
          <w:lang w:eastAsia="pl-PL"/>
        </w:rPr>
        <w:t>Faktury i/lub inne dokumenty finansowo-księgowe analogicznie jak obecnie będą przechodzić ścieżkę kontroli i zatwierdzenia, co oznacza, że na każdym etapie tego procesu osoba kontrolująca i/lub zatwierdzająca może fakturę i/lub dokument finansowo-księgowy zwrócić (cofnąć) do poprawy, dopisania dodatkowych wyjaśnień, dołączania dodatkowych dokumentów itd. do dowolnego uczestnika procesu. W związku z tym faktem zajdzie konieczność po naniesieniu zmian ponownego zatwierdzania dokumentu.</w:t>
      </w:r>
    </w:p>
    <w:p w14:paraId="7E0CB3B1" w14:textId="0940A08D" w:rsidR="00A1405B" w:rsidRPr="00257246" w:rsidRDefault="3E6D5D8E" w:rsidP="009534FE">
      <w:pPr>
        <w:pStyle w:val="Akapitzlist"/>
        <w:numPr>
          <w:ilvl w:val="2"/>
          <w:numId w:val="10"/>
        </w:numPr>
        <w:spacing w:after="0" w:line="240" w:lineRule="auto"/>
        <w:ind w:left="0" w:firstLine="0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257246">
        <w:rPr>
          <w:rFonts w:cstheme="minorHAnsi"/>
          <w:sz w:val="24"/>
          <w:szCs w:val="24"/>
        </w:rPr>
        <w:t>System powinien posiadać m</w:t>
      </w:r>
      <w:r w:rsidRPr="00257246">
        <w:rPr>
          <w:rFonts w:eastAsia="Times New Roman" w:cstheme="minorHAnsi"/>
          <w:sz w:val="24"/>
          <w:szCs w:val="24"/>
          <w:lang w:eastAsia="pl-PL"/>
        </w:rPr>
        <w:t>ożliwość prowadzenia korespondencji wewnętrznej przy zwrotach do uzupełnienia</w:t>
      </w:r>
      <w:r w:rsidR="00B778E8" w:rsidRPr="00257246"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="00B778E8" w:rsidRPr="00257246">
        <w:rPr>
          <w:rStyle w:val="normaltextrun"/>
          <w:rFonts w:cstheme="minorHAnsi"/>
          <w:sz w:val="24"/>
          <w:szCs w:val="24"/>
        </w:rPr>
        <w:t>Opis faktury i/lub innego dokumentu finansowo-księgowego na etapie kontroli może budzić wątpliwości i wymagać uzupełnienia. W związku z tym system powinien posiadać odrębny kanał przesyłania zapytań do uczestnika procesu i otrzymywania odpowiedzi.  </w:t>
      </w:r>
    </w:p>
    <w:p w14:paraId="16D5F9A9" w14:textId="4B3424B0" w:rsidR="00A1405B" w:rsidRPr="00257246" w:rsidRDefault="57FAD063" w:rsidP="009534FE">
      <w:pPr>
        <w:pStyle w:val="Akapitzlist"/>
        <w:numPr>
          <w:ilvl w:val="2"/>
          <w:numId w:val="10"/>
        </w:numPr>
        <w:spacing w:after="0" w:line="240" w:lineRule="auto"/>
        <w:ind w:left="0" w:firstLine="0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257246">
        <w:rPr>
          <w:rFonts w:cstheme="minorHAnsi"/>
          <w:sz w:val="24"/>
          <w:szCs w:val="24"/>
        </w:rPr>
        <w:t>System powinien n</w:t>
      </w:r>
      <w:r w:rsidR="0042428C" w:rsidRPr="00257246">
        <w:rPr>
          <w:rFonts w:eastAsia="Times New Roman" w:cstheme="minorHAnsi"/>
          <w:sz w:val="24"/>
          <w:szCs w:val="24"/>
          <w:lang w:eastAsia="pl-PL"/>
        </w:rPr>
        <w:t>adawa</w:t>
      </w:r>
      <w:r w:rsidR="27876D80" w:rsidRPr="00257246">
        <w:rPr>
          <w:rFonts w:eastAsia="Times New Roman" w:cstheme="minorHAnsi"/>
          <w:sz w:val="24"/>
          <w:szCs w:val="24"/>
          <w:lang w:eastAsia="pl-PL"/>
        </w:rPr>
        <w:t>ć</w:t>
      </w:r>
      <w:r w:rsidR="00A1405B" w:rsidRPr="00257246">
        <w:rPr>
          <w:rFonts w:eastAsia="Times New Roman" w:cstheme="minorHAnsi"/>
          <w:sz w:val="24"/>
          <w:szCs w:val="24"/>
          <w:lang w:eastAsia="pl-PL"/>
        </w:rPr>
        <w:t xml:space="preserve"> dat</w:t>
      </w:r>
      <w:r w:rsidR="14EB6993" w:rsidRPr="00257246">
        <w:rPr>
          <w:rFonts w:eastAsia="Times New Roman" w:cstheme="minorHAnsi"/>
          <w:sz w:val="24"/>
          <w:szCs w:val="24"/>
          <w:lang w:eastAsia="pl-PL"/>
        </w:rPr>
        <w:t xml:space="preserve">y </w:t>
      </w:r>
      <w:r w:rsidR="00A1405B" w:rsidRPr="00257246">
        <w:rPr>
          <w:rFonts w:eastAsia="Times New Roman" w:cstheme="minorHAnsi"/>
          <w:sz w:val="24"/>
          <w:szCs w:val="24"/>
          <w:lang w:eastAsia="pl-PL"/>
        </w:rPr>
        <w:t>dokonania danej czynności,</w:t>
      </w:r>
      <w:r w:rsidR="42EDB18B" w:rsidRPr="00257246">
        <w:rPr>
          <w:rFonts w:eastAsia="Times New Roman" w:cstheme="minorHAnsi"/>
          <w:sz w:val="24"/>
          <w:szCs w:val="24"/>
          <w:lang w:eastAsia="pl-PL"/>
        </w:rPr>
        <w:t xml:space="preserve"> pokazywać znacznik daty, godziny oraz użytkownika</w:t>
      </w:r>
      <w:r w:rsidR="0026135D">
        <w:rPr>
          <w:rFonts w:eastAsia="Times New Roman" w:cstheme="minorHAnsi"/>
          <w:sz w:val="24"/>
          <w:szCs w:val="24"/>
          <w:lang w:eastAsia="pl-PL"/>
        </w:rPr>
        <w:t>.</w:t>
      </w:r>
    </w:p>
    <w:p w14:paraId="11639C93" w14:textId="2F2C6763" w:rsidR="00A1405B" w:rsidRPr="00257246" w:rsidRDefault="42EDB18B" w:rsidP="009534FE">
      <w:pPr>
        <w:pStyle w:val="Akapitzlist"/>
        <w:numPr>
          <w:ilvl w:val="2"/>
          <w:numId w:val="10"/>
        </w:numPr>
        <w:spacing w:after="0" w:line="240" w:lineRule="auto"/>
        <w:ind w:left="0" w:firstLine="0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257246">
        <w:rPr>
          <w:rFonts w:eastAsia="Times New Roman" w:cstheme="minorHAnsi"/>
          <w:sz w:val="24"/>
          <w:szCs w:val="24"/>
          <w:lang w:eastAsia="pl-PL"/>
        </w:rPr>
        <w:t xml:space="preserve">System powinien posiadać możliwość identyfikacji każdego </w:t>
      </w:r>
      <w:r w:rsidR="00D3011E" w:rsidRPr="00257246">
        <w:rPr>
          <w:rFonts w:eastAsia="Times New Roman" w:cstheme="minorHAnsi"/>
          <w:sz w:val="24"/>
          <w:szCs w:val="24"/>
          <w:lang w:eastAsia="pl-PL"/>
        </w:rPr>
        <w:t>użytkownika</w:t>
      </w:r>
      <w:r w:rsidRPr="00257246">
        <w:rPr>
          <w:rFonts w:eastAsia="Times New Roman" w:cstheme="minorHAnsi"/>
          <w:sz w:val="24"/>
          <w:szCs w:val="24"/>
          <w:lang w:eastAsia="pl-PL"/>
        </w:rPr>
        <w:t xml:space="preserve"> (hasło, login)</w:t>
      </w:r>
      <w:r w:rsidR="0026135D">
        <w:rPr>
          <w:rFonts w:eastAsia="Times New Roman" w:cstheme="minorHAnsi"/>
          <w:sz w:val="24"/>
          <w:szCs w:val="24"/>
          <w:lang w:eastAsia="pl-PL"/>
        </w:rPr>
        <w:t>.</w:t>
      </w:r>
    </w:p>
    <w:p w14:paraId="6E157311" w14:textId="6751FAAB" w:rsidR="003D2900" w:rsidRPr="00257246" w:rsidRDefault="3DE7BB91" w:rsidP="009534FE">
      <w:pPr>
        <w:pStyle w:val="Akapitzlist"/>
        <w:numPr>
          <w:ilvl w:val="2"/>
          <w:numId w:val="10"/>
        </w:numPr>
        <w:spacing w:after="0" w:line="240" w:lineRule="auto"/>
        <w:ind w:left="0" w:firstLine="0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257246">
        <w:rPr>
          <w:rFonts w:cstheme="minorHAnsi"/>
          <w:sz w:val="24"/>
          <w:szCs w:val="24"/>
        </w:rPr>
        <w:t>System powinien posiadać m</w:t>
      </w:r>
      <w:r w:rsidRPr="00257246">
        <w:rPr>
          <w:rFonts w:eastAsia="Times New Roman" w:cstheme="minorHAnsi"/>
          <w:sz w:val="24"/>
          <w:szCs w:val="24"/>
          <w:lang w:eastAsia="pl-PL"/>
        </w:rPr>
        <w:t xml:space="preserve">ożliwość </w:t>
      </w:r>
      <w:r w:rsidR="00A1405B" w:rsidRPr="00257246">
        <w:rPr>
          <w:rFonts w:eastAsia="Times New Roman" w:cstheme="minorHAnsi"/>
          <w:sz w:val="24"/>
          <w:szCs w:val="24"/>
          <w:lang w:eastAsia="pl-PL"/>
        </w:rPr>
        <w:t xml:space="preserve">dołączania </w:t>
      </w:r>
      <w:r w:rsidR="2485C974" w:rsidRPr="00257246">
        <w:rPr>
          <w:rFonts w:eastAsia="Times New Roman" w:cstheme="minorHAnsi"/>
          <w:sz w:val="24"/>
          <w:szCs w:val="24"/>
          <w:lang w:eastAsia="pl-PL"/>
        </w:rPr>
        <w:t xml:space="preserve">i integracji </w:t>
      </w:r>
      <w:r w:rsidR="00A1405B" w:rsidRPr="00257246">
        <w:rPr>
          <w:rFonts w:eastAsia="Times New Roman" w:cstheme="minorHAnsi"/>
          <w:sz w:val="24"/>
          <w:szCs w:val="24"/>
          <w:lang w:eastAsia="pl-PL"/>
        </w:rPr>
        <w:t xml:space="preserve">do faktur, innych dokumentów – protokołów zdawczo-odbiorczych, zamówień, podpisanych umów, raportów potwierdzających wykonanie usługi i innych dokumentów – ewentualne powiązanie np. </w:t>
      </w:r>
      <w:r w:rsidR="0042428C" w:rsidRPr="00257246">
        <w:rPr>
          <w:rFonts w:eastAsia="Times New Roman" w:cstheme="minorHAnsi"/>
          <w:sz w:val="24"/>
          <w:szCs w:val="24"/>
          <w:lang w:eastAsia="pl-PL"/>
        </w:rPr>
        <w:t>Zamówień</w:t>
      </w:r>
      <w:r w:rsidR="0003361A" w:rsidRPr="00257246"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="003D2900" w:rsidRPr="00257246">
        <w:rPr>
          <w:rFonts w:eastAsia="Times New Roman" w:cstheme="minorHAnsi"/>
          <w:sz w:val="24"/>
          <w:szCs w:val="24"/>
          <w:lang w:eastAsia="pl-PL"/>
        </w:rPr>
        <w:t xml:space="preserve">Zwrot „ewentualne powiązanie” oznacza tworzenie relacji między dokumentami, co pozwala na odnajdywanie, otwieranie i zarządzanie powiązanymi informacjami. </w:t>
      </w:r>
      <w:r w:rsidR="00EE218D">
        <w:rPr>
          <w:rFonts w:eastAsia="Times New Roman" w:cstheme="minorHAnsi"/>
          <w:sz w:val="24"/>
          <w:szCs w:val="24"/>
          <w:lang w:eastAsia="pl-PL"/>
        </w:rPr>
        <w:br/>
      </w:r>
      <w:r w:rsidR="003D2900" w:rsidRPr="00257246">
        <w:rPr>
          <w:rFonts w:eastAsia="Times New Roman" w:cstheme="minorHAnsi"/>
          <w:sz w:val="24"/>
          <w:szCs w:val="24"/>
          <w:lang w:eastAsia="pl-PL"/>
        </w:rPr>
        <w:t xml:space="preserve">W systemach informatycznych często używane jest kojarzenie dokumentów w celu ograniczenia dublowania tych samych dokumentów w różnych miejscach na dyskach.  </w:t>
      </w:r>
    </w:p>
    <w:p w14:paraId="282B3D4B" w14:textId="7D1FE8E1" w:rsidR="00A1405B" w:rsidRPr="00257246" w:rsidRDefault="7CCBF902" w:rsidP="009534FE">
      <w:pPr>
        <w:pStyle w:val="Akapitzlist"/>
        <w:numPr>
          <w:ilvl w:val="2"/>
          <w:numId w:val="10"/>
        </w:numPr>
        <w:spacing w:after="0" w:line="240" w:lineRule="auto"/>
        <w:ind w:left="0" w:firstLine="0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257246">
        <w:rPr>
          <w:rFonts w:cstheme="minorHAnsi"/>
          <w:sz w:val="24"/>
          <w:szCs w:val="24"/>
        </w:rPr>
        <w:t>System powinien posiadać o</w:t>
      </w:r>
      <w:r w:rsidR="0042428C" w:rsidRPr="00257246">
        <w:rPr>
          <w:rFonts w:eastAsia="Times New Roman" w:cstheme="minorHAnsi"/>
          <w:sz w:val="24"/>
          <w:szCs w:val="24"/>
          <w:lang w:eastAsia="pl-PL"/>
        </w:rPr>
        <w:t>chron</w:t>
      </w:r>
      <w:r w:rsidR="5FC83F77" w:rsidRPr="00257246">
        <w:rPr>
          <w:rFonts w:eastAsia="Times New Roman" w:cstheme="minorHAnsi"/>
          <w:sz w:val="24"/>
          <w:szCs w:val="24"/>
          <w:lang w:eastAsia="pl-PL"/>
        </w:rPr>
        <w:t>ę</w:t>
      </w:r>
      <w:r w:rsidR="0042428C" w:rsidRPr="0025724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A1405B" w:rsidRPr="00257246">
        <w:rPr>
          <w:rFonts w:eastAsia="Times New Roman" w:cstheme="minorHAnsi"/>
          <w:sz w:val="24"/>
          <w:szCs w:val="24"/>
          <w:lang w:eastAsia="pl-PL"/>
        </w:rPr>
        <w:t>dokumentów w sposób zapewniający ich niezmienność</w:t>
      </w:r>
      <w:r w:rsidR="0026135D">
        <w:rPr>
          <w:rFonts w:eastAsia="Times New Roman" w:cstheme="minorHAnsi"/>
          <w:sz w:val="24"/>
          <w:szCs w:val="24"/>
          <w:lang w:eastAsia="pl-PL"/>
        </w:rPr>
        <w:t>.</w:t>
      </w:r>
    </w:p>
    <w:p w14:paraId="1DDB29AF" w14:textId="7C223DA6" w:rsidR="00A1405B" w:rsidRPr="00257246" w:rsidRDefault="7473DC31" w:rsidP="009534FE">
      <w:pPr>
        <w:pStyle w:val="Akapitzlist"/>
        <w:numPr>
          <w:ilvl w:val="2"/>
          <w:numId w:val="10"/>
        </w:numPr>
        <w:spacing w:after="0" w:line="240" w:lineRule="auto"/>
        <w:ind w:left="0" w:firstLine="0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257246">
        <w:rPr>
          <w:rFonts w:cstheme="minorHAnsi"/>
          <w:sz w:val="24"/>
          <w:szCs w:val="24"/>
        </w:rPr>
        <w:t>System powinien posiadać n</w:t>
      </w:r>
      <w:r w:rsidR="0042428C" w:rsidRPr="00257246">
        <w:rPr>
          <w:rFonts w:eastAsia="Times New Roman" w:cstheme="minorHAnsi"/>
          <w:sz w:val="24"/>
          <w:szCs w:val="24"/>
          <w:lang w:eastAsia="pl-PL"/>
        </w:rPr>
        <w:t xml:space="preserve">ieograniczony </w:t>
      </w:r>
      <w:r w:rsidR="00A1405B" w:rsidRPr="00257246">
        <w:rPr>
          <w:rFonts w:eastAsia="Times New Roman" w:cstheme="minorHAnsi"/>
          <w:sz w:val="24"/>
          <w:szCs w:val="24"/>
          <w:lang w:eastAsia="pl-PL"/>
        </w:rPr>
        <w:t>czasowo dostęp do dokumentów, </w:t>
      </w:r>
    </w:p>
    <w:p w14:paraId="7BDAE454" w14:textId="6873175C" w:rsidR="00A1405B" w:rsidRPr="00257246" w:rsidRDefault="466DAC8C" w:rsidP="009534FE">
      <w:pPr>
        <w:pStyle w:val="Akapitzlist"/>
        <w:numPr>
          <w:ilvl w:val="2"/>
          <w:numId w:val="10"/>
        </w:numPr>
        <w:spacing w:after="0" w:line="240" w:lineRule="auto"/>
        <w:ind w:left="0" w:firstLine="0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257246">
        <w:rPr>
          <w:rFonts w:cstheme="minorHAnsi"/>
          <w:sz w:val="24"/>
          <w:szCs w:val="24"/>
        </w:rPr>
        <w:t xml:space="preserve">System powinien posiadać </w:t>
      </w:r>
      <w:r w:rsidR="7EAE4059" w:rsidRPr="00257246">
        <w:rPr>
          <w:rFonts w:cstheme="minorHAnsi"/>
          <w:sz w:val="24"/>
          <w:szCs w:val="24"/>
        </w:rPr>
        <w:t xml:space="preserve">możliwość </w:t>
      </w:r>
      <w:r w:rsidRPr="00257246">
        <w:rPr>
          <w:rFonts w:cstheme="minorHAnsi"/>
          <w:sz w:val="24"/>
          <w:szCs w:val="24"/>
        </w:rPr>
        <w:t>a</w:t>
      </w:r>
      <w:r w:rsidR="0042428C" w:rsidRPr="00257246">
        <w:rPr>
          <w:rFonts w:eastAsia="Times New Roman" w:cstheme="minorHAnsi"/>
          <w:sz w:val="24"/>
          <w:szCs w:val="24"/>
          <w:lang w:eastAsia="pl-PL"/>
        </w:rPr>
        <w:t>rchiwizacj</w:t>
      </w:r>
      <w:r w:rsidR="3C614A70" w:rsidRPr="00257246">
        <w:rPr>
          <w:rFonts w:eastAsia="Times New Roman" w:cstheme="minorHAnsi"/>
          <w:sz w:val="24"/>
          <w:szCs w:val="24"/>
          <w:lang w:eastAsia="pl-PL"/>
        </w:rPr>
        <w:t>i</w:t>
      </w:r>
      <w:r w:rsidR="0042428C" w:rsidRPr="0025724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A1405B" w:rsidRPr="00257246">
        <w:rPr>
          <w:rFonts w:eastAsia="Times New Roman" w:cstheme="minorHAnsi"/>
          <w:sz w:val="24"/>
          <w:szCs w:val="24"/>
          <w:lang w:eastAsia="pl-PL"/>
        </w:rPr>
        <w:t>i zabezpieczeni</w:t>
      </w:r>
      <w:r w:rsidR="709F43A5" w:rsidRPr="00257246">
        <w:rPr>
          <w:rFonts w:eastAsia="Times New Roman" w:cstheme="minorHAnsi"/>
          <w:sz w:val="24"/>
          <w:szCs w:val="24"/>
          <w:lang w:eastAsia="pl-PL"/>
        </w:rPr>
        <w:t>a</w:t>
      </w:r>
      <w:r w:rsidR="00A1405B" w:rsidRPr="00257246">
        <w:rPr>
          <w:rFonts w:eastAsia="Times New Roman" w:cstheme="minorHAnsi"/>
          <w:sz w:val="24"/>
          <w:szCs w:val="24"/>
          <w:lang w:eastAsia="pl-PL"/>
        </w:rPr>
        <w:t xml:space="preserve"> danych na wypadek awarii, pożaru, itp. </w:t>
      </w:r>
    </w:p>
    <w:p w14:paraId="4D595434" w14:textId="4F0A67AF" w:rsidR="0026135D" w:rsidRPr="0026135D" w:rsidRDefault="28FBF3D4" w:rsidP="009534FE">
      <w:pPr>
        <w:pStyle w:val="Akapitzlist"/>
        <w:numPr>
          <w:ilvl w:val="2"/>
          <w:numId w:val="10"/>
        </w:numPr>
        <w:spacing w:after="0" w:line="240" w:lineRule="auto"/>
        <w:ind w:left="0" w:firstLine="0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257246">
        <w:rPr>
          <w:rFonts w:cstheme="minorHAnsi"/>
          <w:sz w:val="24"/>
          <w:szCs w:val="24"/>
        </w:rPr>
        <w:t>System powinien posiadać m</w:t>
      </w:r>
      <w:r w:rsidRPr="00257246">
        <w:rPr>
          <w:rFonts w:eastAsia="Times New Roman" w:cstheme="minorHAnsi"/>
          <w:sz w:val="24"/>
          <w:szCs w:val="24"/>
          <w:lang w:eastAsia="pl-PL"/>
        </w:rPr>
        <w:t xml:space="preserve">ożliwość </w:t>
      </w:r>
      <w:r w:rsidR="00A1405B" w:rsidRPr="00257246">
        <w:rPr>
          <w:rFonts w:eastAsia="Times New Roman" w:cstheme="minorHAnsi"/>
          <w:sz w:val="24"/>
          <w:szCs w:val="24"/>
          <w:lang w:eastAsia="pl-PL"/>
        </w:rPr>
        <w:t xml:space="preserve">przeglądania i sortowania dokumentów </w:t>
      </w:r>
      <w:r w:rsidR="00EE218D">
        <w:rPr>
          <w:rFonts w:eastAsia="Times New Roman" w:cstheme="minorHAnsi"/>
          <w:sz w:val="24"/>
          <w:szCs w:val="24"/>
          <w:lang w:eastAsia="pl-PL"/>
        </w:rPr>
        <w:br/>
      </w:r>
      <w:r w:rsidR="00A1405B" w:rsidRPr="00257246">
        <w:rPr>
          <w:rFonts w:eastAsia="Times New Roman" w:cstheme="minorHAnsi"/>
          <w:sz w:val="24"/>
          <w:szCs w:val="24"/>
          <w:lang w:eastAsia="pl-PL"/>
        </w:rPr>
        <w:t>wg dowolnego kryterium</w:t>
      </w:r>
      <w:r w:rsidR="0026135D">
        <w:rPr>
          <w:rFonts w:eastAsia="Times New Roman" w:cstheme="minorHAnsi"/>
          <w:sz w:val="24"/>
          <w:szCs w:val="24"/>
          <w:lang w:eastAsia="pl-PL"/>
        </w:rPr>
        <w:t>.</w:t>
      </w:r>
    </w:p>
    <w:p w14:paraId="3586FF8E" w14:textId="51FA596B" w:rsidR="00A1405B" w:rsidRPr="00257246" w:rsidRDefault="1BAD544B" w:rsidP="009534FE">
      <w:pPr>
        <w:pStyle w:val="Akapitzlist"/>
        <w:numPr>
          <w:ilvl w:val="2"/>
          <w:numId w:val="10"/>
        </w:numPr>
        <w:spacing w:after="0" w:line="240" w:lineRule="auto"/>
        <w:ind w:left="0" w:firstLine="0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257246">
        <w:rPr>
          <w:rFonts w:cstheme="minorHAnsi"/>
          <w:sz w:val="24"/>
          <w:szCs w:val="24"/>
        </w:rPr>
        <w:t xml:space="preserve">System powinien </w:t>
      </w:r>
      <w:r w:rsidR="68E9D036" w:rsidRPr="00257246">
        <w:rPr>
          <w:rFonts w:cstheme="minorHAnsi"/>
          <w:sz w:val="24"/>
          <w:szCs w:val="24"/>
        </w:rPr>
        <w:t>spełni</w:t>
      </w:r>
      <w:r w:rsidR="28F2737A" w:rsidRPr="00257246">
        <w:rPr>
          <w:rFonts w:cstheme="minorHAnsi"/>
          <w:sz w:val="24"/>
          <w:szCs w:val="24"/>
        </w:rPr>
        <w:t xml:space="preserve">ać </w:t>
      </w:r>
      <w:r w:rsidR="00A1405B" w:rsidRPr="00257246">
        <w:rPr>
          <w:rFonts w:eastAsia="Times New Roman" w:cstheme="minorHAnsi"/>
          <w:sz w:val="24"/>
          <w:szCs w:val="24"/>
          <w:lang w:eastAsia="pl-PL"/>
        </w:rPr>
        <w:t>wymog</w:t>
      </w:r>
      <w:r w:rsidR="2520A5A8" w:rsidRPr="00257246">
        <w:rPr>
          <w:rFonts w:eastAsia="Times New Roman" w:cstheme="minorHAnsi"/>
          <w:sz w:val="24"/>
          <w:szCs w:val="24"/>
          <w:lang w:eastAsia="pl-PL"/>
        </w:rPr>
        <w:t>i</w:t>
      </w:r>
      <w:r w:rsidR="00A1405B" w:rsidRPr="00257246">
        <w:rPr>
          <w:rFonts w:eastAsia="Times New Roman" w:cstheme="minorHAnsi"/>
          <w:sz w:val="24"/>
          <w:szCs w:val="24"/>
          <w:lang w:eastAsia="pl-PL"/>
        </w:rPr>
        <w:t xml:space="preserve"> art. 20,21,22</w:t>
      </w:r>
      <w:r w:rsidR="3B6B5C50" w:rsidRPr="00257246">
        <w:rPr>
          <w:rFonts w:eastAsia="Times New Roman" w:cstheme="minorHAnsi"/>
          <w:sz w:val="24"/>
          <w:szCs w:val="24"/>
          <w:lang w:eastAsia="pl-PL"/>
        </w:rPr>
        <w:t>, 23</w:t>
      </w:r>
      <w:r w:rsidR="00A1405B" w:rsidRPr="0025724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7AA73BCA" w:rsidRPr="00257246">
        <w:rPr>
          <w:rFonts w:eastAsia="Times New Roman" w:cstheme="minorHAnsi"/>
          <w:sz w:val="24"/>
          <w:szCs w:val="24"/>
          <w:lang w:eastAsia="pl-PL"/>
        </w:rPr>
        <w:t>U</w:t>
      </w:r>
      <w:r w:rsidR="00A1405B" w:rsidRPr="00257246">
        <w:rPr>
          <w:rFonts w:eastAsia="Times New Roman" w:cstheme="minorHAnsi"/>
          <w:sz w:val="24"/>
          <w:szCs w:val="24"/>
          <w:lang w:eastAsia="pl-PL"/>
        </w:rPr>
        <w:t>stawy o rachunkowości</w:t>
      </w:r>
      <w:r w:rsidR="0026135D">
        <w:rPr>
          <w:rFonts w:eastAsia="Times New Roman" w:cstheme="minorHAnsi"/>
          <w:sz w:val="24"/>
          <w:szCs w:val="24"/>
          <w:lang w:eastAsia="pl-PL"/>
        </w:rPr>
        <w:t>.</w:t>
      </w:r>
    </w:p>
    <w:p w14:paraId="1706AF13" w14:textId="759BA8B7" w:rsidR="00A1405B" w:rsidRPr="00257246" w:rsidRDefault="7BE5FCA0" w:rsidP="009534FE">
      <w:pPr>
        <w:pStyle w:val="Akapitzlist"/>
        <w:numPr>
          <w:ilvl w:val="2"/>
          <w:numId w:val="10"/>
        </w:numPr>
        <w:spacing w:after="0" w:line="240" w:lineRule="auto"/>
        <w:ind w:left="0" w:firstLine="0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257246">
        <w:rPr>
          <w:rFonts w:cstheme="minorHAnsi"/>
          <w:sz w:val="24"/>
          <w:szCs w:val="24"/>
        </w:rPr>
        <w:t xml:space="preserve">System </w:t>
      </w:r>
      <w:r w:rsidR="0EFD599E" w:rsidRPr="00257246">
        <w:rPr>
          <w:rFonts w:cstheme="minorHAnsi"/>
          <w:sz w:val="24"/>
          <w:szCs w:val="24"/>
        </w:rPr>
        <w:t>powinien zapewniać</w:t>
      </w:r>
      <w:r w:rsidR="6E05EBB0" w:rsidRPr="00257246">
        <w:rPr>
          <w:rFonts w:cstheme="minorHAnsi"/>
          <w:sz w:val="24"/>
          <w:szCs w:val="24"/>
        </w:rPr>
        <w:t xml:space="preserve"> </w:t>
      </w:r>
      <w:r w:rsidR="00A1405B" w:rsidRPr="00257246">
        <w:rPr>
          <w:rFonts w:eastAsia="Times New Roman" w:cstheme="minorHAnsi"/>
          <w:sz w:val="24"/>
          <w:szCs w:val="24"/>
          <w:lang w:eastAsia="pl-PL"/>
        </w:rPr>
        <w:t xml:space="preserve">dokumentom </w:t>
      </w:r>
      <w:r w:rsidR="7F058F30" w:rsidRPr="00257246">
        <w:rPr>
          <w:rFonts w:eastAsia="Times New Roman" w:cstheme="minorHAnsi"/>
          <w:sz w:val="24"/>
          <w:szCs w:val="24"/>
          <w:lang w:eastAsia="pl-PL"/>
        </w:rPr>
        <w:t>integralność,</w:t>
      </w:r>
      <w:r w:rsidR="00A1405B" w:rsidRPr="00257246">
        <w:rPr>
          <w:rFonts w:eastAsia="Times New Roman" w:cstheme="minorHAnsi"/>
          <w:sz w:val="24"/>
          <w:szCs w:val="24"/>
          <w:lang w:eastAsia="pl-PL"/>
        </w:rPr>
        <w:t xml:space="preserve"> czytelnoś</w:t>
      </w:r>
      <w:r w:rsidR="721D43E9" w:rsidRPr="00257246">
        <w:rPr>
          <w:rFonts w:eastAsia="Times New Roman" w:cstheme="minorHAnsi"/>
          <w:sz w:val="24"/>
          <w:szCs w:val="24"/>
          <w:lang w:eastAsia="pl-PL"/>
        </w:rPr>
        <w:t>ć</w:t>
      </w:r>
      <w:r w:rsidR="00A1405B" w:rsidRPr="00257246">
        <w:rPr>
          <w:rFonts w:eastAsia="Times New Roman" w:cstheme="minorHAnsi"/>
          <w:sz w:val="24"/>
          <w:szCs w:val="24"/>
          <w:lang w:eastAsia="pl-PL"/>
        </w:rPr>
        <w:t>, autentycznoś</w:t>
      </w:r>
      <w:r w:rsidR="00C9908F" w:rsidRPr="00257246">
        <w:rPr>
          <w:rFonts w:eastAsia="Times New Roman" w:cstheme="minorHAnsi"/>
          <w:sz w:val="24"/>
          <w:szCs w:val="24"/>
          <w:lang w:eastAsia="pl-PL"/>
        </w:rPr>
        <w:t>ć</w:t>
      </w:r>
      <w:r w:rsidR="00A1405B" w:rsidRPr="00257246">
        <w:rPr>
          <w:rFonts w:eastAsia="Times New Roman" w:cstheme="minorHAnsi"/>
          <w:sz w:val="24"/>
          <w:szCs w:val="24"/>
          <w:lang w:eastAsia="pl-PL"/>
        </w:rPr>
        <w:t xml:space="preserve"> pochodzenia, o których mowa w art. 106m ustawy o podatku od towarów i usług</w:t>
      </w:r>
      <w:r w:rsidR="0026135D">
        <w:rPr>
          <w:rFonts w:eastAsia="Times New Roman" w:cstheme="minorHAnsi"/>
          <w:sz w:val="24"/>
          <w:szCs w:val="24"/>
          <w:lang w:eastAsia="pl-PL"/>
        </w:rPr>
        <w:t>.</w:t>
      </w:r>
    </w:p>
    <w:p w14:paraId="76772020" w14:textId="59EFAFFD" w:rsidR="00A1405B" w:rsidRPr="00257246" w:rsidRDefault="66EA488B" w:rsidP="009534FE">
      <w:pPr>
        <w:pStyle w:val="Akapitzlist"/>
        <w:numPr>
          <w:ilvl w:val="2"/>
          <w:numId w:val="10"/>
        </w:numPr>
        <w:spacing w:after="0" w:line="240" w:lineRule="auto"/>
        <w:ind w:left="0" w:firstLine="0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257246">
        <w:rPr>
          <w:rFonts w:cstheme="minorHAnsi"/>
          <w:sz w:val="24"/>
          <w:szCs w:val="24"/>
        </w:rPr>
        <w:t>System powinien posiadać m</w:t>
      </w:r>
      <w:r w:rsidRPr="00257246">
        <w:rPr>
          <w:rFonts w:eastAsia="Times New Roman" w:cstheme="minorHAnsi"/>
          <w:sz w:val="24"/>
          <w:szCs w:val="24"/>
          <w:lang w:eastAsia="pl-PL"/>
        </w:rPr>
        <w:t xml:space="preserve">ożliwość </w:t>
      </w:r>
      <w:r w:rsidR="00A1405B" w:rsidRPr="00257246">
        <w:rPr>
          <w:rFonts w:eastAsia="Times New Roman" w:cstheme="minorHAnsi"/>
          <w:sz w:val="24"/>
          <w:szCs w:val="24"/>
          <w:lang w:eastAsia="pl-PL"/>
        </w:rPr>
        <w:t xml:space="preserve">udostępnienia dokumentów Biegłemu Rewidentowi, organom kontrolującym (Urząd Skarbowy itp.) </w:t>
      </w:r>
      <w:r w:rsidR="41154684" w:rsidRPr="00257246">
        <w:rPr>
          <w:rFonts w:eastAsia="Times New Roman" w:cstheme="minorHAnsi"/>
          <w:sz w:val="24"/>
          <w:szCs w:val="24"/>
          <w:lang w:eastAsia="pl-PL"/>
        </w:rPr>
        <w:t>r</w:t>
      </w:r>
      <w:r w:rsidR="0042428C" w:rsidRPr="00257246">
        <w:rPr>
          <w:rFonts w:eastAsia="Times New Roman" w:cstheme="minorHAnsi"/>
          <w:sz w:val="24"/>
          <w:szCs w:val="24"/>
          <w:lang w:eastAsia="pl-PL"/>
        </w:rPr>
        <w:t xml:space="preserve">ównież </w:t>
      </w:r>
      <w:r w:rsidR="00A1405B" w:rsidRPr="00257246">
        <w:rPr>
          <w:rFonts w:eastAsia="Times New Roman" w:cstheme="minorHAnsi"/>
          <w:sz w:val="24"/>
          <w:szCs w:val="24"/>
          <w:lang w:eastAsia="pl-PL"/>
        </w:rPr>
        <w:t>w formie zdalnej</w:t>
      </w:r>
      <w:r w:rsidR="0026135D">
        <w:rPr>
          <w:rFonts w:eastAsia="Times New Roman" w:cstheme="minorHAnsi"/>
          <w:sz w:val="24"/>
          <w:szCs w:val="24"/>
          <w:lang w:eastAsia="pl-PL"/>
        </w:rPr>
        <w:t>.</w:t>
      </w:r>
    </w:p>
    <w:p w14:paraId="53185C9E" w14:textId="67FC299C" w:rsidR="00A1405B" w:rsidRPr="00257246" w:rsidRDefault="119386B6" w:rsidP="009534FE">
      <w:pPr>
        <w:pStyle w:val="Akapitzlist"/>
        <w:numPr>
          <w:ilvl w:val="2"/>
          <w:numId w:val="10"/>
        </w:numPr>
        <w:spacing w:after="0" w:line="240" w:lineRule="auto"/>
        <w:ind w:left="0" w:firstLine="0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257246">
        <w:rPr>
          <w:rFonts w:cstheme="minorHAnsi"/>
          <w:sz w:val="24"/>
          <w:szCs w:val="24"/>
        </w:rPr>
        <w:t>System powinien posiadać m</w:t>
      </w:r>
      <w:r w:rsidRPr="00257246">
        <w:rPr>
          <w:rFonts w:eastAsia="Times New Roman" w:cstheme="minorHAnsi"/>
          <w:sz w:val="24"/>
          <w:szCs w:val="24"/>
          <w:lang w:eastAsia="pl-PL"/>
        </w:rPr>
        <w:t xml:space="preserve">ożliwość </w:t>
      </w:r>
      <w:r w:rsidR="00A1405B" w:rsidRPr="00257246">
        <w:rPr>
          <w:rFonts w:eastAsia="Times New Roman" w:cstheme="minorHAnsi"/>
          <w:sz w:val="24"/>
          <w:szCs w:val="24"/>
          <w:lang w:eastAsia="pl-PL"/>
        </w:rPr>
        <w:t>wydruku, wygenerowania PDF na każdym etapie</w:t>
      </w:r>
      <w:r w:rsidR="0026135D">
        <w:rPr>
          <w:rFonts w:eastAsia="Times New Roman" w:cstheme="minorHAnsi"/>
          <w:sz w:val="24"/>
          <w:szCs w:val="24"/>
          <w:lang w:eastAsia="pl-PL"/>
        </w:rPr>
        <w:t>.</w:t>
      </w:r>
      <w:r w:rsidR="00A1405B" w:rsidRPr="00257246">
        <w:rPr>
          <w:rFonts w:eastAsia="Times New Roman" w:cstheme="minorHAnsi"/>
          <w:sz w:val="24"/>
          <w:szCs w:val="24"/>
          <w:lang w:eastAsia="pl-PL"/>
        </w:rPr>
        <w:t> </w:t>
      </w:r>
    </w:p>
    <w:p w14:paraId="68A5EFF0" w14:textId="1F2CA49C" w:rsidR="00A1405B" w:rsidRPr="00257246" w:rsidRDefault="4C82283D" w:rsidP="009534FE">
      <w:pPr>
        <w:pStyle w:val="Akapitzlist"/>
        <w:numPr>
          <w:ilvl w:val="2"/>
          <w:numId w:val="10"/>
        </w:numPr>
        <w:spacing w:after="0" w:line="240" w:lineRule="auto"/>
        <w:ind w:left="0" w:firstLine="0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257246">
        <w:rPr>
          <w:rFonts w:cstheme="minorHAnsi"/>
          <w:sz w:val="24"/>
          <w:szCs w:val="24"/>
        </w:rPr>
        <w:t>System powinien posiadać m</w:t>
      </w:r>
      <w:r w:rsidRPr="00257246">
        <w:rPr>
          <w:rFonts w:eastAsia="Times New Roman" w:cstheme="minorHAnsi"/>
          <w:sz w:val="24"/>
          <w:szCs w:val="24"/>
          <w:lang w:eastAsia="pl-PL"/>
        </w:rPr>
        <w:t xml:space="preserve">ożliwość </w:t>
      </w:r>
      <w:r w:rsidR="00A1405B" w:rsidRPr="00257246">
        <w:rPr>
          <w:rFonts w:eastAsia="Times New Roman" w:cstheme="minorHAnsi"/>
          <w:sz w:val="24"/>
          <w:szCs w:val="24"/>
          <w:lang w:eastAsia="pl-PL"/>
        </w:rPr>
        <w:t>zarządzania dostępem do dokumentów</w:t>
      </w:r>
      <w:r w:rsidR="0026135D">
        <w:rPr>
          <w:rFonts w:eastAsia="Times New Roman" w:cstheme="minorHAnsi"/>
          <w:sz w:val="24"/>
          <w:szCs w:val="24"/>
          <w:lang w:eastAsia="pl-PL"/>
        </w:rPr>
        <w:t>.</w:t>
      </w:r>
    </w:p>
    <w:p w14:paraId="40F2C286" w14:textId="66C7B20E" w:rsidR="00A1405B" w:rsidRPr="00257246" w:rsidRDefault="5E674AA4" w:rsidP="009534FE">
      <w:pPr>
        <w:pStyle w:val="Akapitzlist"/>
        <w:numPr>
          <w:ilvl w:val="2"/>
          <w:numId w:val="10"/>
        </w:numPr>
        <w:spacing w:after="0" w:line="240" w:lineRule="auto"/>
        <w:ind w:left="0" w:firstLine="0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257246">
        <w:rPr>
          <w:rFonts w:cstheme="minorHAnsi"/>
          <w:sz w:val="24"/>
          <w:szCs w:val="24"/>
        </w:rPr>
        <w:t>System powinien posiadać m</w:t>
      </w:r>
      <w:r w:rsidRPr="00257246">
        <w:rPr>
          <w:rFonts w:eastAsia="Times New Roman" w:cstheme="minorHAnsi"/>
          <w:sz w:val="24"/>
          <w:szCs w:val="24"/>
          <w:lang w:eastAsia="pl-PL"/>
        </w:rPr>
        <w:t xml:space="preserve">ożliwość </w:t>
      </w:r>
      <w:r w:rsidR="00A1405B" w:rsidRPr="00257246">
        <w:rPr>
          <w:rFonts w:eastAsia="Times New Roman" w:cstheme="minorHAnsi"/>
          <w:sz w:val="24"/>
          <w:szCs w:val="24"/>
          <w:lang w:eastAsia="pl-PL"/>
        </w:rPr>
        <w:t xml:space="preserve">uzyskania podglądu opisu dokumentu źródłowego łącznie z załącznikami </w:t>
      </w:r>
      <w:r w:rsidR="490CAE1E" w:rsidRPr="00257246">
        <w:rPr>
          <w:rFonts w:eastAsia="Times New Roman" w:cstheme="minorHAnsi"/>
          <w:sz w:val="24"/>
          <w:szCs w:val="24"/>
          <w:lang w:eastAsia="pl-PL"/>
        </w:rPr>
        <w:t>z poziomu</w:t>
      </w:r>
      <w:r w:rsidR="00A1405B" w:rsidRPr="00257246">
        <w:rPr>
          <w:rFonts w:eastAsia="Times New Roman" w:cstheme="minorHAnsi"/>
          <w:sz w:val="24"/>
          <w:szCs w:val="24"/>
          <w:lang w:eastAsia="pl-PL"/>
        </w:rPr>
        <w:t xml:space="preserve"> program</w:t>
      </w:r>
      <w:r w:rsidR="70A680D6" w:rsidRPr="00257246">
        <w:rPr>
          <w:rFonts w:eastAsia="Times New Roman" w:cstheme="minorHAnsi"/>
          <w:sz w:val="24"/>
          <w:szCs w:val="24"/>
          <w:lang w:eastAsia="pl-PL"/>
        </w:rPr>
        <w:t>u</w:t>
      </w:r>
      <w:r w:rsidR="00A1405B" w:rsidRPr="00257246">
        <w:rPr>
          <w:rFonts w:eastAsia="Times New Roman" w:cstheme="minorHAnsi"/>
          <w:sz w:val="24"/>
          <w:szCs w:val="24"/>
          <w:lang w:eastAsia="pl-PL"/>
        </w:rPr>
        <w:t xml:space="preserve"> Symfonia F-K w dowolnym momencie</w:t>
      </w:r>
      <w:r w:rsidR="0026135D">
        <w:rPr>
          <w:rFonts w:eastAsia="Times New Roman" w:cstheme="minorHAnsi"/>
          <w:sz w:val="24"/>
          <w:szCs w:val="24"/>
          <w:lang w:eastAsia="pl-PL"/>
        </w:rPr>
        <w:t>.</w:t>
      </w:r>
    </w:p>
    <w:p w14:paraId="3C1D5D94" w14:textId="32C0D58D" w:rsidR="00A1405B" w:rsidRPr="00257246" w:rsidRDefault="21D9FD4C" w:rsidP="009534FE">
      <w:pPr>
        <w:pStyle w:val="Akapitzlist"/>
        <w:numPr>
          <w:ilvl w:val="2"/>
          <w:numId w:val="10"/>
        </w:numPr>
        <w:spacing w:after="0" w:line="240" w:lineRule="auto"/>
        <w:ind w:left="0" w:firstLine="0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257246">
        <w:rPr>
          <w:rFonts w:cstheme="minorHAnsi"/>
          <w:sz w:val="24"/>
          <w:szCs w:val="24"/>
        </w:rPr>
        <w:t>System powinien posiadać m</w:t>
      </w:r>
      <w:r w:rsidRPr="00257246">
        <w:rPr>
          <w:rFonts w:eastAsia="Times New Roman" w:cstheme="minorHAnsi"/>
          <w:sz w:val="24"/>
          <w:szCs w:val="24"/>
          <w:lang w:eastAsia="pl-PL"/>
        </w:rPr>
        <w:t xml:space="preserve">ożliwość </w:t>
      </w:r>
      <w:r w:rsidR="00A1405B" w:rsidRPr="00257246">
        <w:rPr>
          <w:rFonts w:eastAsia="Times New Roman" w:cstheme="minorHAnsi"/>
          <w:sz w:val="24"/>
          <w:szCs w:val="24"/>
          <w:lang w:eastAsia="pl-PL"/>
        </w:rPr>
        <w:t>stwierdzenia na każdym etapie osoby odpowiedzialnej za wprowadzenie danych</w:t>
      </w:r>
      <w:r w:rsidR="00D3011E" w:rsidRPr="00257246">
        <w:rPr>
          <w:rFonts w:eastAsia="Times New Roman" w:cstheme="minorHAnsi"/>
          <w:sz w:val="24"/>
          <w:szCs w:val="24"/>
          <w:lang w:eastAsia="pl-PL"/>
        </w:rPr>
        <w:t xml:space="preserve"> i</w:t>
      </w:r>
      <w:r w:rsidR="00A1405B" w:rsidRPr="00257246">
        <w:rPr>
          <w:rFonts w:eastAsia="Times New Roman" w:cstheme="minorHAnsi"/>
          <w:sz w:val="24"/>
          <w:szCs w:val="24"/>
          <w:lang w:eastAsia="pl-PL"/>
        </w:rPr>
        <w:t xml:space="preserve"> dokonanie opisu</w:t>
      </w:r>
      <w:r w:rsidR="0026135D">
        <w:rPr>
          <w:rFonts w:eastAsia="Times New Roman" w:cstheme="minorHAnsi"/>
          <w:sz w:val="24"/>
          <w:szCs w:val="24"/>
          <w:lang w:eastAsia="pl-PL"/>
        </w:rPr>
        <w:t>.</w:t>
      </w:r>
    </w:p>
    <w:p w14:paraId="4D9BDADF" w14:textId="2B99085C" w:rsidR="00A1405B" w:rsidRPr="00257246" w:rsidRDefault="24DF00FC" w:rsidP="009534FE">
      <w:pPr>
        <w:pStyle w:val="Akapitzlist"/>
        <w:numPr>
          <w:ilvl w:val="2"/>
          <w:numId w:val="10"/>
        </w:numPr>
        <w:spacing w:after="0" w:line="240" w:lineRule="auto"/>
        <w:ind w:left="0" w:firstLine="0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257246">
        <w:rPr>
          <w:rFonts w:cstheme="minorHAnsi"/>
          <w:sz w:val="24"/>
          <w:szCs w:val="24"/>
        </w:rPr>
        <w:t>System powinien umożliwiać składani</w:t>
      </w:r>
      <w:r w:rsidR="2C5B45E4" w:rsidRPr="00257246">
        <w:rPr>
          <w:rFonts w:cstheme="minorHAnsi"/>
          <w:sz w:val="24"/>
          <w:szCs w:val="24"/>
        </w:rPr>
        <w:t>e</w:t>
      </w:r>
      <w:r w:rsidRPr="00257246">
        <w:rPr>
          <w:rFonts w:cstheme="minorHAnsi"/>
          <w:sz w:val="24"/>
          <w:szCs w:val="24"/>
        </w:rPr>
        <w:t xml:space="preserve"> e</w:t>
      </w:r>
      <w:r w:rsidR="0042428C" w:rsidRPr="00257246">
        <w:rPr>
          <w:rFonts w:eastAsia="Times New Roman" w:cstheme="minorHAnsi"/>
          <w:sz w:val="24"/>
          <w:szCs w:val="24"/>
          <w:lang w:eastAsia="pl-PL"/>
        </w:rPr>
        <w:t>lektroniczn</w:t>
      </w:r>
      <w:r w:rsidR="6E8E421F" w:rsidRPr="00257246">
        <w:rPr>
          <w:rFonts w:eastAsia="Times New Roman" w:cstheme="minorHAnsi"/>
          <w:sz w:val="24"/>
          <w:szCs w:val="24"/>
          <w:lang w:eastAsia="pl-PL"/>
        </w:rPr>
        <w:t>ego</w:t>
      </w:r>
      <w:r w:rsidR="0042428C" w:rsidRPr="0025724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A1405B" w:rsidRPr="00257246">
        <w:rPr>
          <w:rFonts w:eastAsia="Times New Roman" w:cstheme="minorHAnsi"/>
          <w:sz w:val="24"/>
          <w:szCs w:val="24"/>
          <w:lang w:eastAsia="pl-PL"/>
        </w:rPr>
        <w:t>podpis</w:t>
      </w:r>
      <w:r w:rsidR="41095B83" w:rsidRPr="00257246">
        <w:rPr>
          <w:rFonts w:eastAsia="Times New Roman" w:cstheme="minorHAnsi"/>
          <w:sz w:val="24"/>
          <w:szCs w:val="24"/>
          <w:lang w:eastAsia="pl-PL"/>
        </w:rPr>
        <w:t>u</w:t>
      </w:r>
      <w:r w:rsidR="00A1405B" w:rsidRPr="00257246">
        <w:rPr>
          <w:rFonts w:eastAsia="Times New Roman" w:cstheme="minorHAnsi"/>
          <w:sz w:val="24"/>
          <w:szCs w:val="24"/>
          <w:lang w:eastAsia="pl-PL"/>
        </w:rPr>
        <w:t xml:space="preserve"> przez poszczególne osoby </w:t>
      </w:r>
      <w:r w:rsidR="63809838" w:rsidRPr="00257246">
        <w:rPr>
          <w:rFonts w:eastAsia="Times New Roman" w:cstheme="minorHAnsi"/>
          <w:sz w:val="24"/>
          <w:szCs w:val="24"/>
          <w:lang w:eastAsia="pl-PL"/>
        </w:rPr>
        <w:t xml:space="preserve">na </w:t>
      </w:r>
      <w:r w:rsidR="00A1405B" w:rsidRPr="00257246">
        <w:rPr>
          <w:rFonts w:eastAsia="Times New Roman" w:cstheme="minorHAnsi"/>
          <w:sz w:val="24"/>
          <w:szCs w:val="24"/>
          <w:lang w:eastAsia="pl-PL"/>
        </w:rPr>
        <w:t>dokumen</w:t>
      </w:r>
      <w:r w:rsidR="7C08EEC0" w:rsidRPr="00257246">
        <w:rPr>
          <w:rFonts w:eastAsia="Times New Roman" w:cstheme="minorHAnsi"/>
          <w:sz w:val="24"/>
          <w:szCs w:val="24"/>
          <w:lang w:eastAsia="pl-PL"/>
        </w:rPr>
        <w:t>cie</w:t>
      </w:r>
      <w:r w:rsidR="197D8B98" w:rsidRPr="00257246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="00A1405B" w:rsidRPr="00257246">
        <w:rPr>
          <w:rFonts w:eastAsia="Times New Roman" w:cstheme="minorHAnsi"/>
          <w:sz w:val="24"/>
          <w:szCs w:val="24"/>
          <w:lang w:eastAsia="pl-PL"/>
        </w:rPr>
        <w:t>wywołując</w:t>
      </w:r>
      <w:r w:rsidR="6DC1FEBC" w:rsidRPr="00257246">
        <w:rPr>
          <w:rFonts w:eastAsia="Times New Roman" w:cstheme="minorHAnsi"/>
          <w:sz w:val="24"/>
          <w:szCs w:val="24"/>
          <w:lang w:eastAsia="pl-PL"/>
        </w:rPr>
        <w:t>y</w:t>
      </w:r>
      <w:r w:rsidR="00A1405B" w:rsidRPr="00257246">
        <w:rPr>
          <w:rFonts w:eastAsia="Times New Roman" w:cstheme="minorHAnsi"/>
          <w:sz w:val="24"/>
          <w:szCs w:val="24"/>
          <w:lang w:eastAsia="pl-PL"/>
        </w:rPr>
        <w:t xml:space="preserve"> identyczny skutek prawny jak podpis własnoręczny</w:t>
      </w:r>
      <w:r w:rsidR="0026135D">
        <w:rPr>
          <w:rFonts w:eastAsia="Times New Roman" w:cstheme="minorHAnsi"/>
          <w:sz w:val="24"/>
          <w:szCs w:val="24"/>
          <w:lang w:eastAsia="pl-PL"/>
        </w:rPr>
        <w:t>.</w:t>
      </w:r>
    </w:p>
    <w:p w14:paraId="6F286A43" w14:textId="35FC2D07" w:rsidR="00A1405B" w:rsidRPr="00257246" w:rsidRDefault="1CB38374" w:rsidP="009534FE">
      <w:pPr>
        <w:pStyle w:val="Akapitzlist"/>
        <w:numPr>
          <w:ilvl w:val="2"/>
          <w:numId w:val="10"/>
        </w:numPr>
        <w:spacing w:after="0" w:line="240" w:lineRule="auto"/>
        <w:ind w:left="0" w:firstLine="0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257246">
        <w:rPr>
          <w:rFonts w:cstheme="minorHAnsi"/>
          <w:sz w:val="24"/>
          <w:szCs w:val="24"/>
        </w:rPr>
        <w:t>System powinien w</w:t>
      </w:r>
      <w:r w:rsidR="0042428C" w:rsidRPr="00257246">
        <w:rPr>
          <w:rFonts w:eastAsia="Times New Roman" w:cstheme="minorHAnsi"/>
          <w:sz w:val="24"/>
          <w:szCs w:val="24"/>
          <w:lang w:eastAsia="pl-PL"/>
        </w:rPr>
        <w:t>ysyła</w:t>
      </w:r>
      <w:r w:rsidR="1FE51DBC" w:rsidRPr="00257246">
        <w:rPr>
          <w:rFonts w:eastAsia="Times New Roman" w:cstheme="minorHAnsi"/>
          <w:sz w:val="24"/>
          <w:szCs w:val="24"/>
          <w:lang w:eastAsia="pl-PL"/>
        </w:rPr>
        <w:t>ć</w:t>
      </w:r>
      <w:r w:rsidR="0042428C" w:rsidRPr="0025724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A1405B" w:rsidRPr="00257246">
        <w:rPr>
          <w:rFonts w:eastAsia="Times New Roman" w:cstheme="minorHAnsi"/>
          <w:sz w:val="24"/>
          <w:szCs w:val="24"/>
          <w:lang w:eastAsia="pl-PL"/>
        </w:rPr>
        <w:t>automatyczn</w:t>
      </w:r>
      <w:r w:rsidR="403FE5C4" w:rsidRPr="00257246">
        <w:rPr>
          <w:rFonts w:eastAsia="Times New Roman" w:cstheme="minorHAnsi"/>
          <w:sz w:val="24"/>
          <w:szCs w:val="24"/>
          <w:lang w:eastAsia="pl-PL"/>
        </w:rPr>
        <w:t>ie</w:t>
      </w:r>
      <w:r w:rsidR="00A1405B" w:rsidRPr="00257246">
        <w:rPr>
          <w:rFonts w:eastAsia="Times New Roman" w:cstheme="minorHAnsi"/>
          <w:sz w:val="24"/>
          <w:szCs w:val="24"/>
          <w:lang w:eastAsia="pl-PL"/>
        </w:rPr>
        <w:t xml:space="preserve"> monit</w:t>
      </w:r>
      <w:r w:rsidR="7594D542" w:rsidRPr="00257246">
        <w:rPr>
          <w:rFonts w:eastAsia="Times New Roman" w:cstheme="minorHAnsi"/>
          <w:sz w:val="24"/>
          <w:szCs w:val="24"/>
          <w:lang w:eastAsia="pl-PL"/>
        </w:rPr>
        <w:t>y</w:t>
      </w:r>
      <w:r w:rsidR="00A1405B" w:rsidRPr="00257246">
        <w:rPr>
          <w:rFonts w:eastAsia="Times New Roman" w:cstheme="minorHAnsi"/>
          <w:sz w:val="24"/>
          <w:szCs w:val="24"/>
          <w:lang w:eastAsia="pl-PL"/>
        </w:rPr>
        <w:t xml:space="preserve"> o opóźnieniu z procedowaniem faktury lub innego dokumentu</w:t>
      </w:r>
      <w:r w:rsidR="49AD6DDE" w:rsidRPr="00257246">
        <w:rPr>
          <w:rFonts w:eastAsia="Times New Roman" w:cstheme="minorHAnsi"/>
          <w:sz w:val="24"/>
          <w:szCs w:val="24"/>
          <w:lang w:eastAsia="pl-PL"/>
        </w:rPr>
        <w:t xml:space="preserve"> oraz </w:t>
      </w:r>
      <w:r w:rsidR="67731364" w:rsidRPr="00257246">
        <w:rPr>
          <w:rFonts w:eastAsia="Times New Roman" w:cstheme="minorHAnsi"/>
          <w:sz w:val="24"/>
          <w:szCs w:val="24"/>
          <w:lang w:eastAsia="pl-PL"/>
        </w:rPr>
        <w:t>powinien</w:t>
      </w:r>
      <w:r w:rsidR="49AD6DDE" w:rsidRPr="0025724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A1405B" w:rsidRPr="00257246">
        <w:rPr>
          <w:rFonts w:eastAsia="Times New Roman" w:cstheme="minorHAnsi"/>
          <w:sz w:val="24"/>
          <w:szCs w:val="24"/>
          <w:lang w:eastAsia="pl-PL"/>
        </w:rPr>
        <w:t>wysył</w:t>
      </w:r>
      <w:r w:rsidR="773EEE07" w:rsidRPr="00257246">
        <w:rPr>
          <w:rFonts w:eastAsia="Times New Roman" w:cstheme="minorHAnsi"/>
          <w:sz w:val="24"/>
          <w:szCs w:val="24"/>
          <w:lang w:eastAsia="pl-PL"/>
        </w:rPr>
        <w:t>ać</w:t>
      </w:r>
      <w:r w:rsidR="00A1405B" w:rsidRPr="00257246">
        <w:rPr>
          <w:rFonts w:eastAsia="Times New Roman" w:cstheme="minorHAnsi"/>
          <w:sz w:val="24"/>
          <w:szCs w:val="24"/>
          <w:lang w:eastAsia="pl-PL"/>
        </w:rPr>
        <w:t xml:space="preserve"> monit</w:t>
      </w:r>
      <w:r w:rsidR="4419AB49" w:rsidRPr="00257246">
        <w:rPr>
          <w:rFonts w:eastAsia="Times New Roman" w:cstheme="minorHAnsi"/>
          <w:sz w:val="24"/>
          <w:szCs w:val="24"/>
          <w:lang w:eastAsia="pl-PL"/>
        </w:rPr>
        <w:t>y</w:t>
      </w:r>
      <w:r w:rsidR="00A1405B" w:rsidRPr="00257246">
        <w:rPr>
          <w:rFonts w:eastAsia="Times New Roman" w:cstheme="minorHAnsi"/>
          <w:sz w:val="24"/>
          <w:szCs w:val="24"/>
          <w:lang w:eastAsia="pl-PL"/>
        </w:rPr>
        <w:t xml:space="preserve"> o terminie płatności</w:t>
      </w:r>
      <w:r w:rsidR="0026135D">
        <w:rPr>
          <w:rFonts w:eastAsia="Times New Roman" w:cstheme="minorHAnsi"/>
          <w:sz w:val="24"/>
          <w:szCs w:val="24"/>
          <w:lang w:eastAsia="pl-PL"/>
        </w:rPr>
        <w:t>.</w:t>
      </w:r>
    </w:p>
    <w:p w14:paraId="6F7326FD" w14:textId="0DE3E5E4" w:rsidR="00127316" w:rsidRPr="00257246" w:rsidRDefault="5475F29D" w:rsidP="009534FE">
      <w:pPr>
        <w:pStyle w:val="Akapitzlist"/>
        <w:numPr>
          <w:ilvl w:val="2"/>
          <w:numId w:val="10"/>
        </w:numPr>
        <w:spacing w:after="0" w:line="240" w:lineRule="auto"/>
        <w:ind w:left="0" w:firstLine="0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bookmarkStart w:id="2" w:name="_Hlk200020202"/>
      <w:r w:rsidRPr="00257246">
        <w:rPr>
          <w:rFonts w:cstheme="minorHAnsi"/>
          <w:sz w:val="24"/>
          <w:szCs w:val="24"/>
        </w:rPr>
        <w:t>System powinien posiadać m</w:t>
      </w:r>
      <w:r w:rsidRPr="00257246">
        <w:rPr>
          <w:rFonts w:eastAsia="Times New Roman" w:cstheme="minorHAnsi"/>
          <w:sz w:val="24"/>
          <w:szCs w:val="24"/>
          <w:lang w:eastAsia="pl-PL"/>
        </w:rPr>
        <w:t xml:space="preserve">ożliwość </w:t>
      </w:r>
      <w:r w:rsidR="00A1405B" w:rsidRPr="00257246">
        <w:rPr>
          <w:rFonts w:eastAsia="Times New Roman" w:cstheme="minorHAnsi"/>
          <w:sz w:val="24"/>
          <w:szCs w:val="24"/>
          <w:lang w:eastAsia="pl-PL"/>
        </w:rPr>
        <w:t xml:space="preserve">dodawania dodatkowych elementów, zapytań </w:t>
      </w:r>
      <w:r w:rsidR="003E118F">
        <w:rPr>
          <w:rFonts w:eastAsia="Times New Roman" w:cstheme="minorHAnsi"/>
          <w:sz w:val="24"/>
          <w:szCs w:val="24"/>
          <w:lang w:eastAsia="pl-PL"/>
        </w:rPr>
        <w:br/>
      </w:r>
      <w:r w:rsidR="00A1405B" w:rsidRPr="00257246">
        <w:rPr>
          <w:rFonts w:eastAsia="Times New Roman" w:cstheme="minorHAnsi"/>
          <w:sz w:val="24"/>
          <w:szCs w:val="24"/>
          <w:lang w:eastAsia="pl-PL"/>
        </w:rPr>
        <w:t>w obiegu</w:t>
      </w:r>
      <w:r w:rsidR="003B6BF0" w:rsidRPr="00257246"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="00127316" w:rsidRPr="00257246">
        <w:rPr>
          <w:rFonts w:eastAsia="Times New Roman" w:cstheme="minorHAnsi"/>
          <w:sz w:val="24"/>
          <w:szCs w:val="24"/>
          <w:lang w:eastAsia="pl-PL"/>
        </w:rPr>
        <w:t xml:space="preserve">Dodatkowym elementem może być np. arkusz kalkulacyjny Excel. Ponaglenie pracownika ZFK w sprawie przyspieszenia obiegu dokumentów.  </w:t>
      </w:r>
    </w:p>
    <w:bookmarkEnd w:id="2"/>
    <w:p w14:paraId="0CC9528F" w14:textId="7AF70ACE" w:rsidR="00A1405B" w:rsidRPr="00257246" w:rsidRDefault="3056E93B" w:rsidP="009534FE">
      <w:pPr>
        <w:pStyle w:val="Akapitzlist"/>
        <w:numPr>
          <w:ilvl w:val="2"/>
          <w:numId w:val="10"/>
        </w:numPr>
        <w:spacing w:after="0" w:line="240" w:lineRule="auto"/>
        <w:ind w:left="0" w:firstLine="0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257246">
        <w:rPr>
          <w:rFonts w:cstheme="minorHAnsi"/>
          <w:sz w:val="24"/>
          <w:szCs w:val="24"/>
        </w:rPr>
        <w:lastRenderedPageBreak/>
        <w:t>System powinien posiadać m</w:t>
      </w:r>
      <w:r w:rsidRPr="00257246">
        <w:rPr>
          <w:rFonts w:eastAsia="Times New Roman" w:cstheme="minorHAnsi"/>
          <w:sz w:val="24"/>
          <w:szCs w:val="24"/>
          <w:lang w:eastAsia="pl-PL"/>
        </w:rPr>
        <w:t xml:space="preserve">ożliwość </w:t>
      </w:r>
      <w:r w:rsidR="00A1405B" w:rsidRPr="00257246">
        <w:rPr>
          <w:rFonts w:eastAsia="Times New Roman" w:cstheme="minorHAnsi"/>
          <w:sz w:val="24"/>
          <w:szCs w:val="24"/>
          <w:lang w:eastAsia="pl-PL"/>
        </w:rPr>
        <w:t>generowania listy płatności</w:t>
      </w:r>
      <w:r w:rsidR="4E428C7B" w:rsidRPr="0025724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153730F8" w:rsidRPr="00257246">
        <w:rPr>
          <w:rFonts w:eastAsia="Times New Roman" w:cstheme="minorHAnsi"/>
          <w:sz w:val="24"/>
          <w:szCs w:val="24"/>
          <w:lang w:eastAsia="pl-PL"/>
        </w:rPr>
        <w:t xml:space="preserve">wraz </w:t>
      </w:r>
      <w:r w:rsidR="003E118F">
        <w:rPr>
          <w:rFonts w:eastAsia="Times New Roman" w:cstheme="minorHAnsi"/>
          <w:sz w:val="24"/>
          <w:szCs w:val="24"/>
          <w:lang w:eastAsia="pl-PL"/>
        </w:rPr>
        <w:br/>
      </w:r>
      <w:r w:rsidR="153730F8" w:rsidRPr="00257246">
        <w:rPr>
          <w:rFonts w:eastAsia="Times New Roman" w:cstheme="minorHAnsi"/>
          <w:sz w:val="24"/>
          <w:szCs w:val="24"/>
          <w:lang w:eastAsia="pl-PL"/>
        </w:rPr>
        <w:t>z dokumentami</w:t>
      </w:r>
      <w:r w:rsidR="0026135D">
        <w:rPr>
          <w:rFonts w:eastAsia="Times New Roman" w:cstheme="minorHAnsi"/>
          <w:sz w:val="24"/>
          <w:szCs w:val="24"/>
          <w:lang w:eastAsia="pl-PL"/>
        </w:rPr>
        <w:t>.</w:t>
      </w:r>
    </w:p>
    <w:p w14:paraId="6C27F042" w14:textId="72B0E1C5" w:rsidR="00A1405B" w:rsidRPr="00257246" w:rsidRDefault="2F0F9672" w:rsidP="009534FE">
      <w:pPr>
        <w:pStyle w:val="Akapitzlist"/>
        <w:numPr>
          <w:ilvl w:val="2"/>
          <w:numId w:val="10"/>
        </w:numPr>
        <w:spacing w:after="0" w:line="240" w:lineRule="auto"/>
        <w:ind w:left="0" w:firstLine="0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257246">
        <w:rPr>
          <w:rFonts w:cstheme="minorHAnsi"/>
          <w:sz w:val="24"/>
          <w:szCs w:val="24"/>
        </w:rPr>
        <w:t>System powinien posiadać m</w:t>
      </w:r>
      <w:r w:rsidRPr="00257246">
        <w:rPr>
          <w:rFonts w:eastAsia="Times New Roman" w:cstheme="minorHAnsi"/>
          <w:sz w:val="24"/>
          <w:szCs w:val="24"/>
          <w:lang w:eastAsia="pl-PL"/>
        </w:rPr>
        <w:t xml:space="preserve">ożliwość </w:t>
      </w:r>
      <w:r w:rsidR="00A1405B" w:rsidRPr="00257246">
        <w:rPr>
          <w:rFonts w:eastAsia="Times New Roman" w:cstheme="minorHAnsi"/>
          <w:sz w:val="24"/>
          <w:szCs w:val="24"/>
          <w:lang w:eastAsia="pl-PL"/>
        </w:rPr>
        <w:t>wymuszania na użytkownikach wypełnienia danego pola. </w:t>
      </w:r>
    </w:p>
    <w:p w14:paraId="2C54332D" w14:textId="6F035B81" w:rsidR="003429B4" w:rsidRPr="00257246" w:rsidRDefault="003429B4" w:rsidP="009534FE">
      <w:pPr>
        <w:pStyle w:val="Akapitzlist"/>
        <w:numPr>
          <w:ilvl w:val="2"/>
          <w:numId w:val="10"/>
        </w:numPr>
        <w:shd w:val="clear" w:color="auto" w:fill="FFFFFF" w:themeFill="background1"/>
        <w:spacing w:after="0"/>
        <w:ind w:left="0" w:firstLine="0"/>
        <w:jc w:val="both"/>
        <w:rPr>
          <w:rFonts w:eastAsiaTheme="minorEastAsia" w:cstheme="minorHAnsi"/>
          <w:sz w:val="24"/>
          <w:szCs w:val="24"/>
        </w:rPr>
      </w:pPr>
      <w:r w:rsidRPr="00257246">
        <w:rPr>
          <w:rFonts w:eastAsiaTheme="minorEastAsia" w:cstheme="minorHAnsi"/>
          <w:sz w:val="24"/>
          <w:szCs w:val="24"/>
        </w:rPr>
        <w:t xml:space="preserve">System musi zintegrować dane, aby połączyć informacje z pozostałych procesów jakie działają w Spółce w spójny i ujednolicony widok. Integracja danych pozwala na efektywniejsze zarządzanie informacjami, lepsze podejmowanie decyzji i optymalizację procesów w Spółce. </w:t>
      </w:r>
    </w:p>
    <w:p w14:paraId="4C065706" w14:textId="72667CC4" w:rsidR="00731FB5" w:rsidRPr="00257246" w:rsidRDefault="00731FB5" w:rsidP="009534FE">
      <w:pPr>
        <w:pStyle w:val="paragraph"/>
        <w:numPr>
          <w:ilvl w:val="2"/>
          <w:numId w:val="10"/>
        </w:numPr>
        <w:spacing w:before="0" w:beforeAutospacing="0" w:after="0" w:afterAutospacing="0"/>
        <w:ind w:left="0" w:firstLine="0"/>
        <w:jc w:val="both"/>
        <w:textAlignment w:val="baseline"/>
        <w:rPr>
          <w:rStyle w:val="uv3um"/>
          <w:rFonts w:asciiTheme="minorHAnsi" w:hAnsiTheme="minorHAnsi" w:cstheme="minorHAnsi"/>
        </w:rPr>
      </w:pPr>
      <w:r w:rsidRPr="00257246">
        <w:rPr>
          <w:rFonts w:asciiTheme="minorHAnsi" w:hAnsiTheme="minorHAnsi" w:cstheme="minorHAnsi"/>
          <w:spacing w:val="2"/>
          <w:shd w:val="clear" w:color="auto" w:fill="FFFFFF"/>
        </w:rPr>
        <w:t xml:space="preserve">System powinien umożliwiać łączenie </w:t>
      </w:r>
      <w:r w:rsidRPr="00257246">
        <w:rPr>
          <w:rStyle w:val="normaltextrun"/>
          <w:rFonts w:asciiTheme="minorHAnsi" w:hAnsiTheme="minorHAnsi" w:cstheme="minorHAnsi"/>
          <w:shd w:val="clear" w:color="auto" w:fill="FFFFFF"/>
        </w:rPr>
        <w:t xml:space="preserve">dokumentów finansowo-księgowych </w:t>
      </w:r>
      <w:r w:rsidR="003E118F">
        <w:rPr>
          <w:rStyle w:val="normaltextrun"/>
          <w:rFonts w:asciiTheme="minorHAnsi" w:hAnsiTheme="minorHAnsi" w:cstheme="minorHAnsi"/>
          <w:shd w:val="clear" w:color="auto" w:fill="FFFFFF"/>
        </w:rPr>
        <w:br/>
      </w:r>
      <w:r w:rsidRPr="00257246">
        <w:rPr>
          <w:rFonts w:asciiTheme="minorHAnsi" w:hAnsiTheme="minorHAnsi" w:cstheme="minorHAnsi"/>
          <w:spacing w:val="2"/>
          <w:shd w:val="clear" w:color="auto" w:fill="FFFFFF"/>
        </w:rPr>
        <w:t xml:space="preserve">z </w:t>
      </w:r>
      <w:r w:rsidR="00C47A00" w:rsidRPr="00257246">
        <w:rPr>
          <w:rFonts w:asciiTheme="minorHAnsi" w:hAnsiTheme="minorHAnsi" w:cstheme="minorHAnsi"/>
          <w:spacing w:val="2"/>
          <w:shd w:val="clear" w:color="auto" w:fill="FFFFFF"/>
        </w:rPr>
        <w:t xml:space="preserve">dokumentami z pozostałych </w:t>
      </w:r>
      <w:r w:rsidR="009375B4" w:rsidRPr="00257246">
        <w:rPr>
          <w:rFonts w:asciiTheme="minorHAnsi" w:hAnsiTheme="minorHAnsi" w:cstheme="minorHAnsi"/>
          <w:spacing w:val="2"/>
          <w:shd w:val="clear" w:color="auto" w:fill="FFFFFF"/>
        </w:rPr>
        <w:t xml:space="preserve">procesów w spółce np. </w:t>
      </w:r>
      <w:r w:rsidRPr="00257246">
        <w:rPr>
          <w:rFonts w:asciiTheme="minorHAnsi" w:hAnsiTheme="minorHAnsi" w:cstheme="minorHAnsi"/>
          <w:spacing w:val="2"/>
          <w:shd w:val="clear" w:color="auto" w:fill="FFFFFF"/>
        </w:rPr>
        <w:t>umowami, aneksami do umów, zamówieniami i zakupami firmowymi tworząc tzw. "sprawę", co ułatwia śledzenie historii komunikacji.</w:t>
      </w:r>
      <w:r w:rsidRPr="00257246">
        <w:rPr>
          <w:rStyle w:val="uv3um"/>
          <w:rFonts w:asciiTheme="minorHAnsi" w:hAnsiTheme="minorHAnsi" w:cstheme="minorHAnsi"/>
          <w:spacing w:val="2"/>
          <w:shd w:val="clear" w:color="auto" w:fill="FFFFFF"/>
        </w:rPr>
        <w:t> </w:t>
      </w:r>
    </w:p>
    <w:p w14:paraId="353C100D" w14:textId="48861138" w:rsidR="003429B4" w:rsidRPr="00257246" w:rsidRDefault="003429B4" w:rsidP="009534FE">
      <w:pPr>
        <w:pStyle w:val="Akapitzlist"/>
        <w:numPr>
          <w:ilvl w:val="2"/>
          <w:numId w:val="10"/>
        </w:numPr>
        <w:shd w:val="clear" w:color="auto" w:fill="FFFFFF" w:themeFill="background1"/>
        <w:spacing w:after="0"/>
        <w:ind w:left="0" w:firstLine="0"/>
        <w:jc w:val="both"/>
        <w:rPr>
          <w:rFonts w:eastAsiaTheme="minorEastAsia" w:cstheme="minorHAnsi"/>
          <w:sz w:val="24"/>
          <w:szCs w:val="24"/>
        </w:rPr>
      </w:pPr>
      <w:r w:rsidRPr="00257246">
        <w:rPr>
          <w:rFonts w:eastAsiaTheme="minorEastAsia" w:cstheme="minorHAnsi"/>
          <w:sz w:val="24"/>
          <w:szCs w:val="24"/>
        </w:rPr>
        <w:t>System musi posiadać funkcję automatycznego uzupełniania danych, zwaną również jako autouzupełnianie, która automatycznie uzupełnia pola w formularzach w tym adresy i inne dane</w:t>
      </w:r>
      <w:r w:rsidR="00B55353" w:rsidRPr="00257246">
        <w:rPr>
          <w:rFonts w:eastAsiaTheme="minorEastAsia" w:cstheme="minorHAnsi"/>
          <w:sz w:val="24"/>
          <w:szCs w:val="24"/>
        </w:rPr>
        <w:t xml:space="preserve"> opisu dokumentu finansowo księgowego </w:t>
      </w:r>
      <w:r w:rsidRPr="00257246">
        <w:rPr>
          <w:rFonts w:eastAsiaTheme="minorEastAsia" w:cstheme="minorHAnsi"/>
          <w:sz w:val="24"/>
          <w:szCs w:val="24"/>
        </w:rPr>
        <w:t xml:space="preserve"> na podstawie wcześniej wprowadzonych informacji. Funkcja umożliwia </w:t>
      </w:r>
      <w:proofErr w:type="spellStart"/>
      <w:r w:rsidRPr="00257246">
        <w:rPr>
          <w:rFonts w:eastAsiaTheme="minorEastAsia" w:cstheme="minorHAnsi"/>
          <w:sz w:val="24"/>
          <w:szCs w:val="24"/>
        </w:rPr>
        <w:t>szybszei</w:t>
      </w:r>
      <w:proofErr w:type="spellEnd"/>
      <w:r w:rsidRPr="00257246">
        <w:rPr>
          <w:rFonts w:eastAsiaTheme="minorEastAsia" w:cstheme="minorHAnsi"/>
          <w:sz w:val="24"/>
          <w:szCs w:val="24"/>
        </w:rPr>
        <w:t xml:space="preserve"> bardziej efektywne wypełnianie formularzy, oszczędzając czas i minimalizując ryzyko błędów. </w:t>
      </w:r>
    </w:p>
    <w:p w14:paraId="5C40A03B" w14:textId="5A4F71A0" w:rsidR="003429B4" w:rsidRDefault="003429B4" w:rsidP="009534FE">
      <w:pPr>
        <w:pStyle w:val="Akapitzlist"/>
        <w:numPr>
          <w:ilvl w:val="2"/>
          <w:numId w:val="10"/>
        </w:numPr>
        <w:spacing w:after="0"/>
        <w:ind w:left="0" w:firstLine="0"/>
        <w:jc w:val="both"/>
        <w:rPr>
          <w:rFonts w:eastAsiaTheme="minorEastAsia" w:cstheme="minorHAnsi"/>
          <w:sz w:val="24"/>
          <w:szCs w:val="24"/>
        </w:rPr>
      </w:pPr>
      <w:r w:rsidRPr="00257246">
        <w:rPr>
          <w:rFonts w:eastAsiaTheme="minorEastAsia" w:cstheme="minorHAnsi"/>
          <w:sz w:val="24"/>
          <w:szCs w:val="24"/>
        </w:rPr>
        <w:t>System musi posiadać funkcję ręcznego wprowadzania danych do formularza co pozwala użytkownikowi bezpośrednie wpisywanie informacji w polach formularza, co jest alternatywą dla automatycznych metod wprowadzania danych. Formularze umożliwiają wygodne i uporządkowane zbieranie danych, a ręczne wprowadzanie jest przydatne, gdy automatyzacja nie jest możliwa lub pożądana, np. w przypadku unikalnych lub złożonych danych</w:t>
      </w:r>
      <w:r w:rsidR="008260C0" w:rsidRPr="00257246">
        <w:rPr>
          <w:rFonts w:eastAsiaTheme="minorEastAsia" w:cstheme="minorHAnsi"/>
          <w:sz w:val="24"/>
          <w:szCs w:val="24"/>
        </w:rPr>
        <w:t>.</w:t>
      </w:r>
    </w:p>
    <w:p w14:paraId="7C501854" w14:textId="15B9CB16" w:rsidR="00584ABB" w:rsidRPr="00584ABB" w:rsidRDefault="00584ABB" w:rsidP="00584ABB">
      <w:pPr>
        <w:pStyle w:val="Akapitzlist"/>
        <w:numPr>
          <w:ilvl w:val="0"/>
          <w:numId w:val="10"/>
        </w:numPr>
        <w:spacing w:after="0"/>
        <w:jc w:val="both"/>
        <w:rPr>
          <w:rFonts w:eastAsiaTheme="minorEastAsia" w:cstheme="minorHAnsi"/>
          <w:sz w:val="24"/>
          <w:szCs w:val="24"/>
        </w:rPr>
      </w:pPr>
      <w:r w:rsidRPr="00584ABB">
        <w:rPr>
          <w:rFonts w:eastAsiaTheme="minorEastAsia" w:cstheme="minorHAnsi"/>
          <w:sz w:val="24"/>
          <w:szCs w:val="24"/>
        </w:rPr>
        <w:t>System musi posiadać funkcję autokorekty w formularzu. F</w:t>
      </w:r>
      <w:r w:rsidRPr="00584ABB">
        <w:rPr>
          <w:rFonts w:cstheme="minorHAnsi"/>
          <w:sz w:val="24"/>
          <w:szCs w:val="24"/>
          <w:shd w:val="clear" w:color="auto" w:fill="FFFFFF"/>
        </w:rPr>
        <w:t>unkcja, która automatycznie poprawia błędy pisowni i formatowania podczas wpisywania tekstu w polu formularza, zastępując błędnie napisane słowa poprawnymi lub wykonując automatyczne formatowanie.</w:t>
      </w:r>
    </w:p>
    <w:p w14:paraId="364FEBA6" w14:textId="42FA571C" w:rsidR="003429B4" w:rsidRPr="00257246" w:rsidRDefault="003429B4" w:rsidP="009534FE">
      <w:pPr>
        <w:pStyle w:val="Akapitzlist"/>
        <w:numPr>
          <w:ilvl w:val="2"/>
          <w:numId w:val="10"/>
        </w:numPr>
        <w:spacing w:after="0"/>
        <w:ind w:left="0" w:firstLine="0"/>
        <w:jc w:val="both"/>
        <w:rPr>
          <w:rFonts w:eastAsiaTheme="minorEastAsia" w:cstheme="minorHAnsi"/>
          <w:sz w:val="24"/>
          <w:szCs w:val="24"/>
        </w:rPr>
      </w:pPr>
      <w:r w:rsidRPr="00257246">
        <w:rPr>
          <w:rFonts w:eastAsiaTheme="minorEastAsia" w:cstheme="minorHAnsi"/>
          <w:sz w:val="24"/>
          <w:szCs w:val="24"/>
        </w:rPr>
        <w:t>System musi posiadać funkcję wyłączania tworzenia duplikatów, aby zapobiegać powstawaniu duplikatów danych lub usuwanie istniejących, zduplikowanych danych</w:t>
      </w:r>
      <w:r w:rsidR="008260C0" w:rsidRPr="00257246">
        <w:rPr>
          <w:rFonts w:eastAsiaTheme="minorEastAsia" w:cstheme="minorHAnsi"/>
          <w:sz w:val="24"/>
          <w:szCs w:val="24"/>
        </w:rPr>
        <w:t>.</w:t>
      </w:r>
    </w:p>
    <w:p w14:paraId="02DF72F8" w14:textId="60CD55D3" w:rsidR="00AD1BBA" w:rsidRPr="00257246" w:rsidRDefault="00AD1BBA" w:rsidP="009534FE">
      <w:pPr>
        <w:pStyle w:val="Akapitzlist"/>
        <w:numPr>
          <w:ilvl w:val="2"/>
          <w:numId w:val="10"/>
        </w:numPr>
        <w:spacing w:after="0"/>
        <w:ind w:left="0" w:firstLine="0"/>
        <w:jc w:val="both"/>
        <w:rPr>
          <w:rFonts w:eastAsiaTheme="minorEastAsia" w:cstheme="minorHAnsi"/>
          <w:sz w:val="24"/>
          <w:szCs w:val="24"/>
        </w:rPr>
      </w:pPr>
      <w:r w:rsidRPr="00257246">
        <w:rPr>
          <w:rFonts w:cstheme="minorHAnsi"/>
          <w:sz w:val="24"/>
          <w:szCs w:val="24"/>
          <w:shd w:val="clear" w:color="auto" w:fill="FFFFFF"/>
        </w:rPr>
        <w:t xml:space="preserve">System musi umożliwiać wybór daty za pośrednictwem kalendarza. Oznacza to, że </w:t>
      </w:r>
      <w:r w:rsidR="003E118F">
        <w:rPr>
          <w:rFonts w:cstheme="minorHAnsi"/>
          <w:sz w:val="24"/>
          <w:szCs w:val="24"/>
          <w:shd w:val="clear" w:color="auto" w:fill="FFFFFF"/>
        </w:rPr>
        <w:br/>
      </w:r>
      <w:r w:rsidRPr="00257246">
        <w:rPr>
          <w:rFonts w:cstheme="minorHAnsi"/>
          <w:sz w:val="24"/>
          <w:szCs w:val="24"/>
          <w:shd w:val="clear" w:color="auto" w:fill="FFFFFF"/>
        </w:rPr>
        <w:t>w interfejsie użytkownika powinna być dostępna kontrolka kalendarza, która pozwala na kliknięcie i wybranie daty. Użytkownik nie powinien być zmuszony do ręcznego wpisywania daty</w:t>
      </w:r>
      <w:r w:rsidR="008260C0" w:rsidRPr="00257246">
        <w:rPr>
          <w:rFonts w:cstheme="minorHAnsi"/>
          <w:sz w:val="24"/>
          <w:szCs w:val="24"/>
          <w:shd w:val="clear" w:color="auto" w:fill="FFFFFF"/>
        </w:rPr>
        <w:t>.</w:t>
      </w:r>
    </w:p>
    <w:p w14:paraId="092C8C06" w14:textId="3B066BF7" w:rsidR="00E0025D" w:rsidRPr="00257246" w:rsidRDefault="00E0025D" w:rsidP="009534FE">
      <w:pPr>
        <w:pStyle w:val="k3ksmc"/>
        <w:numPr>
          <w:ilvl w:val="2"/>
          <w:numId w:val="10"/>
        </w:numPr>
        <w:shd w:val="clear" w:color="auto" w:fill="FFFFFF"/>
        <w:spacing w:before="0" w:beforeAutospacing="0" w:after="0" w:afterAutospacing="0" w:line="330" w:lineRule="atLeast"/>
        <w:ind w:left="0" w:firstLine="0"/>
        <w:jc w:val="both"/>
        <w:rPr>
          <w:rStyle w:val="uv3um"/>
          <w:rFonts w:asciiTheme="minorHAnsi" w:hAnsiTheme="minorHAnsi" w:cstheme="minorHAnsi"/>
          <w:spacing w:val="2"/>
        </w:rPr>
      </w:pPr>
      <w:r w:rsidRPr="00257246">
        <w:rPr>
          <w:rFonts w:asciiTheme="minorHAnsi" w:hAnsiTheme="minorHAnsi" w:cstheme="minorHAnsi"/>
          <w:spacing w:val="2"/>
        </w:rPr>
        <w:t xml:space="preserve">W przypadku konieczności podpisywania dokumentów </w:t>
      </w:r>
      <w:r w:rsidRPr="00257246">
        <w:rPr>
          <w:rFonts w:asciiTheme="minorHAnsi" w:hAnsiTheme="minorHAnsi" w:cstheme="minorHAnsi"/>
        </w:rPr>
        <w:t>kwalifikowanym podpisem elektronicznym</w:t>
      </w:r>
      <w:r w:rsidRPr="00257246">
        <w:rPr>
          <w:rFonts w:asciiTheme="minorHAnsi" w:hAnsiTheme="minorHAnsi" w:cstheme="minorHAnsi"/>
          <w:spacing w:val="2"/>
        </w:rPr>
        <w:t xml:space="preserve"> system powinien integrować się z odpowiednimi usługami i umożliwiać złożenie podpisu w sposób zgodny z obowiązującymi przepisami.</w:t>
      </w:r>
      <w:r w:rsidRPr="00257246">
        <w:rPr>
          <w:rStyle w:val="uv3um"/>
          <w:rFonts w:asciiTheme="minorHAnsi" w:hAnsiTheme="minorHAnsi" w:cstheme="minorHAnsi"/>
          <w:spacing w:val="2"/>
        </w:rPr>
        <w:t> </w:t>
      </w:r>
    </w:p>
    <w:p w14:paraId="581DEC04" w14:textId="427EF7CA" w:rsidR="00650331" w:rsidRPr="00257246" w:rsidRDefault="00E84D47" w:rsidP="009534FE">
      <w:pPr>
        <w:pStyle w:val="Akapitzlist"/>
        <w:numPr>
          <w:ilvl w:val="0"/>
          <w:numId w:val="21"/>
        </w:numPr>
        <w:shd w:val="clear" w:color="auto" w:fill="FFFFFF"/>
        <w:spacing w:after="0" w:line="330" w:lineRule="atLeast"/>
        <w:ind w:left="0" w:firstLine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257246">
        <w:rPr>
          <w:rFonts w:eastAsiaTheme="minorEastAsia" w:cstheme="minorHAnsi"/>
          <w:sz w:val="24"/>
          <w:szCs w:val="24"/>
        </w:rPr>
        <w:t xml:space="preserve">System musi generować </w:t>
      </w:r>
      <w:r w:rsidR="00D40966" w:rsidRPr="00257246">
        <w:rPr>
          <w:rFonts w:cstheme="minorHAnsi"/>
          <w:sz w:val="24"/>
          <w:szCs w:val="24"/>
          <w:shd w:val="clear" w:color="auto" w:fill="FFFFFF"/>
        </w:rPr>
        <w:t xml:space="preserve">kartę zatwierdzenia </w:t>
      </w:r>
      <w:r w:rsidR="00D40966" w:rsidRPr="00257246">
        <w:rPr>
          <w:rStyle w:val="normaltextrun"/>
          <w:rFonts w:cstheme="minorHAnsi"/>
          <w:sz w:val="24"/>
          <w:szCs w:val="24"/>
          <w:shd w:val="clear" w:color="auto" w:fill="FFFFFF"/>
        </w:rPr>
        <w:t>dokumentów finansowo-księgowych</w:t>
      </w:r>
      <w:r w:rsidR="00D40966" w:rsidRPr="00257246">
        <w:rPr>
          <w:rStyle w:val="normaltextrun"/>
          <w:rFonts w:cstheme="minorHAnsi"/>
          <w:b/>
          <w:bCs/>
          <w:sz w:val="24"/>
          <w:szCs w:val="24"/>
          <w:shd w:val="clear" w:color="auto" w:fill="FFFFFF"/>
        </w:rPr>
        <w:t xml:space="preserve"> </w:t>
      </w:r>
      <w:r w:rsidR="00D40966" w:rsidRPr="00257246">
        <w:rPr>
          <w:rFonts w:cstheme="minorHAnsi"/>
          <w:sz w:val="24"/>
          <w:szCs w:val="24"/>
          <w:shd w:val="clear" w:color="auto" w:fill="FFFFFF"/>
        </w:rPr>
        <w:t>w systemach co polega na automatycznym tworzeniu dokumentu, który potwierdza, że dany dokument został sprawdzony pod względem formalnym, rachunkowym i merytorycznym,</w:t>
      </w:r>
      <w:r w:rsidR="00E16D36" w:rsidRPr="00257246">
        <w:rPr>
          <w:rFonts w:cstheme="minorHAnsi"/>
          <w:sz w:val="24"/>
          <w:szCs w:val="24"/>
          <w:shd w:val="clear" w:color="auto" w:fill="FFFFFF"/>
        </w:rPr>
        <w:t xml:space="preserve"> opisany pod względem wydarzenia gospodarczego, </w:t>
      </w:r>
      <w:r w:rsidR="00D40966" w:rsidRPr="00257246">
        <w:rPr>
          <w:rFonts w:cstheme="minorHAnsi"/>
          <w:sz w:val="24"/>
          <w:szCs w:val="24"/>
          <w:shd w:val="clear" w:color="auto" w:fill="FFFFFF"/>
        </w:rPr>
        <w:t>a także zatwierdzony</w:t>
      </w:r>
      <w:r w:rsidR="00914F1D" w:rsidRPr="00257246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8260C0" w:rsidRPr="00257246">
        <w:rPr>
          <w:rFonts w:cstheme="minorHAnsi"/>
          <w:sz w:val="24"/>
          <w:szCs w:val="24"/>
          <w:shd w:val="clear" w:color="auto" w:fill="FFFFFF"/>
        </w:rPr>
        <w:t xml:space="preserve">elektronicznymi podpisami  kwalifikowanymi na każdym etapie procesu obiegu </w:t>
      </w:r>
      <w:r w:rsidR="00914F1D" w:rsidRPr="00257246">
        <w:rPr>
          <w:rFonts w:cstheme="minorHAnsi"/>
          <w:sz w:val="24"/>
          <w:szCs w:val="24"/>
          <w:shd w:val="clear" w:color="auto" w:fill="FFFFFF"/>
        </w:rPr>
        <w:t>do dalszego przetwarzania, np. zapłaty</w:t>
      </w:r>
      <w:r w:rsidR="008260C0" w:rsidRPr="00257246">
        <w:rPr>
          <w:rFonts w:cstheme="minorHAnsi"/>
          <w:sz w:val="24"/>
          <w:szCs w:val="24"/>
          <w:shd w:val="clear" w:color="auto" w:fill="FFFFFF"/>
        </w:rPr>
        <w:t xml:space="preserve">. </w:t>
      </w:r>
      <w:r w:rsidR="0095174B" w:rsidRPr="00257246">
        <w:rPr>
          <w:rFonts w:cstheme="minorHAnsi"/>
          <w:sz w:val="24"/>
          <w:szCs w:val="24"/>
          <w:shd w:val="clear" w:color="auto" w:fill="FFFFFF"/>
        </w:rPr>
        <w:t>Karta zatwierdzenia jest dowodem, że dokument został sprawdzony i jest poprawny</w:t>
      </w:r>
      <w:r w:rsidR="00BF7640" w:rsidRPr="00257246">
        <w:rPr>
          <w:rFonts w:cstheme="minorHAnsi"/>
          <w:sz w:val="24"/>
          <w:szCs w:val="24"/>
          <w:shd w:val="clear" w:color="auto" w:fill="FFFFFF"/>
        </w:rPr>
        <w:t xml:space="preserve">. </w:t>
      </w:r>
      <w:r w:rsidR="00BF7640" w:rsidRPr="00257246">
        <w:rPr>
          <w:rFonts w:eastAsia="Times New Roman" w:cstheme="minorHAnsi"/>
          <w:sz w:val="24"/>
          <w:szCs w:val="24"/>
          <w:lang w:eastAsia="pl-PL"/>
        </w:rPr>
        <w:t>Umożliwia śledzenie obiegu dokumentu w firmie.</w:t>
      </w:r>
      <w:r w:rsidR="00BF7640" w:rsidRPr="00257246">
        <w:rPr>
          <w:rFonts w:cstheme="minorHAnsi"/>
          <w:sz w:val="24"/>
          <w:szCs w:val="24"/>
        </w:rPr>
        <w:t xml:space="preserve"> </w:t>
      </w:r>
      <w:r w:rsidR="00BF7640" w:rsidRPr="00257246">
        <w:rPr>
          <w:rFonts w:eastAsia="Times New Roman" w:cstheme="minorHAnsi"/>
          <w:sz w:val="24"/>
          <w:szCs w:val="24"/>
          <w:lang w:eastAsia="pl-PL"/>
        </w:rPr>
        <w:t>Ułatwia kontrolę nad procesami finansowymi.</w:t>
      </w:r>
      <w:r w:rsidR="00BF7640" w:rsidRPr="00257246">
        <w:rPr>
          <w:rFonts w:cstheme="minorHAnsi"/>
          <w:sz w:val="24"/>
          <w:szCs w:val="24"/>
        </w:rPr>
        <w:t xml:space="preserve"> </w:t>
      </w:r>
      <w:r w:rsidR="00BF7640" w:rsidRPr="00257246">
        <w:rPr>
          <w:rFonts w:eastAsia="Times New Roman" w:cstheme="minorHAnsi"/>
          <w:sz w:val="24"/>
          <w:szCs w:val="24"/>
          <w:lang w:eastAsia="pl-PL"/>
        </w:rPr>
        <w:t>Jest istotna z punktu widzenia audytu i kontroli wewnętrznej. </w:t>
      </w:r>
      <w:r w:rsidR="00CD02F4" w:rsidRPr="00257246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54EFD976" w14:textId="5C6BB4DC" w:rsidR="00650331" w:rsidRPr="00257246" w:rsidRDefault="00650331" w:rsidP="009534FE">
      <w:pPr>
        <w:pStyle w:val="Akapitzlist"/>
        <w:numPr>
          <w:ilvl w:val="1"/>
          <w:numId w:val="21"/>
        </w:numPr>
        <w:shd w:val="clear" w:color="auto" w:fill="FFFFFF"/>
        <w:spacing w:after="0" w:line="330" w:lineRule="atLeast"/>
        <w:ind w:left="0" w:firstLine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257246">
        <w:rPr>
          <w:rFonts w:cstheme="minorHAnsi"/>
          <w:sz w:val="24"/>
          <w:szCs w:val="24"/>
          <w:shd w:val="clear" w:color="auto" w:fill="FFFFFF"/>
        </w:rPr>
        <w:lastRenderedPageBreak/>
        <w:t>E</w:t>
      </w:r>
      <w:r w:rsidR="00B955C6" w:rsidRPr="00257246">
        <w:rPr>
          <w:rFonts w:cstheme="minorHAnsi"/>
          <w:sz w:val="24"/>
          <w:szCs w:val="24"/>
          <w:shd w:val="clear" w:color="auto" w:fill="FFFFFF"/>
        </w:rPr>
        <w:t xml:space="preserve">lementy </w:t>
      </w:r>
      <w:r w:rsidR="00335CC6" w:rsidRPr="00257246">
        <w:rPr>
          <w:rFonts w:cstheme="minorHAnsi"/>
          <w:sz w:val="24"/>
          <w:szCs w:val="24"/>
          <w:shd w:val="clear" w:color="auto" w:fill="FFFFFF"/>
        </w:rPr>
        <w:t xml:space="preserve">jakie musi posiadać </w:t>
      </w:r>
      <w:r w:rsidR="00B955C6" w:rsidRPr="00257246">
        <w:rPr>
          <w:rFonts w:cstheme="minorHAnsi"/>
          <w:sz w:val="24"/>
          <w:szCs w:val="24"/>
          <w:shd w:val="clear" w:color="auto" w:fill="FFFFFF"/>
        </w:rPr>
        <w:t>kart</w:t>
      </w:r>
      <w:r w:rsidR="00335CC6" w:rsidRPr="00257246">
        <w:rPr>
          <w:rFonts w:cstheme="minorHAnsi"/>
          <w:sz w:val="24"/>
          <w:szCs w:val="24"/>
          <w:shd w:val="clear" w:color="auto" w:fill="FFFFFF"/>
        </w:rPr>
        <w:t>a</w:t>
      </w:r>
      <w:r w:rsidR="00B955C6" w:rsidRPr="00257246">
        <w:rPr>
          <w:rFonts w:cstheme="minorHAnsi"/>
          <w:sz w:val="24"/>
          <w:szCs w:val="24"/>
          <w:shd w:val="clear" w:color="auto" w:fill="FFFFFF"/>
        </w:rPr>
        <w:t xml:space="preserve"> zatwierdzenia</w:t>
      </w:r>
      <w:r w:rsidR="00787C05" w:rsidRPr="00257246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787C05" w:rsidRPr="00257246">
        <w:rPr>
          <w:rStyle w:val="normaltextrun"/>
          <w:rFonts w:cstheme="minorHAnsi"/>
          <w:sz w:val="24"/>
          <w:szCs w:val="24"/>
          <w:shd w:val="clear" w:color="auto" w:fill="FFFFFF"/>
        </w:rPr>
        <w:t>dokumentów finansowo-księgowych</w:t>
      </w:r>
      <w:r w:rsidR="00B955C6" w:rsidRPr="00257246">
        <w:rPr>
          <w:rFonts w:cstheme="minorHAnsi"/>
          <w:sz w:val="24"/>
          <w:szCs w:val="24"/>
          <w:shd w:val="clear" w:color="auto" w:fill="FFFFFF"/>
        </w:rPr>
        <w:t>:</w:t>
      </w:r>
      <w:r w:rsidR="00C3298C" w:rsidRPr="00257246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6FD650A2" w14:textId="4F09FA5F" w:rsidR="00BB0242" w:rsidRPr="00257246" w:rsidRDefault="00C3298C" w:rsidP="009534FE">
      <w:pPr>
        <w:pStyle w:val="Akapitzlist"/>
        <w:numPr>
          <w:ilvl w:val="1"/>
          <w:numId w:val="28"/>
        </w:numPr>
        <w:shd w:val="clear" w:color="auto" w:fill="FFFFFF"/>
        <w:spacing w:after="0" w:line="330" w:lineRule="atLeast"/>
        <w:ind w:left="0" w:firstLine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257246">
        <w:rPr>
          <w:rFonts w:eastAsia="Times New Roman" w:cstheme="minorHAnsi"/>
          <w:sz w:val="24"/>
          <w:szCs w:val="24"/>
          <w:lang w:eastAsia="pl-PL"/>
        </w:rPr>
        <w:t>dat</w:t>
      </w:r>
      <w:r w:rsidR="00335CC6" w:rsidRPr="00257246">
        <w:rPr>
          <w:rFonts w:eastAsia="Times New Roman" w:cstheme="minorHAnsi"/>
          <w:sz w:val="24"/>
          <w:szCs w:val="24"/>
          <w:lang w:eastAsia="pl-PL"/>
        </w:rPr>
        <w:t>a</w:t>
      </w:r>
      <w:r w:rsidRPr="0025724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DA635E" w:rsidRPr="00257246">
        <w:rPr>
          <w:rFonts w:eastAsia="Times New Roman" w:cstheme="minorHAnsi"/>
          <w:sz w:val="24"/>
          <w:szCs w:val="24"/>
          <w:lang w:eastAsia="pl-PL"/>
        </w:rPr>
        <w:t>wpływu do spółki</w:t>
      </w:r>
      <w:r w:rsidR="00CF3C51" w:rsidRPr="00257246">
        <w:rPr>
          <w:rFonts w:eastAsia="Times New Roman" w:cstheme="minorHAnsi"/>
          <w:sz w:val="24"/>
          <w:szCs w:val="24"/>
          <w:lang w:eastAsia="pl-PL"/>
        </w:rPr>
        <w:t xml:space="preserve"> i rejestracj</w:t>
      </w:r>
      <w:r w:rsidR="004F4E0A" w:rsidRPr="00257246">
        <w:rPr>
          <w:rFonts w:eastAsia="Times New Roman" w:cstheme="minorHAnsi"/>
          <w:sz w:val="24"/>
          <w:szCs w:val="24"/>
          <w:lang w:eastAsia="pl-PL"/>
        </w:rPr>
        <w:t>i</w:t>
      </w:r>
      <w:r w:rsidR="00BB0242" w:rsidRPr="00257246">
        <w:rPr>
          <w:rFonts w:eastAsia="Times New Roman" w:cstheme="minorHAnsi"/>
          <w:sz w:val="24"/>
          <w:szCs w:val="24"/>
          <w:lang w:eastAsia="pl-PL"/>
        </w:rPr>
        <w:t xml:space="preserve"> dokumentu w Kancelarii</w:t>
      </w:r>
      <w:r w:rsidR="004F4E0A" w:rsidRPr="00257246">
        <w:rPr>
          <w:rFonts w:eastAsia="Times New Roman" w:cstheme="minorHAnsi"/>
          <w:sz w:val="24"/>
          <w:szCs w:val="24"/>
          <w:lang w:eastAsia="pl-PL"/>
        </w:rPr>
        <w:t xml:space="preserve"> wraz z identyfikatorem osoby rejestrującej dokument oraz jej </w:t>
      </w:r>
      <w:r w:rsidR="000B44A2" w:rsidRPr="00257246">
        <w:rPr>
          <w:rFonts w:eastAsia="Times New Roman" w:cstheme="minorHAnsi"/>
          <w:sz w:val="24"/>
          <w:szCs w:val="24"/>
          <w:lang w:eastAsia="pl-PL"/>
        </w:rPr>
        <w:t xml:space="preserve">elektronicznym </w:t>
      </w:r>
      <w:r w:rsidR="004F4E0A" w:rsidRPr="00257246">
        <w:rPr>
          <w:rFonts w:eastAsia="Times New Roman" w:cstheme="minorHAnsi"/>
          <w:sz w:val="24"/>
          <w:szCs w:val="24"/>
          <w:lang w:eastAsia="pl-PL"/>
        </w:rPr>
        <w:t>podpisem kwa</w:t>
      </w:r>
      <w:r w:rsidR="000B44A2" w:rsidRPr="00257246">
        <w:rPr>
          <w:rFonts w:eastAsia="Times New Roman" w:cstheme="minorHAnsi"/>
          <w:sz w:val="24"/>
          <w:szCs w:val="24"/>
          <w:lang w:eastAsia="pl-PL"/>
        </w:rPr>
        <w:t>lifikowanym</w:t>
      </w:r>
    </w:p>
    <w:p w14:paraId="00514BA2" w14:textId="40626BC6" w:rsidR="00650331" w:rsidRPr="00257246" w:rsidRDefault="000B44A2" w:rsidP="009534FE">
      <w:pPr>
        <w:pStyle w:val="Akapitzlist"/>
        <w:numPr>
          <w:ilvl w:val="1"/>
          <w:numId w:val="28"/>
        </w:numPr>
        <w:shd w:val="clear" w:color="auto" w:fill="FFFFFF"/>
        <w:spacing w:after="0" w:line="330" w:lineRule="atLeast"/>
        <w:ind w:left="0" w:firstLine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257246">
        <w:rPr>
          <w:rFonts w:eastAsia="Times New Roman" w:cstheme="minorHAnsi"/>
          <w:sz w:val="24"/>
          <w:szCs w:val="24"/>
          <w:lang w:eastAsia="pl-PL"/>
        </w:rPr>
        <w:t>opis</w:t>
      </w:r>
      <w:r w:rsidR="00BB0242" w:rsidRPr="0025724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257246">
        <w:rPr>
          <w:rFonts w:eastAsia="Times New Roman" w:cstheme="minorHAnsi"/>
          <w:sz w:val="24"/>
          <w:szCs w:val="24"/>
          <w:lang w:eastAsia="pl-PL"/>
        </w:rPr>
        <w:t xml:space="preserve">zdarzenia gospodarczego, podstawa zdarzenia gospodarczego z określeniem </w:t>
      </w:r>
      <w:r w:rsidR="009B3E0A" w:rsidRPr="00257246">
        <w:rPr>
          <w:rFonts w:eastAsia="Times New Roman" w:cstheme="minorHAnsi"/>
          <w:sz w:val="24"/>
          <w:szCs w:val="24"/>
          <w:lang w:eastAsia="pl-PL"/>
        </w:rPr>
        <w:t xml:space="preserve">rodzaju dokumentu oraz odniesieniem w postaci </w:t>
      </w:r>
      <w:r w:rsidR="00EE44BF" w:rsidRPr="00257246">
        <w:rPr>
          <w:rFonts w:eastAsia="Times New Roman" w:cstheme="minorHAnsi"/>
          <w:sz w:val="24"/>
          <w:szCs w:val="24"/>
          <w:lang w:eastAsia="pl-PL"/>
        </w:rPr>
        <w:t>hiper linku</w:t>
      </w:r>
      <w:r w:rsidR="009B3E0A" w:rsidRPr="00257246">
        <w:rPr>
          <w:rFonts w:eastAsia="Times New Roman" w:cstheme="minorHAnsi"/>
          <w:sz w:val="24"/>
          <w:szCs w:val="24"/>
          <w:lang w:eastAsia="pl-PL"/>
        </w:rPr>
        <w:t xml:space="preserve"> do dokumentu</w:t>
      </w:r>
      <w:r w:rsidR="00C47423" w:rsidRPr="00257246">
        <w:rPr>
          <w:rFonts w:eastAsia="Times New Roman" w:cstheme="minorHAnsi"/>
          <w:sz w:val="24"/>
          <w:szCs w:val="24"/>
          <w:lang w:eastAsia="pl-PL"/>
        </w:rPr>
        <w:t xml:space="preserve"> z innych procesów</w:t>
      </w:r>
      <w:r w:rsidR="00787C05" w:rsidRPr="00257246">
        <w:rPr>
          <w:rFonts w:eastAsia="Times New Roman" w:cstheme="minorHAnsi"/>
          <w:sz w:val="24"/>
          <w:szCs w:val="24"/>
          <w:lang w:eastAsia="pl-PL"/>
        </w:rPr>
        <w:t xml:space="preserve"> z którym łączy się w tzw. „sprawę”</w:t>
      </w:r>
      <w:r w:rsidR="00C47423" w:rsidRPr="00257246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="00C14674" w:rsidRPr="00257246">
        <w:rPr>
          <w:rFonts w:eastAsia="Times New Roman" w:cstheme="minorHAnsi"/>
          <w:sz w:val="24"/>
          <w:szCs w:val="24"/>
          <w:lang w:eastAsia="pl-PL"/>
        </w:rPr>
        <w:t>klasyfikacj</w:t>
      </w:r>
      <w:r w:rsidR="00C47423" w:rsidRPr="00257246">
        <w:rPr>
          <w:rFonts w:eastAsia="Times New Roman" w:cstheme="minorHAnsi"/>
          <w:sz w:val="24"/>
          <w:szCs w:val="24"/>
          <w:lang w:eastAsia="pl-PL"/>
        </w:rPr>
        <w:t>a</w:t>
      </w:r>
      <w:r w:rsidR="00C14674" w:rsidRPr="00257246">
        <w:rPr>
          <w:rFonts w:eastAsia="Times New Roman" w:cstheme="minorHAnsi"/>
          <w:sz w:val="24"/>
          <w:szCs w:val="24"/>
          <w:lang w:eastAsia="pl-PL"/>
        </w:rPr>
        <w:t xml:space="preserve"> zdarzenia </w:t>
      </w:r>
      <w:r w:rsidR="00EE44BF" w:rsidRPr="00257246">
        <w:rPr>
          <w:rFonts w:eastAsia="Times New Roman" w:cstheme="minorHAnsi"/>
          <w:sz w:val="24"/>
          <w:szCs w:val="24"/>
          <w:lang w:eastAsia="pl-PL"/>
        </w:rPr>
        <w:t>gospodarczego</w:t>
      </w:r>
      <w:r w:rsidR="00C14674" w:rsidRPr="00257246">
        <w:rPr>
          <w:rFonts w:eastAsia="Times New Roman" w:cstheme="minorHAnsi"/>
          <w:sz w:val="24"/>
          <w:szCs w:val="24"/>
          <w:lang w:eastAsia="pl-PL"/>
        </w:rPr>
        <w:t xml:space="preserve">, okres zdarzenia gospodarczego, określenie działu merytorycznie </w:t>
      </w:r>
      <w:r w:rsidR="00EE44BF" w:rsidRPr="00257246">
        <w:rPr>
          <w:rFonts w:eastAsia="Times New Roman" w:cstheme="minorHAnsi"/>
          <w:sz w:val="24"/>
          <w:szCs w:val="24"/>
          <w:lang w:eastAsia="pl-PL"/>
        </w:rPr>
        <w:t>odpowiedzialnego</w:t>
      </w:r>
      <w:r w:rsidR="00C14674" w:rsidRPr="00257246">
        <w:rPr>
          <w:rFonts w:eastAsia="Times New Roman" w:cstheme="minorHAnsi"/>
          <w:sz w:val="24"/>
          <w:szCs w:val="24"/>
          <w:lang w:eastAsia="pl-PL"/>
        </w:rPr>
        <w:t xml:space="preserve"> za </w:t>
      </w:r>
      <w:r w:rsidR="007E6DC7" w:rsidRPr="00257246">
        <w:rPr>
          <w:rFonts w:eastAsia="Times New Roman" w:cstheme="minorHAnsi"/>
          <w:sz w:val="24"/>
          <w:szCs w:val="24"/>
          <w:lang w:eastAsia="pl-PL"/>
        </w:rPr>
        <w:t>zdarzenie</w:t>
      </w:r>
      <w:r w:rsidR="00C14674" w:rsidRPr="00257246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="00C6473F" w:rsidRPr="00257246">
        <w:rPr>
          <w:rFonts w:eastAsia="Times New Roman" w:cstheme="minorHAnsi"/>
          <w:sz w:val="24"/>
          <w:szCs w:val="24"/>
          <w:lang w:eastAsia="pl-PL"/>
        </w:rPr>
        <w:t xml:space="preserve">pole na ewentualne uwagi do </w:t>
      </w:r>
      <w:r w:rsidR="00EE44BF" w:rsidRPr="00257246">
        <w:rPr>
          <w:rFonts w:eastAsia="Times New Roman" w:cstheme="minorHAnsi"/>
          <w:sz w:val="24"/>
          <w:szCs w:val="24"/>
          <w:lang w:eastAsia="pl-PL"/>
        </w:rPr>
        <w:t>dokutemu</w:t>
      </w:r>
      <w:r w:rsidR="00C6473F" w:rsidRPr="00257246">
        <w:rPr>
          <w:rFonts w:eastAsia="Times New Roman" w:cstheme="minorHAnsi"/>
          <w:sz w:val="24"/>
          <w:szCs w:val="24"/>
          <w:lang w:eastAsia="pl-PL"/>
        </w:rPr>
        <w:t>, pozycj</w:t>
      </w:r>
      <w:r w:rsidR="00382954" w:rsidRPr="00257246">
        <w:rPr>
          <w:rFonts w:eastAsia="Times New Roman" w:cstheme="minorHAnsi"/>
          <w:sz w:val="24"/>
          <w:szCs w:val="24"/>
          <w:lang w:eastAsia="pl-PL"/>
        </w:rPr>
        <w:t>a</w:t>
      </w:r>
      <w:r w:rsidR="00C6473F" w:rsidRPr="00257246">
        <w:rPr>
          <w:rFonts w:eastAsia="Times New Roman" w:cstheme="minorHAnsi"/>
          <w:sz w:val="24"/>
          <w:szCs w:val="24"/>
          <w:lang w:eastAsia="pl-PL"/>
        </w:rPr>
        <w:t xml:space="preserve"> budżetow</w:t>
      </w:r>
      <w:r w:rsidR="00382954" w:rsidRPr="00257246">
        <w:rPr>
          <w:rFonts w:eastAsia="Times New Roman" w:cstheme="minorHAnsi"/>
          <w:sz w:val="24"/>
          <w:szCs w:val="24"/>
          <w:lang w:eastAsia="pl-PL"/>
        </w:rPr>
        <w:t>a</w:t>
      </w:r>
      <w:r w:rsidR="0078068E" w:rsidRPr="00257246">
        <w:rPr>
          <w:rFonts w:eastAsia="Times New Roman" w:cstheme="minorHAnsi"/>
          <w:sz w:val="24"/>
          <w:szCs w:val="24"/>
          <w:lang w:eastAsia="pl-PL"/>
        </w:rPr>
        <w:t>, dat</w:t>
      </w:r>
      <w:r w:rsidR="00DC3EB8" w:rsidRPr="00257246">
        <w:rPr>
          <w:rFonts w:eastAsia="Times New Roman" w:cstheme="minorHAnsi"/>
          <w:sz w:val="24"/>
          <w:szCs w:val="24"/>
          <w:lang w:eastAsia="pl-PL"/>
        </w:rPr>
        <w:t>a</w:t>
      </w:r>
      <w:r w:rsidR="0078068E" w:rsidRPr="00257246">
        <w:rPr>
          <w:rFonts w:eastAsia="Times New Roman" w:cstheme="minorHAnsi"/>
          <w:sz w:val="24"/>
          <w:szCs w:val="24"/>
          <w:lang w:eastAsia="pl-PL"/>
        </w:rPr>
        <w:t xml:space="preserve"> wystawienia dokumentu </w:t>
      </w:r>
      <w:r w:rsidR="003E118F">
        <w:rPr>
          <w:rFonts w:eastAsia="Times New Roman" w:cstheme="minorHAnsi"/>
          <w:sz w:val="24"/>
          <w:szCs w:val="24"/>
          <w:lang w:eastAsia="pl-PL"/>
        </w:rPr>
        <w:br/>
      </w:r>
      <w:r w:rsidR="0078068E" w:rsidRPr="00257246">
        <w:rPr>
          <w:rFonts w:eastAsia="Times New Roman" w:cstheme="minorHAnsi"/>
          <w:sz w:val="24"/>
          <w:szCs w:val="24"/>
          <w:lang w:eastAsia="pl-PL"/>
        </w:rPr>
        <w:t>i dokonania operacji</w:t>
      </w:r>
    </w:p>
    <w:p w14:paraId="157A627D" w14:textId="4DDC5373" w:rsidR="008C2603" w:rsidRPr="00257246" w:rsidRDefault="00D54BE2" w:rsidP="009534FE">
      <w:pPr>
        <w:pStyle w:val="Akapitzlist"/>
        <w:numPr>
          <w:ilvl w:val="1"/>
          <w:numId w:val="28"/>
        </w:numPr>
        <w:shd w:val="clear" w:color="auto" w:fill="FFFFFF"/>
        <w:spacing w:after="0" w:line="330" w:lineRule="atLeast"/>
        <w:ind w:left="0" w:firstLine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257246">
        <w:rPr>
          <w:rFonts w:eastAsia="Times New Roman" w:cstheme="minorHAnsi"/>
          <w:sz w:val="24"/>
          <w:szCs w:val="24"/>
          <w:lang w:eastAsia="pl-PL"/>
        </w:rPr>
        <w:t>t</w:t>
      </w:r>
      <w:r w:rsidR="00E333D4" w:rsidRPr="00257246">
        <w:rPr>
          <w:rFonts w:eastAsia="Times New Roman" w:cstheme="minorHAnsi"/>
          <w:sz w:val="24"/>
          <w:szCs w:val="24"/>
          <w:lang w:eastAsia="pl-PL"/>
        </w:rPr>
        <w:t>abela dekretacji</w:t>
      </w:r>
      <w:r w:rsidR="008C2603" w:rsidRPr="0025724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6A122C" w:rsidRPr="00257246">
        <w:rPr>
          <w:rFonts w:eastAsia="Times New Roman" w:cstheme="minorHAnsi"/>
          <w:sz w:val="24"/>
          <w:szCs w:val="24"/>
          <w:lang w:eastAsia="pl-PL"/>
        </w:rPr>
        <w:t xml:space="preserve">dot. </w:t>
      </w:r>
      <w:r w:rsidR="008C2603" w:rsidRPr="00257246">
        <w:rPr>
          <w:rFonts w:eastAsia="Times New Roman" w:cstheme="minorHAnsi"/>
          <w:sz w:val="24"/>
          <w:szCs w:val="24"/>
          <w:lang w:eastAsia="pl-PL"/>
        </w:rPr>
        <w:t xml:space="preserve">zatwierdzenia i realizacji operacji finansowych </w:t>
      </w:r>
    </w:p>
    <w:p w14:paraId="0DB9BAF7" w14:textId="78C7E0FC" w:rsidR="00A25E17" w:rsidRPr="00257246" w:rsidRDefault="009A3AC8" w:rsidP="009534FE">
      <w:pPr>
        <w:pStyle w:val="Akapitzlist"/>
        <w:numPr>
          <w:ilvl w:val="1"/>
          <w:numId w:val="28"/>
        </w:numPr>
        <w:shd w:val="clear" w:color="auto" w:fill="FFFFFF"/>
        <w:spacing w:after="0" w:line="330" w:lineRule="atLeast"/>
        <w:ind w:left="0" w:firstLine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257246">
        <w:rPr>
          <w:rFonts w:eastAsia="Times New Roman" w:cstheme="minorHAnsi"/>
          <w:sz w:val="24"/>
          <w:szCs w:val="24"/>
          <w:lang w:eastAsia="pl-PL"/>
        </w:rPr>
        <w:t xml:space="preserve">formularz dotyczący zatwierdzenia kwoty do wypłaty </w:t>
      </w:r>
      <w:r w:rsidR="003649CB" w:rsidRPr="00257246">
        <w:rPr>
          <w:rFonts w:eastAsia="Times New Roman" w:cstheme="minorHAnsi"/>
          <w:sz w:val="24"/>
          <w:szCs w:val="24"/>
          <w:lang w:eastAsia="pl-PL"/>
        </w:rPr>
        <w:t>umożliwiający</w:t>
      </w:r>
      <w:r w:rsidRPr="00257246">
        <w:rPr>
          <w:rFonts w:eastAsia="Times New Roman" w:cstheme="minorHAnsi"/>
          <w:sz w:val="24"/>
          <w:szCs w:val="24"/>
          <w:lang w:eastAsia="pl-PL"/>
        </w:rPr>
        <w:t xml:space="preserve"> wprowadzenie kwoty </w:t>
      </w:r>
      <w:r w:rsidR="003649CB" w:rsidRPr="00257246">
        <w:rPr>
          <w:rFonts w:eastAsia="Times New Roman" w:cstheme="minorHAnsi"/>
          <w:sz w:val="24"/>
          <w:szCs w:val="24"/>
          <w:lang w:eastAsia="pl-PL"/>
        </w:rPr>
        <w:t>numerycznie oraz słownie</w:t>
      </w:r>
    </w:p>
    <w:p w14:paraId="52351693" w14:textId="1ACD68E4" w:rsidR="0094308E" w:rsidRPr="00257246" w:rsidRDefault="0078068E" w:rsidP="009534FE">
      <w:pPr>
        <w:pStyle w:val="Akapitzlist"/>
        <w:numPr>
          <w:ilvl w:val="1"/>
          <w:numId w:val="28"/>
        </w:numPr>
        <w:shd w:val="clear" w:color="auto" w:fill="FFFFFF"/>
        <w:spacing w:after="0" w:line="330" w:lineRule="atLeast"/>
        <w:ind w:left="0" w:firstLine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257246">
        <w:rPr>
          <w:rFonts w:eastAsia="Times New Roman" w:cstheme="minorHAnsi"/>
          <w:sz w:val="24"/>
          <w:szCs w:val="24"/>
          <w:lang w:eastAsia="pl-PL"/>
        </w:rPr>
        <w:t>pola określające</w:t>
      </w:r>
      <w:r w:rsidR="0094308E" w:rsidRPr="00257246">
        <w:rPr>
          <w:rFonts w:eastAsia="Times New Roman" w:cstheme="minorHAnsi"/>
          <w:sz w:val="24"/>
          <w:szCs w:val="24"/>
          <w:lang w:eastAsia="pl-PL"/>
        </w:rPr>
        <w:t xml:space="preserve"> podmiot</w:t>
      </w:r>
      <w:r w:rsidRPr="00257246">
        <w:rPr>
          <w:rFonts w:eastAsia="Times New Roman" w:cstheme="minorHAnsi"/>
          <w:sz w:val="24"/>
          <w:szCs w:val="24"/>
          <w:lang w:eastAsia="pl-PL"/>
        </w:rPr>
        <w:t xml:space="preserve">y </w:t>
      </w:r>
      <w:r w:rsidR="0094308E" w:rsidRPr="00257246">
        <w:rPr>
          <w:rFonts w:eastAsia="Times New Roman" w:cstheme="minorHAnsi"/>
          <w:sz w:val="24"/>
          <w:szCs w:val="24"/>
          <w:lang w:eastAsia="pl-PL"/>
        </w:rPr>
        <w:t>uczestnicząc</w:t>
      </w:r>
      <w:r w:rsidRPr="00257246">
        <w:rPr>
          <w:rFonts w:eastAsia="Times New Roman" w:cstheme="minorHAnsi"/>
          <w:sz w:val="24"/>
          <w:szCs w:val="24"/>
          <w:lang w:eastAsia="pl-PL"/>
        </w:rPr>
        <w:t xml:space="preserve">e </w:t>
      </w:r>
      <w:r w:rsidR="0094308E" w:rsidRPr="00257246">
        <w:rPr>
          <w:rFonts w:eastAsia="Times New Roman" w:cstheme="minorHAnsi"/>
          <w:sz w:val="24"/>
          <w:szCs w:val="24"/>
          <w:lang w:eastAsia="pl-PL"/>
        </w:rPr>
        <w:t>w operacji gospodarczej</w:t>
      </w:r>
      <w:r w:rsidR="00842A70" w:rsidRPr="0025724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6A122C" w:rsidRPr="00257246">
        <w:rPr>
          <w:rFonts w:eastAsia="Times New Roman" w:cstheme="minorHAnsi"/>
          <w:sz w:val="24"/>
          <w:szCs w:val="24"/>
          <w:lang w:eastAsia="pl-PL"/>
        </w:rPr>
        <w:t xml:space="preserve">wraz </w:t>
      </w:r>
      <w:r w:rsidR="003E118F">
        <w:rPr>
          <w:rFonts w:eastAsia="Times New Roman" w:cstheme="minorHAnsi"/>
          <w:sz w:val="24"/>
          <w:szCs w:val="24"/>
          <w:lang w:eastAsia="pl-PL"/>
        </w:rPr>
        <w:br/>
      </w:r>
      <w:r w:rsidR="006A122C" w:rsidRPr="00257246">
        <w:rPr>
          <w:rFonts w:eastAsia="Times New Roman" w:cstheme="minorHAnsi"/>
          <w:sz w:val="24"/>
          <w:szCs w:val="24"/>
          <w:lang w:eastAsia="pl-PL"/>
        </w:rPr>
        <w:t xml:space="preserve">z </w:t>
      </w:r>
      <w:r w:rsidR="00632454" w:rsidRPr="0025724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94308E" w:rsidRPr="00257246">
        <w:rPr>
          <w:rFonts w:cstheme="minorHAnsi"/>
          <w:sz w:val="24"/>
          <w:szCs w:val="24"/>
          <w:shd w:val="clear" w:color="auto" w:fill="FFFFFF"/>
        </w:rPr>
        <w:t>elektroniczn</w:t>
      </w:r>
      <w:r w:rsidR="006A122C" w:rsidRPr="00257246">
        <w:rPr>
          <w:rFonts w:cstheme="minorHAnsi"/>
          <w:sz w:val="24"/>
          <w:szCs w:val="24"/>
          <w:shd w:val="clear" w:color="auto" w:fill="FFFFFF"/>
        </w:rPr>
        <w:t>ymi</w:t>
      </w:r>
      <w:r w:rsidR="0094308E" w:rsidRPr="00257246">
        <w:rPr>
          <w:rFonts w:cstheme="minorHAnsi"/>
          <w:sz w:val="24"/>
          <w:szCs w:val="24"/>
          <w:shd w:val="clear" w:color="auto" w:fill="FFFFFF"/>
        </w:rPr>
        <w:t xml:space="preserve"> podpi</w:t>
      </w:r>
      <w:r w:rsidR="006A122C" w:rsidRPr="00257246">
        <w:rPr>
          <w:rFonts w:cstheme="minorHAnsi"/>
          <w:sz w:val="24"/>
          <w:szCs w:val="24"/>
          <w:shd w:val="clear" w:color="auto" w:fill="FFFFFF"/>
        </w:rPr>
        <w:t xml:space="preserve">sami </w:t>
      </w:r>
      <w:r w:rsidR="0094308E" w:rsidRPr="00257246">
        <w:rPr>
          <w:rFonts w:cstheme="minorHAnsi"/>
          <w:sz w:val="24"/>
          <w:szCs w:val="24"/>
          <w:shd w:val="clear" w:color="auto" w:fill="FFFFFF"/>
        </w:rPr>
        <w:t>kwalifikowa</w:t>
      </w:r>
      <w:r w:rsidR="006A122C" w:rsidRPr="00257246">
        <w:rPr>
          <w:rFonts w:cstheme="minorHAnsi"/>
          <w:sz w:val="24"/>
          <w:szCs w:val="24"/>
          <w:shd w:val="clear" w:color="auto" w:fill="FFFFFF"/>
        </w:rPr>
        <w:t xml:space="preserve">nymi </w:t>
      </w:r>
      <w:r w:rsidR="0094308E" w:rsidRPr="00257246">
        <w:rPr>
          <w:rFonts w:eastAsia="Times New Roman" w:cstheme="minorHAnsi"/>
          <w:sz w:val="24"/>
          <w:szCs w:val="24"/>
          <w:lang w:eastAsia="pl-PL"/>
        </w:rPr>
        <w:t>osób odpowiedzialnych za poszczególne etapy</w:t>
      </w:r>
      <w:r w:rsidR="00C3298C" w:rsidRPr="0025724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842A70" w:rsidRPr="00257246">
        <w:rPr>
          <w:rFonts w:eastAsia="Times New Roman" w:cstheme="minorHAnsi"/>
          <w:sz w:val="24"/>
          <w:szCs w:val="24"/>
          <w:lang w:eastAsia="pl-PL"/>
        </w:rPr>
        <w:t>oraz</w:t>
      </w:r>
      <w:r w:rsidR="00C3298C" w:rsidRPr="00257246">
        <w:rPr>
          <w:rFonts w:eastAsia="Times New Roman" w:cstheme="minorHAnsi"/>
          <w:sz w:val="24"/>
          <w:szCs w:val="24"/>
          <w:lang w:eastAsia="pl-PL"/>
        </w:rPr>
        <w:t xml:space="preserve"> datami </w:t>
      </w:r>
      <w:r w:rsidR="00F34C9C" w:rsidRPr="00257246">
        <w:rPr>
          <w:rFonts w:eastAsia="Times New Roman" w:cstheme="minorHAnsi"/>
          <w:sz w:val="24"/>
          <w:szCs w:val="24"/>
          <w:lang w:eastAsia="pl-PL"/>
        </w:rPr>
        <w:t>składania ww. podpisów</w:t>
      </w:r>
    </w:p>
    <w:p w14:paraId="1EDF5AD9" w14:textId="270F294C" w:rsidR="00CD02F4" w:rsidRPr="00257246" w:rsidRDefault="00CD02F4" w:rsidP="009534FE">
      <w:pPr>
        <w:pStyle w:val="Akapitzlist"/>
        <w:numPr>
          <w:ilvl w:val="0"/>
          <w:numId w:val="28"/>
        </w:numPr>
        <w:shd w:val="clear" w:color="auto" w:fill="FFFFFF"/>
        <w:spacing w:after="0" w:line="330" w:lineRule="atLeast"/>
        <w:ind w:left="0" w:firstLine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257246">
        <w:rPr>
          <w:rFonts w:eastAsia="Times New Roman" w:cstheme="minorHAnsi"/>
          <w:sz w:val="24"/>
          <w:szCs w:val="24"/>
          <w:lang w:eastAsia="pl-PL"/>
        </w:rPr>
        <w:t xml:space="preserve">Generator karty </w:t>
      </w:r>
      <w:r w:rsidRPr="00257246">
        <w:rPr>
          <w:rFonts w:cstheme="minorHAnsi"/>
          <w:sz w:val="24"/>
          <w:szCs w:val="24"/>
          <w:shd w:val="clear" w:color="auto" w:fill="FFFFFF"/>
        </w:rPr>
        <w:t xml:space="preserve">zatwierdzenia </w:t>
      </w:r>
      <w:r w:rsidRPr="00257246">
        <w:rPr>
          <w:rStyle w:val="normaltextrun"/>
          <w:rFonts w:cstheme="minorHAnsi"/>
          <w:sz w:val="24"/>
          <w:szCs w:val="24"/>
          <w:shd w:val="clear" w:color="auto" w:fill="FFFFFF"/>
        </w:rPr>
        <w:t>dokumentów finansowo-księgowych</w:t>
      </w:r>
      <w:r w:rsidRPr="00257246">
        <w:rPr>
          <w:rStyle w:val="normaltextrun"/>
          <w:rFonts w:cstheme="minorHAnsi"/>
          <w:b/>
          <w:bCs/>
          <w:sz w:val="24"/>
          <w:szCs w:val="24"/>
          <w:shd w:val="clear" w:color="auto" w:fill="FFFFFF"/>
        </w:rPr>
        <w:t xml:space="preserve"> </w:t>
      </w:r>
      <w:r w:rsidRPr="00257246">
        <w:rPr>
          <w:rFonts w:eastAsia="Times New Roman" w:cstheme="minorHAnsi"/>
          <w:sz w:val="24"/>
          <w:szCs w:val="24"/>
          <w:lang w:eastAsia="pl-PL"/>
        </w:rPr>
        <w:t>musi umożliwiać podgląd tworzonego dokumentu na etapie tworzenia</w:t>
      </w:r>
      <w:r w:rsidR="003D286B" w:rsidRPr="00257246">
        <w:rPr>
          <w:rFonts w:eastAsia="Times New Roman" w:cstheme="minorHAnsi"/>
          <w:sz w:val="24"/>
          <w:szCs w:val="24"/>
          <w:lang w:eastAsia="pl-PL"/>
        </w:rPr>
        <w:t xml:space="preserve"> wpisów do </w:t>
      </w:r>
      <w:r w:rsidR="00127BF4" w:rsidRPr="00257246">
        <w:rPr>
          <w:rFonts w:eastAsia="Times New Roman" w:cstheme="minorHAnsi"/>
          <w:sz w:val="24"/>
          <w:szCs w:val="24"/>
          <w:lang w:eastAsia="pl-PL"/>
        </w:rPr>
        <w:t>formularzu</w:t>
      </w:r>
      <w:r w:rsidR="003D286B" w:rsidRPr="00257246">
        <w:rPr>
          <w:rFonts w:eastAsia="Times New Roman" w:cstheme="minorHAnsi"/>
          <w:sz w:val="24"/>
          <w:szCs w:val="24"/>
          <w:lang w:eastAsia="pl-PL"/>
        </w:rPr>
        <w:t>.</w:t>
      </w:r>
    </w:p>
    <w:p w14:paraId="5875ED09" w14:textId="77777777" w:rsidR="006A122C" w:rsidRPr="00257246" w:rsidRDefault="006A122C" w:rsidP="009534FE">
      <w:pPr>
        <w:pStyle w:val="Akapitzlist"/>
        <w:shd w:val="clear" w:color="auto" w:fill="FFFFFF"/>
        <w:spacing w:after="0" w:line="330" w:lineRule="atLeast"/>
        <w:ind w:left="0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1D5B61FB" w14:textId="07FDBCDF" w:rsidR="009245C3" w:rsidRPr="00257246" w:rsidRDefault="009245C3" w:rsidP="009534FE">
      <w:pPr>
        <w:pStyle w:val="Akapitzlist"/>
        <w:numPr>
          <w:ilvl w:val="0"/>
          <w:numId w:val="1"/>
        </w:numPr>
        <w:spacing w:after="0" w:line="256" w:lineRule="auto"/>
        <w:ind w:left="0" w:firstLine="0"/>
        <w:jc w:val="both"/>
        <w:rPr>
          <w:rStyle w:val="normaltextrun"/>
          <w:rFonts w:eastAsiaTheme="minorEastAsia" w:cstheme="minorHAnsi"/>
          <w:b/>
          <w:bCs/>
          <w:sz w:val="24"/>
          <w:szCs w:val="24"/>
        </w:rPr>
      </w:pPr>
      <w:bookmarkStart w:id="3" w:name="_Hlk195697795"/>
      <w:r>
        <w:rPr>
          <w:rFonts w:eastAsiaTheme="minorEastAsia" w:cstheme="minorHAnsi"/>
          <w:b/>
          <w:bCs/>
          <w:sz w:val="24"/>
          <w:szCs w:val="24"/>
        </w:rPr>
        <w:t xml:space="preserve">Opis </w:t>
      </w:r>
      <w:r w:rsidRPr="00257246">
        <w:rPr>
          <w:rFonts w:eastAsiaTheme="minorEastAsia" w:cstheme="minorHAnsi"/>
          <w:b/>
          <w:bCs/>
          <w:sz w:val="24"/>
          <w:szCs w:val="24"/>
        </w:rPr>
        <w:t xml:space="preserve">procesu obsługi </w:t>
      </w:r>
      <w:r w:rsidRPr="00257246">
        <w:rPr>
          <w:rStyle w:val="normaltextrun"/>
          <w:rFonts w:cstheme="minorHAnsi"/>
          <w:b/>
          <w:bCs/>
          <w:sz w:val="24"/>
          <w:szCs w:val="24"/>
          <w:shd w:val="clear" w:color="auto" w:fill="FFFFFF"/>
        </w:rPr>
        <w:t xml:space="preserve">dokumentów finansowo-księgowych zintegrowanych z </w:t>
      </w:r>
      <w:proofErr w:type="spellStart"/>
      <w:r w:rsidRPr="00257246">
        <w:rPr>
          <w:rStyle w:val="normaltextrun"/>
          <w:rFonts w:cstheme="minorHAnsi"/>
          <w:b/>
          <w:bCs/>
          <w:sz w:val="24"/>
          <w:szCs w:val="24"/>
          <w:shd w:val="clear" w:color="auto" w:fill="FFFFFF"/>
        </w:rPr>
        <w:t>KSeF</w:t>
      </w:r>
      <w:proofErr w:type="spellEnd"/>
      <w:r w:rsidRPr="00257246">
        <w:rPr>
          <w:rStyle w:val="normaltextrun"/>
          <w:rFonts w:cstheme="minorHAnsi"/>
          <w:b/>
          <w:bCs/>
          <w:sz w:val="24"/>
          <w:szCs w:val="24"/>
          <w:shd w:val="clear" w:color="auto" w:fill="FFFFFF"/>
        </w:rPr>
        <w:t>:</w:t>
      </w:r>
    </w:p>
    <w:p w14:paraId="56658BCE" w14:textId="483511A6" w:rsidR="001F6419" w:rsidRPr="00257246" w:rsidRDefault="00194932" w:rsidP="009534FE">
      <w:pPr>
        <w:pStyle w:val="Akapitzlist"/>
        <w:numPr>
          <w:ilvl w:val="1"/>
          <w:numId w:val="1"/>
        </w:numPr>
        <w:spacing w:after="0" w:line="256" w:lineRule="auto"/>
        <w:ind w:left="0" w:firstLine="0"/>
        <w:jc w:val="both"/>
        <w:rPr>
          <w:rStyle w:val="normaltextrun"/>
          <w:rFonts w:eastAsiaTheme="minorEastAsia" w:cstheme="minorHAnsi"/>
          <w:b/>
          <w:bCs/>
          <w:sz w:val="24"/>
          <w:szCs w:val="24"/>
        </w:rPr>
      </w:pPr>
      <w:r w:rsidRPr="00257246">
        <w:rPr>
          <w:rFonts w:cstheme="minorHAnsi"/>
          <w:b/>
          <w:bCs/>
          <w:sz w:val="24"/>
          <w:szCs w:val="24"/>
        </w:rPr>
        <w:t xml:space="preserve">Rejestracja </w:t>
      </w:r>
      <w:r w:rsidR="001F6419" w:rsidRPr="00257246">
        <w:rPr>
          <w:rStyle w:val="normaltextrun"/>
          <w:rFonts w:cstheme="minorHAnsi"/>
          <w:b/>
          <w:bCs/>
          <w:sz w:val="24"/>
          <w:szCs w:val="24"/>
          <w:shd w:val="clear" w:color="auto" w:fill="FFFFFF"/>
        </w:rPr>
        <w:t>dokumentów finansowo-księgowych zintegrowanych:</w:t>
      </w:r>
    </w:p>
    <w:p w14:paraId="48102CAD" w14:textId="5DBA224D" w:rsidR="00194932" w:rsidRPr="00257246" w:rsidRDefault="00194932" w:rsidP="009534FE">
      <w:pPr>
        <w:pStyle w:val="Akapitzlist"/>
        <w:numPr>
          <w:ilvl w:val="2"/>
          <w:numId w:val="1"/>
        </w:numPr>
        <w:spacing w:after="0" w:line="256" w:lineRule="auto"/>
        <w:ind w:left="0" w:firstLine="0"/>
        <w:jc w:val="both"/>
        <w:rPr>
          <w:rFonts w:cstheme="minorHAnsi"/>
          <w:sz w:val="24"/>
          <w:szCs w:val="24"/>
        </w:rPr>
      </w:pPr>
      <w:r w:rsidRPr="00257246">
        <w:rPr>
          <w:rFonts w:cstheme="minorHAnsi"/>
          <w:sz w:val="24"/>
          <w:szCs w:val="24"/>
        </w:rPr>
        <w:t xml:space="preserve"> Wprowadzenie dokumentu do systemu </w:t>
      </w:r>
      <w:r w:rsidR="00A1405B" w:rsidRPr="00257246">
        <w:rPr>
          <w:rStyle w:val="normaltextrun"/>
          <w:rFonts w:cstheme="minorHAnsi"/>
          <w:sz w:val="24"/>
          <w:szCs w:val="24"/>
        </w:rPr>
        <w:t xml:space="preserve">przez </w:t>
      </w:r>
      <w:r w:rsidR="001F6419" w:rsidRPr="00257246">
        <w:rPr>
          <w:rStyle w:val="normaltextrun"/>
          <w:rFonts w:cstheme="minorHAnsi"/>
          <w:sz w:val="24"/>
          <w:szCs w:val="24"/>
        </w:rPr>
        <w:t>P</w:t>
      </w:r>
      <w:r w:rsidR="00A1405B" w:rsidRPr="00257246">
        <w:rPr>
          <w:rStyle w:val="normaltextrun"/>
          <w:rFonts w:cstheme="minorHAnsi"/>
          <w:sz w:val="24"/>
          <w:szCs w:val="24"/>
        </w:rPr>
        <w:t xml:space="preserve">racownika </w:t>
      </w:r>
      <w:r w:rsidR="001F6419" w:rsidRPr="00257246">
        <w:rPr>
          <w:rStyle w:val="normaltextrun"/>
          <w:rFonts w:cstheme="minorHAnsi"/>
          <w:sz w:val="24"/>
          <w:szCs w:val="24"/>
        </w:rPr>
        <w:t>Kancelarii</w:t>
      </w:r>
    </w:p>
    <w:p w14:paraId="2F8EC4F0" w14:textId="77777777" w:rsidR="00194932" w:rsidRPr="00257246" w:rsidRDefault="00194932" w:rsidP="009534FE">
      <w:pPr>
        <w:pStyle w:val="Akapitzlist"/>
        <w:numPr>
          <w:ilvl w:val="3"/>
          <w:numId w:val="12"/>
        </w:numPr>
        <w:spacing w:after="0" w:line="256" w:lineRule="auto"/>
        <w:ind w:left="0" w:firstLine="0"/>
        <w:jc w:val="both"/>
        <w:rPr>
          <w:rFonts w:cstheme="minorHAnsi"/>
          <w:sz w:val="24"/>
          <w:szCs w:val="24"/>
        </w:rPr>
      </w:pPr>
      <w:r w:rsidRPr="00257246">
        <w:rPr>
          <w:rFonts w:cstheme="minorHAnsi"/>
          <w:sz w:val="24"/>
          <w:szCs w:val="24"/>
        </w:rPr>
        <w:t>Skanowane dokumentu otrzymanego pocztą tradycyjną</w:t>
      </w:r>
    </w:p>
    <w:p w14:paraId="1325E7BC" w14:textId="77777777" w:rsidR="00194932" w:rsidRPr="00257246" w:rsidRDefault="00194932" w:rsidP="009534FE">
      <w:pPr>
        <w:pStyle w:val="Akapitzlist"/>
        <w:numPr>
          <w:ilvl w:val="3"/>
          <w:numId w:val="12"/>
        </w:numPr>
        <w:spacing w:after="0" w:line="256" w:lineRule="auto"/>
        <w:ind w:left="0" w:firstLine="0"/>
        <w:jc w:val="both"/>
        <w:rPr>
          <w:rFonts w:cstheme="minorHAnsi"/>
          <w:sz w:val="24"/>
          <w:szCs w:val="24"/>
        </w:rPr>
      </w:pPr>
      <w:r w:rsidRPr="00257246">
        <w:rPr>
          <w:rFonts w:cstheme="minorHAnsi"/>
          <w:sz w:val="24"/>
          <w:szCs w:val="24"/>
        </w:rPr>
        <w:t>Automatyczne pobieranie korespondencji z dedykowanej skrzynki mailowej</w:t>
      </w:r>
    </w:p>
    <w:p w14:paraId="3037C1C8" w14:textId="758152B5" w:rsidR="00194932" w:rsidRPr="00257246" w:rsidRDefault="00194932" w:rsidP="009534FE">
      <w:pPr>
        <w:pStyle w:val="Akapitzlist"/>
        <w:numPr>
          <w:ilvl w:val="3"/>
          <w:numId w:val="12"/>
        </w:numPr>
        <w:spacing w:after="0" w:line="256" w:lineRule="auto"/>
        <w:ind w:left="0" w:firstLine="0"/>
        <w:jc w:val="both"/>
        <w:rPr>
          <w:rFonts w:cstheme="minorHAnsi"/>
          <w:sz w:val="24"/>
          <w:szCs w:val="24"/>
        </w:rPr>
      </w:pPr>
      <w:r w:rsidRPr="00257246">
        <w:rPr>
          <w:rFonts w:cstheme="minorHAnsi"/>
          <w:sz w:val="24"/>
          <w:szCs w:val="24"/>
        </w:rPr>
        <w:t xml:space="preserve">Automatyczne pobieranie korespondencji z systemu </w:t>
      </w:r>
      <w:proofErr w:type="spellStart"/>
      <w:r w:rsidR="00A1405B" w:rsidRPr="00257246">
        <w:rPr>
          <w:rFonts w:cstheme="minorHAnsi"/>
          <w:sz w:val="24"/>
          <w:szCs w:val="24"/>
        </w:rPr>
        <w:t>KSeF</w:t>
      </w:r>
      <w:proofErr w:type="spellEnd"/>
    </w:p>
    <w:p w14:paraId="6611EF1E" w14:textId="1AFF3A1A" w:rsidR="00194932" w:rsidRPr="00257246" w:rsidRDefault="00194932" w:rsidP="009534FE">
      <w:pPr>
        <w:pStyle w:val="Akapitzlist"/>
        <w:numPr>
          <w:ilvl w:val="2"/>
          <w:numId w:val="1"/>
        </w:numPr>
        <w:spacing w:after="0" w:line="256" w:lineRule="auto"/>
        <w:ind w:left="0" w:firstLine="0"/>
        <w:jc w:val="both"/>
        <w:rPr>
          <w:rFonts w:cstheme="minorHAnsi"/>
          <w:sz w:val="24"/>
          <w:szCs w:val="24"/>
        </w:rPr>
      </w:pPr>
      <w:r w:rsidRPr="00257246">
        <w:rPr>
          <w:rFonts w:cstheme="minorHAnsi"/>
          <w:sz w:val="24"/>
          <w:szCs w:val="24"/>
        </w:rPr>
        <w:t xml:space="preserve">Wprowadzenie danych </w:t>
      </w:r>
      <w:r w:rsidR="00A1405B" w:rsidRPr="00257246">
        <w:rPr>
          <w:rFonts w:cstheme="minorHAnsi"/>
          <w:sz w:val="24"/>
          <w:szCs w:val="24"/>
        </w:rPr>
        <w:t>faktury</w:t>
      </w:r>
      <w:r w:rsidRPr="00257246">
        <w:rPr>
          <w:rFonts w:cstheme="minorHAnsi"/>
          <w:sz w:val="24"/>
          <w:szCs w:val="24"/>
        </w:rPr>
        <w:t xml:space="preserve"> do systemu</w:t>
      </w:r>
    </w:p>
    <w:p w14:paraId="3B1B4923" w14:textId="66E52D78" w:rsidR="00194932" w:rsidRPr="00257246" w:rsidRDefault="00A1405B" w:rsidP="009534FE">
      <w:pPr>
        <w:pStyle w:val="Akapitzlist"/>
        <w:numPr>
          <w:ilvl w:val="3"/>
          <w:numId w:val="13"/>
        </w:numPr>
        <w:spacing w:after="0" w:line="256" w:lineRule="auto"/>
        <w:ind w:left="0" w:firstLine="0"/>
        <w:jc w:val="both"/>
        <w:textAlignment w:val="baseline"/>
        <w:rPr>
          <w:rFonts w:cstheme="minorHAnsi"/>
          <w:sz w:val="24"/>
          <w:szCs w:val="24"/>
        </w:rPr>
      </w:pPr>
      <w:r w:rsidRPr="00257246">
        <w:rPr>
          <w:rFonts w:cstheme="minorHAnsi"/>
          <w:sz w:val="24"/>
          <w:szCs w:val="24"/>
          <w:shd w:val="clear" w:color="auto" w:fill="FFFFFF"/>
        </w:rPr>
        <w:t xml:space="preserve">Automatyczne sczytanie danych z dokumentu, </w:t>
      </w:r>
      <w:r w:rsidR="00194932" w:rsidRPr="00257246">
        <w:rPr>
          <w:rFonts w:cstheme="minorHAnsi"/>
          <w:sz w:val="24"/>
          <w:szCs w:val="24"/>
          <w:shd w:val="clear" w:color="auto" w:fill="FFFFFF"/>
        </w:rPr>
        <w:t xml:space="preserve">niezbędnych </w:t>
      </w:r>
      <w:r w:rsidRPr="00257246">
        <w:rPr>
          <w:rFonts w:cstheme="minorHAnsi"/>
          <w:sz w:val="24"/>
          <w:szCs w:val="24"/>
          <w:shd w:val="clear" w:color="auto" w:fill="FFFFFF"/>
        </w:rPr>
        <w:t xml:space="preserve">do rejestracji </w:t>
      </w:r>
      <w:r w:rsidR="008A5485" w:rsidRPr="00257246">
        <w:rPr>
          <w:rFonts w:cstheme="minorHAnsi"/>
          <w:sz w:val="24"/>
          <w:szCs w:val="24"/>
          <w:shd w:val="clear" w:color="auto" w:fill="FFFFFF"/>
        </w:rPr>
        <w:t>faktury:</w:t>
      </w:r>
      <w:r w:rsidRPr="00257246">
        <w:rPr>
          <w:rFonts w:cstheme="minorHAnsi"/>
          <w:sz w:val="24"/>
          <w:szCs w:val="24"/>
          <w:shd w:val="clear" w:color="auto" w:fill="FFFFFF"/>
        </w:rPr>
        <w:t xml:space="preserve"> data wpływu, numer faktury, data wystawienia, dane sprzedawcy (w tym NIP), opis towarów/usług, ilość, cena netto, stawka VAT, wartość netto, wartość podatku, wartość brutto</w:t>
      </w:r>
      <w:r w:rsidR="428E59E2" w:rsidRPr="00257246">
        <w:rPr>
          <w:rFonts w:cstheme="minorHAnsi"/>
          <w:sz w:val="24"/>
          <w:szCs w:val="24"/>
          <w:shd w:val="clear" w:color="auto" w:fill="FFFFFF"/>
        </w:rPr>
        <w:t>,</w:t>
      </w:r>
      <w:r w:rsidRPr="00257246">
        <w:rPr>
          <w:rFonts w:cstheme="minorHAnsi"/>
          <w:sz w:val="24"/>
          <w:szCs w:val="24"/>
          <w:shd w:val="clear" w:color="auto" w:fill="FFFFFF"/>
        </w:rPr>
        <w:t xml:space="preserve">  sposób płatności</w:t>
      </w:r>
      <w:r w:rsidR="3E285B91" w:rsidRPr="00257246">
        <w:rPr>
          <w:rFonts w:cstheme="minorHAnsi"/>
          <w:sz w:val="24"/>
          <w:szCs w:val="24"/>
          <w:shd w:val="clear" w:color="auto" w:fill="FFFFFF"/>
        </w:rPr>
        <w:t>, termin płatności</w:t>
      </w:r>
      <w:r w:rsidRPr="00257246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194932" w:rsidRPr="00257246">
        <w:rPr>
          <w:rFonts w:cstheme="minorHAnsi"/>
          <w:sz w:val="24"/>
          <w:szCs w:val="24"/>
          <w:shd w:val="clear" w:color="auto" w:fill="FFFFFF"/>
        </w:rPr>
        <w:t xml:space="preserve"> </w:t>
      </w:r>
    </w:p>
    <w:p w14:paraId="20D19012" w14:textId="7AB9DA66" w:rsidR="00194932" w:rsidRPr="00257246" w:rsidRDefault="00194932" w:rsidP="009534FE">
      <w:pPr>
        <w:pStyle w:val="Akapitzlist"/>
        <w:numPr>
          <w:ilvl w:val="3"/>
          <w:numId w:val="13"/>
        </w:numPr>
        <w:spacing w:after="0" w:line="256" w:lineRule="auto"/>
        <w:ind w:left="0" w:firstLine="0"/>
        <w:jc w:val="both"/>
        <w:textAlignment w:val="baseline"/>
        <w:rPr>
          <w:rFonts w:cstheme="minorHAnsi"/>
          <w:sz w:val="24"/>
          <w:szCs w:val="24"/>
        </w:rPr>
      </w:pPr>
      <w:r w:rsidRPr="00257246">
        <w:rPr>
          <w:rStyle w:val="normaltextrun"/>
          <w:rFonts w:cstheme="minorHAnsi"/>
          <w:sz w:val="24"/>
          <w:szCs w:val="24"/>
        </w:rPr>
        <w:t xml:space="preserve">Automatyczne dodanie załączników do </w:t>
      </w:r>
      <w:r w:rsidR="0049707A" w:rsidRPr="00257246">
        <w:rPr>
          <w:rStyle w:val="normaltextrun"/>
          <w:rFonts w:cstheme="minorHAnsi"/>
          <w:sz w:val="24"/>
          <w:szCs w:val="24"/>
        </w:rPr>
        <w:t>faktury</w:t>
      </w:r>
      <w:r w:rsidRPr="00257246">
        <w:rPr>
          <w:rStyle w:val="normaltextrun"/>
          <w:rFonts w:cstheme="minorHAnsi"/>
          <w:sz w:val="24"/>
          <w:szCs w:val="24"/>
        </w:rPr>
        <w:t xml:space="preserve"> – jeśli są</w:t>
      </w:r>
      <w:r w:rsidR="00A1405B" w:rsidRPr="00257246">
        <w:rPr>
          <w:rStyle w:val="normaltextrun"/>
          <w:rFonts w:cstheme="minorHAnsi"/>
          <w:sz w:val="24"/>
          <w:szCs w:val="24"/>
        </w:rPr>
        <w:t xml:space="preserve"> dołączone do dokumentu</w:t>
      </w:r>
    </w:p>
    <w:p w14:paraId="03334A9B" w14:textId="77777777" w:rsidR="00105AFF" w:rsidRPr="00257246" w:rsidRDefault="00A1405B" w:rsidP="009534FE">
      <w:pPr>
        <w:pStyle w:val="Akapitzlist"/>
        <w:numPr>
          <w:ilvl w:val="3"/>
          <w:numId w:val="13"/>
        </w:numPr>
        <w:spacing w:after="0" w:line="256" w:lineRule="auto"/>
        <w:ind w:left="0" w:firstLine="0"/>
        <w:jc w:val="both"/>
        <w:textAlignment w:val="baseline"/>
        <w:rPr>
          <w:rStyle w:val="normaltextrun"/>
          <w:rFonts w:cstheme="minorHAnsi"/>
          <w:sz w:val="24"/>
          <w:szCs w:val="24"/>
        </w:rPr>
      </w:pPr>
      <w:r w:rsidRPr="00257246">
        <w:rPr>
          <w:rFonts w:cstheme="minorHAnsi"/>
          <w:sz w:val="24"/>
          <w:szCs w:val="24"/>
          <w:shd w:val="clear" w:color="auto" w:fill="FFFFFF"/>
        </w:rPr>
        <w:t xml:space="preserve">Sprawdzenie poprawności </w:t>
      </w:r>
      <w:r w:rsidR="008A5485" w:rsidRPr="00257246">
        <w:rPr>
          <w:rFonts w:cstheme="minorHAnsi"/>
          <w:sz w:val="24"/>
          <w:szCs w:val="24"/>
          <w:shd w:val="clear" w:color="auto" w:fill="FFFFFF"/>
        </w:rPr>
        <w:t>sczytania danych z dokumentu p</w:t>
      </w:r>
      <w:r w:rsidRPr="00257246">
        <w:rPr>
          <w:rFonts w:cstheme="minorHAnsi"/>
          <w:sz w:val="24"/>
          <w:szCs w:val="24"/>
          <w:shd w:val="clear" w:color="auto" w:fill="FFFFFF"/>
        </w:rPr>
        <w:t xml:space="preserve">rzez </w:t>
      </w:r>
      <w:r w:rsidRPr="00257246">
        <w:rPr>
          <w:rStyle w:val="normaltextrun"/>
          <w:rFonts w:cstheme="minorHAnsi"/>
          <w:sz w:val="24"/>
          <w:szCs w:val="24"/>
        </w:rPr>
        <w:t>pracownika Sekretariatu</w:t>
      </w:r>
      <w:r w:rsidR="008A5485" w:rsidRPr="00257246">
        <w:rPr>
          <w:rStyle w:val="normaltextrun"/>
          <w:rFonts w:cstheme="minorHAnsi"/>
          <w:sz w:val="24"/>
          <w:szCs w:val="24"/>
        </w:rPr>
        <w:t xml:space="preserve"> </w:t>
      </w:r>
    </w:p>
    <w:p w14:paraId="53972052" w14:textId="5BE8EC3C" w:rsidR="00105AFF" w:rsidRPr="00257246" w:rsidRDefault="00105AFF" w:rsidP="009534FE">
      <w:pPr>
        <w:pStyle w:val="Akapitzlist"/>
        <w:numPr>
          <w:ilvl w:val="2"/>
          <w:numId w:val="1"/>
        </w:numPr>
        <w:spacing w:after="0" w:line="256" w:lineRule="auto"/>
        <w:ind w:left="0" w:firstLine="0"/>
        <w:jc w:val="both"/>
        <w:textAlignment w:val="baseline"/>
        <w:rPr>
          <w:rFonts w:cstheme="minorHAnsi"/>
          <w:sz w:val="24"/>
          <w:szCs w:val="24"/>
        </w:rPr>
      </w:pPr>
      <w:r w:rsidRPr="00257246">
        <w:rPr>
          <w:rFonts w:eastAsiaTheme="minorEastAsia" w:cstheme="minorHAnsi"/>
          <w:sz w:val="24"/>
          <w:szCs w:val="24"/>
          <w:shd w:val="clear" w:color="auto" w:fill="FFFFFF"/>
        </w:rPr>
        <w:t xml:space="preserve">Rejestracja </w:t>
      </w:r>
      <w:r w:rsidRPr="00257246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dokumentów finansowo-księgowych </w:t>
      </w:r>
    </w:p>
    <w:p w14:paraId="18319D67" w14:textId="5C75A41B" w:rsidR="00E101ED" w:rsidRPr="00257246" w:rsidRDefault="00E101ED" w:rsidP="009534FE">
      <w:pPr>
        <w:pStyle w:val="Akapitzlist"/>
        <w:numPr>
          <w:ilvl w:val="3"/>
          <w:numId w:val="16"/>
        </w:numPr>
        <w:spacing w:after="0" w:line="256" w:lineRule="auto"/>
        <w:ind w:left="0" w:firstLine="0"/>
        <w:jc w:val="both"/>
        <w:rPr>
          <w:rFonts w:cstheme="minorHAnsi"/>
          <w:sz w:val="24"/>
          <w:szCs w:val="24"/>
        </w:rPr>
      </w:pPr>
      <w:r w:rsidRPr="00257246">
        <w:rPr>
          <w:rFonts w:eastAsiaTheme="minorEastAsia" w:cstheme="minorHAnsi"/>
          <w:sz w:val="24"/>
          <w:szCs w:val="24"/>
        </w:rPr>
        <w:t xml:space="preserve">nadanie unikalnego numeru </w:t>
      </w:r>
      <w:r w:rsidR="007E022B" w:rsidRPr="00257246">
        <w:rPr>
          <w:rFonts w:eastAsiaTheme="minorEastAsia" w:cstheme="minorHAnsi"/>
          <w:sz w:val="24"/>
          <w:szCs w:val="24"/>
        </w:rPr>
        <w:t xml:space="preserve">z </w:t>
      </w:r>
      <w:r w:rsidRPr="00257246">
        <w:rPr>
          <w:rFonts w:eastAsiaTheme="minorEastAsia" w:cstheme="minorHAnsi"/>
          <w:sz w:val="24"/>
          <w:szCs w:val="24"/>
        </w:rPr>
        <w:t>rejestru</w:t>
      </w:r>
      <w:r w:rsidRPr="00257246">
        <w:rPr>
          <w:rFonts w:cstheme="minorHAnsi"/>
          <w:sz w:val="24"/>
          <w:szCs w:val="24"/>
        </w:rPr>
        <w:t xml:space="preserve"> </w:t>
      </w:r>
      <w:r w:rsidR="007E022B" w:rsidRPr="00257246">
        <w:rPr>
          <w:rFonts w:cstheme="minorHAnsi"/>
          <w:sz w:val="24"/>
          <w:szCs w:val="24"/>
        </w:rPr>
        <w:t xml:space="preserve">dokumentów </w:t>
      </w:r>
      <w:r w:rsidR="007E022B" w:rsidRPr="00257246">
        <w:rPr>
          <w:rStyle w:val="normaltextrun"/>
          <w:rFonts w:cstheme="minorHAnsi"/>
          <w:sz w:val="24"/>
          <w:szCs w:val="24"/>
          <w:shd w:val="clear" w:color="auto" w:fill="FFFFFF"/>
        </w:rPr>
        <w:t>finansowo-księgowych</w:t>
      </w:r>
    </w:p>
    <w:p w14:paraId="662648E0" w14:textId="26C5BE39" w:rsidR="002D08AC" w:rsidRPr="00257246" w:rsidRDefault="007E022B" w:rsidP="009534FE">
      <w:pPr>
        <w:pStyle w:val="Akapitzlist"/>
        <w:numPr>
          <w:ilvl w:val="3"/>
          <w:numId w:val="16"/>
        </w:numPr>
        <w:spacing w:after="0" w:line="254" w:lineRule="auto"/>
        <w:ind w:left="0" w:firstLine="0"/>
        <w:jc w:val="both"/>
        <w:rPr>
          <w:rStyle w:val="normaltextrun"/>
          <w:rFonts w:eastAsiaTheme="minorEastAsia" w:cstheme="minorHAnsi"/>
          <w:sz w:val="24"/>
          <w:szCs w:val="24"/>
        </w:rPr>
      </w:pPr>
      <w:r w:rsidRPr="00257246">
        <w:rPr>
          <w:rFonts w:eastAsiaTheme="minorEastAsia" w:cstheme="minorHAnsi"/>
          <w:sz w:val="24"/>
          <w:szCs w:val="24"/>
          <w:shd w:val="clear" w:color="auto" w:fill="FFFFFF"/>
        </w:rPr>
        <w:t>wygenerowanie etykiety</w:t>
      </w:r>
      <w:r w:rsidR="00825E95" w:rsidRPr="00257246">
        <w:rPr>
          <w:rFonts w:eastAsiaTheme="minorEastAsia" w:cstheme="minorHAnsi"/>
          <w:sz w:val="24"/>
          <w:szCs w:val="24"/>
          <w:shd w:val="clear" w:color="auto" w:fill="FFFFFF"/>
        </w:rPr>
        <w:t xml:space="preserve"> </w:t>
      </w:r>
      <w:r w:rsidR="00825E95" w:rsidRPr="00257246">
        <w:rPr>
          <w:rStyle w:val="Pogrubienie"/>
          <w:rFonts w:eastAsiaTheme="minorEastAsia" w:cstheme="minorHAnsi"/>
          <w:b w:val="0"/>
          <w:bCs w:val="0"/>
          <w:sz w:val="24"/>
          <w:szCs w:val="24"/>
          <w:shd w:val="clear" w:color="auto" w:fill="FFFFFF"/>
        </w:rPr>
        <w:t>zawierającej datę wpływu dokumentu oraz dane osoby rejestrującej</w:t>
      </w:r>
      <w:r w:rsidR="00825E95" w:rsidRPr="00257246">
        <w:rPr>
          <w:rFonts w:eastAsiaTheme="minorEastAsia" w:cstheme="minorHAnsi"/>
          <w:sz w:val="24"/>
          <w:szCs w:val="24"/>
          <w:shd w:val="clear" w:color="auto" w:fill="FFFFFF"/>
        </w:rPr>
        <w:t xml:space="preserve"> </w:t>
      </w:r>
      <w:r w:rsidR="00356CB0" w:rsidRPr="00257246">
        <w:rPr>
          <w:rFonts w:eastAsiaTheme="minorEastAsia" w:cstheme="minorHAnsi"/>
          <w:sz w:val="24"/>
          <w:szCs w:val="24"/>
          <w:shd w:val="clear" w:color="auto" w:fill="FFFFFF"/>
        </w:rPr>
        <w:t xml:space="preserve">a także </w:t>
      </w:r>
      <w:r w:rsidRPr="00257246">
        <w:rPr>
          <w:rFonts w:eastAsiaTheme="minorEastAsia" w:cstheme="minorHAnsi"/>
          <w:sz w:val="24"/>
          <w:szCs w:val="24"/>
          <w:shd w:val="clear" w:color="auto" w:fill="FFFFFF"/>
        </w:rPr>
        <w:t>kod</w:t>
      </w:r>
      <w:r w:rsidR="00825E95" w:rsidRPr="00257246">
        <w:rPr>
          <w:rFonts w:eastAsiaTheme="minorEastAsia" w:cstheme="minorHAnsi"/>
          <w:sz w:val="24"/>
          <w:szCs w:val="24"/>
          <w:shd w:val="clear" w:color="auto" w:fill="FFFFFF"/>
        </w:rPr>
        <w:t xml:space="preserve"> </w:t>
      </w:r>
      <w:r w:rsidRPr="00257246">
        <w:rPr>
          <w:rFonts w:eastAsiaTheme="minorEastAsia" w:cstheme="minorHAnsi"/>
          <w:sz w:val="24"/>
          <w:szCs w:val="24"/>
          <w:shd w:val="clear" w:color="auto" w:fill="FFFFFF"/>
        </w:rPr>
        <w:t>zawierając</w:t>
      </w:r>
      <w:r w:rsidR="00825E95" w:rsidRPr="00257246">
        <w:rPr>
          <w:rFonts w:eastAsiaTheme="minorEastAsia" w:cstheme="minorHAnsi"/>
          <w:sz w:val="24"/>
          <w:szCs w:val="24"/>
          <w:shd w:val="clear" w:color="auto" w:fill="FFFFFF"/>
        </w:rPr>
        <w:t xml:space="preserve">y </w:t>
      </w:r>
      <w:r w:rsidRPr="00257246">
        <w:rPr>
          <w:rFonts w:eastAsiaTheme="minorEastAsia" w:cstheme="minorHAnsi"/>
          <w:sz w:val="24"/>
          <w:szCs w:val="24"/>
          <w:shd w:val="clear" w:color="auto" w:fill="FFFFFF"/>
        </w:rPr>
        <w:t xml:space="preserve">unikalny numer rejestru </w:t>
      </w:r>
      <w:r w:rsidRPr="00257246">
        <w:rPr>
          <w:rFonts w:cstheme="minorHAnsi"/>
          <w:sz w:val="24"/>
          <w:szCs w:val="24"/>
        </w:rPr>
        <w:t xml:space="preserve">dokumentów </w:t>
      </w:r>
      <w:r w:rsidRPr="00257246">
        <w:rPr>
          <w:rStyle w:val="normaltextrun"/>
          <w:rFonts w:cstheme="minorHAnsi"/>
          <w:sz w:val="24"/>
          <w:szCs w:val="24"/>
          <w:shd w:val="clear" w:color="auto" w:fill="FFFFFF"/>
        </w:rPr>
        <w:t>finansowo-księgowych</w:t>
      </w:r>
    </w:p>
    <w:p w14:paraId="00A97430" w14:textId="15490D50" w:rsidR="00356CB0" w:rsidRPr="00257246" w:rsidRDefault="007E022B" w:rsidP="009534FE">
      <w:pPr>
        <w:pStyle w:val="Akapitzlist"/>
        <w:numPr>
          <w:ilvl w:val="3"/>
          <w:numId w:val="16"/>
        </w:numPr>
        <w:spacing w:after="0" w:line="256" w:lineRule="auto"/>
        <w:ind w:left="0" w:firstLine="0"/>
        <w:jc w:val="both"/>
        <w:rPr>
          <w:rFonts w:cstheme="minorHAnsi"/>
          <w:sz w:val="24"/>
          <w:szCs w:val="24"/>
        </w:rPr>
      </w:pPr>
      <w:r w:rsidRPr="00257246">
        <w:rPr>
          <w:rFonts w:eastAsiaTheme="minorEastAsia" w:cstheme="minorHAnsi"/>
          <w:sz w:val="24"/>
          <w:szCs w:val="24"/>
        </w:rPr>
        <w:t xml:space="preserve">umieszczenie </w:t>
      </w:r>
      <w:r w:rsidRPr="00257246">
        <w:rPr>
          <w:rStyle w:val="Pogrubienie"/>
          <w:rFonts w:eastAsiaTheme="minorEastAsia" w:cstheme="minorHAnsi"/>
          <w:b w:val="0"/>
          <w:bCs w:val="0"/>
          <w:sz w:val="24"/>
          <w:szCs w:val="24"/>
          <w:shd w:val="clear" w:color="auto" w:fill="FFFFFF"/>
        </w:rPr>
        <w:t>etykiety</w:t>
      </w:r>
      <w:r w:rsidRPr="00257246">
        <w:rPr>
          <w:rStyle w:val="Pogrubienie"/>
          <w:rFonts w:eastAsiaTheme="minorEastAsia" w:cstheme="minorHAnsi"/>
          <w:sz w:val="24"/>
          <w:szCs w:val="24"/>
          <w:shd w:val="clear" w:color="auto" w:fill="FFFFFF"/>
        </w:rPr>
        <w:t xml:space="preserve"> </w:t>
      </w:r>
      <w:r w:rsidRPr="00257246">
        <w:rPr>
          <w:rFonts w:eastAsiaTheme="minorEastAsia" w:cstheme="minorHAnsi"/>
          <w:sz w:val="24"/>
          <w:szCs w:val="24"/>
          <w:shd w:val="clear" w:color="auto" w:fill="FFFFFF"/>
        </w:rPr>
        <w:t>na oryginale dokumentu</w:t>
      </w:r>
      <w:r w:rsidRPr="00257246">
        <w:rPr>
          <w:rFonts w:eastAsiaTheme="minorEastAsia" w:cstheme="minorHAnsi"/>
          <w:sz w:val="24"/>
          <w:szCs w:val="24"/>
        </w:rPr>
        <w:t xml:space="preserve"> co </w:t>
      </w:r>
      <w:r w:rsidRPr="00257246">
        <w:rPr>
          <w:rFonts w:eastAsiaTheme="minorEastAsia" w:cstheme="minorHAnsi"/>
          <w:sz w:val="24"/>
          <w:szCs w:val="24"/>
          <w:lang w:eastAsia="pl-PL"/>
        </w:rPr>
        <w:t>umożliwi automatyczne powiązanie dokumentu z informacjami w systemie</w:t>
      </w:r>
    </w:p>
    <w:p w14:paraId="4D3CC305" w14:textId="63416A17" w:rsidR="004E45AB" w:rsidRDefault="00356CB0" w:rsidP="007F7A3E">
      <w:pPr>
        <w:pStyle w:val="Akapitzlist"/>
        <w:numPr>
          <w:ilvl w:val="3"/>
          <w:numId w:val="16"/>
        </w:numPr>
        <w:spacing w:after="0" w:line="256" w:lineRule="auto"/>
        <w:ind w:left="0" w:firstLine="0"/>
        <w:jc w:val="both"/>
        <w:rPr>
          <w:rFonts w:cstheme="minorHAnsi"/>
          <w:sz w:val="24"/>
          <w:szCs w:val="24"/>
        </w:rPr>
      </w:pPr>
      <w:r w:rsidRPr="00257246">
        <w:rPr>
          <w:rFonts w:cstheme="minorHAnsi"/>
          <w:sz w:val="24"/>
          <w:szCs w:val="24"/>
        </w:rPr>
        <w:t xml:space="preserve">Pracownik Kancelarii odpowiada za ustalenie i zapisanie daty wpływu faktury w sposób niezmienny, co jest kluczowe dla prawidłowego rozliczenia VAT i księgowania. Data wpływu to moment, w którym faktura fizycznie dotarła do Spółki, niezależnie od tego, kiedy została </w:t>
      </w:r>
      <w:r w:rsidRPr="00257246">
        <w:rPr>
          <w:rFonts w:cstheme="minorHAnsi"/>
          <w:sz w:val="24"/>
          <w:szCs w:val="24"/>
        </w:rPr>
        <w:lastRenderedPageBreak/>
        <w:t xml:space="preserve">faktycznie otwarta lub odczytana. Data wpływu, szczególnie w przypadku e-faktur (dotyczy faktur poza </w:t>
      </w:r>
      <w:proofErr w:type="spellStart"/>
      <w:r w:rsidRPr="00257246">
        <w:rPr>
          <w:rFonts w:cstheme="minorHAnsi"/>
          <w:sz w:val="24"/>
          <w:szCs w:val="24"/>
        </w:rPr>
        <w:t>KSeF</w:t>
      </w:r>
      <w:proofErr w:type="spellEnd"/>
      <w:r w:rsidRPr="00257246">
        <w:rPr>
          <w:rFonts w:cstheme="minorHAnsi"/>
          <w:sz w:val="24"/>
          <w:szCs w:val="24"/>
        </w:rPr>
        <w:t>), jest ważnym dowodem w razie kontroli podatkowej za co odpowiedzialna jest osoba Zarządzająca Sekretariatem (najczęściej Kierownik)</w:t>
      </w:r>
    </w:p>
    <w:p w14:paraId="2D89A772" w14:textId="77777777" w:rsidR="007F7A3E" w:rsidRPr="007F7A3E" w:rsidRDefault="007F7A3E" w:rsidP="007F7A3E">
      <w:pPr>
        <w:pStyle w:val="Akapitzlist"/>
        <w:spacing w:after="0" w:line="256" w:lineRule="auto"/>
        <w:ind w:left="0"/>
        <w:jc w:val="both"/>
        <w:rPr>
          <w:rFonts w:cstheme="minorHAnsi"/>
          <w:sz w:val="24"/>
          <w:szCs w:val="24"/>
        </w:rPr>
      </w:pPr>
    </w:p>
    <w:p w14:paraId="6FBDDADF" w14:textId="2FB8367C" w:rsidR="00194932" w:rsidRPr="00257246" w:rsidRDefault="00194932" w:rsidP="009534FE">
      <w:pPr>
        <w:pStyle w:val="Akapitzlist"/>
        <w:numPr>
          <w:ilvl w:val="1"/>
          <w:numId w:val="1"/>
        </w:numPr>
        <w:spacing w:after="0" w:line="256" w:lineRule="auto"/>
        <w:ind w:left="0" w:firstLine="0"/>
        <w:jc w:val="both"/>
        <w:rPr>
          <w:rFonts w:cstheme="minorHAnsi"/>
          <w:b/>
          <w:bCs/>
          <w:sz w:val="24"/>
          <w:szCs w:val="24"/>
        </w:rPr>
      </w:pPr>
      <w:bookmarkStart w:id="4" w:name="_Hlk200020379"/>
      <w:r w:rsidRPr="00257246">
        <w:rPr>
          <w:rFonts w:cstheme="minorHAnsi"/>
          <w:b/>
          <w:bCs/>
          <w:sz w:val="24"/>
          <w:szCs w:val="24"/>
        </w:rPr>
        <w:t xml:space="preserve">Obieg </w:t>
      </w:r>
      <w:r w:rsidR="00C34041" w:rsidRPr="00257246">
        <w:rPr>
          <w:rStyle w:val="normaltextrun"/>
          <w:rFonts w:cstheme="minorHAnsi"/>
          <w:b/>
          <w:bCs/>
          <w:sz w:val="24"/>
          <w:szCs w:val="24"/>
          <w:shd w:val="clear" w:color="auto" w:fill="FFFFFF"/>
        </w:rPr>
        <w:t>dokumentów finansowo-księgowych zintegrowanych</w:t>
      </w:r>
      <w:r w:rsidR="00A1405B" w:rsidRPr="00257246">
        <w:rPr>
          <w:rFonts w:cstheme="minorHAnsi"/>
          <w:b/>
          <w:bCs/>
          <w:sz w:val="24"/>
          <w:szCs w:val="24"/>
        </w:rPr>
        <w:t xml:space="preserve"> </w:t>
      </w:r>
    </w:p>
    <w:bookmarkEnd w:id="4"/>
    <w:p w14:paraId="6921585C" w14:textId="244BBF82" w:rsidR="00665DA8" w:rsidRPr="00257246" w:rsidRDefault="00DF09E5" w:rsidP="009534FE">
      <w:pPr>
        <w:pStyle w:val="Akapitzlist"/>
        <w:numPr>
          <w:ilvl w:val="2"/>
          <w:numId w:val="1"/>
        </w:numPr>
        <w:spacing w:after="0" w:line="256" w:lineRule="auto"/>
        <w:ind w:left="0" w:firstLine="0"/>
        <w:jc w:val="both"/>
        <w:rPr>
          <w:rStyle w:val="normaltextrun"/>
          <w:rFonts w:cstheme="minorHAnsi"/>
          <w:sz w:val="24"/>
          <w:szCs w:val="24"/>
        </w:rPr>
      </w:pPr>
      <w:r w:rsidRPr="00257246">
        <w:rPr>
          <w:rStyle w:val="normaltextrun"/>
          <w:rFonts w:cstheme="minorHAnsi"/>
          <w:sz w:val="24"/>
          <w:szCs w:val="24"/>
          <w:bdr w:val="none" w:sz="0" w:space="0" w:color="auto" w:frame="1"/>
        </w:rPr>
        <w:t xml:space="preserve">Pracownik </w:t>
      </w:r>
      <w:r w:rsidR="00C34041" w:rsidRPr="00257246">
        <w:rPr>
          <w:rStyle w:val="normaltextrun"/>
          <w:rFonts w:cstheme="minorHAnsi"/>
          <w:sz w:val="24"/>
          <w:szCs w:val="24"/>
          <w:bdr w:val="none" w:sz="0" w:space="0" w:color="auto" w:frame="1"/>
        </w:rPr>
        <w:t>Kancelarii</w:t>
      </w:r>
      <w:r w:rsidRPr="00257246">
        <w:rPr>
          <w:rStyle w:val="normaltextrun"/>
          <w:rFonts w:cstheme="minorHAnsi"/>
          <w:sz w:val="24"/>
          <w:szCs w:val="24"/>
          <w:bdr w:val="none" w:sz="0" w:space="0" w:color="auto" w:frame="1"/>
        </w:rPr>
        <w:t xml:space="preserve"> </w:t>
      </w:r>
    </w:p>
    <w:p w14:paraId="68DEE857" w14:textId="28239B89" w:rsidR="00DF09E5" w:rsidRPr="00257246" w:rsidRDefault="00DF09E5" w:rsidP="009534FE">
      <w:pPr>
        <w:pStyle w:val="Akapitzlist"/>
        <w:numPr>
          <w:ilvl w:val="3"/>
          <w:numId w:val="1"/>
        </w:numPr>
        <w:spacing w:after="0" w:line="256" w:lineRule="auto"/>
        <w:ind w:left="0" w:firstLine="0"/>
        <w:jc w:val="both"/>
        <w:rPr>
          <w:rFonts w:cstheme="minorHAnsi"/>
          <w:sz w:val="24"/>
          <w:szCs w:val="24"/>
        </w:rPr>
      </w:pPr>
      <w:r w:rsidRPr="00257246">
        <w:rPr>
          <w:rStyle w:val="normaltextrun"/>
          <w:rFonts w:cstheme="minorHAnsi"/>
          <w:sz w:val="24"/>
          <w:szCs w:val="24"/>
          <w:bdr w:val="none" w:sz="0" w:space="0" w:color="auto" w:frame="1"/>
        </w:rPr>
        <w:t xml:space="preserve">przekazuje </w:t>
      </w:r>
      <w:r w:rsidRPr="00257246">
        <w:rPr>
          <w:rFonts w:cstheme="minorHAnsi"/>
          <w:sz w:val="24"/>
          <w:szCs w:val="24"/>
        </w:rPr>
        <w:t>fakturę VAT</w:t>
      </w:r>
      <w:r w:rsidR="1FFFD65A" w:rsidRPr="00257246">
        <w:rPr>
          <w:rFonts w:cstheme="minorHAnsi"/>
          <w:sz w:val="24"/>
          <w:szCs w:val="24"/>
        </w:rPr>
        <w:t xml:space="preserve"> lub inny dokument finansowo-księgowy</w:t>
      </w:r>
      <w:r w:rsidRPr="00257246">
        <w:rPr>
          <w:rFonts w:cstheme="minorHAnsi"/>
          <w:sz w:val="24"/>
          <w:szCs w:val="24"/>
        </w:rPr>
        <w:t xml:space="preserve"> za pomocą systemu EOD do działu ZFK celem kontroli formalno-rachunkowej i nadania mu dalszego biegu</w:t>
      </w:r>
    </w:p>
    <w:p w14:paraId="33E67648" w14:textId="09285746" w:rsidR="008A04B4" w:rsidRPr="00257246" w:rsidRDefault="0049707A" w:rsidP="009534FE">
      <w:pPr>
        <w:pStyle w:val="Akapitzlist"/>
        <w:numPr>
          <w:ilvl w:val="2"/>
          <w:numId w:val="1"/>
        </w:numPr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257246">
        <w:rPr>
          <w:rFonts w:cstheme="minorHAnsi"/>
          <w:sz w:val="24"/>
          <w:szCs w:val="24"/>
        </w:rPr>
        <w:t xml:space="preserve">Pracownik ZFK </w:t>
      </w:r>
    </w:p>
    <w:p w14:paraId="0A87367C" w14:textId="1A4B90A7" w:rsidR="008A04B4" w:rsidRPr="00257246" w:rsidRDefault="00665DA8" w:rsidP="009534FE">
      <w:pPr>
        <w:pStyle w:val="Akapitzlist"/>
        <w:numPr>
          <w:ilvl w:val="3"/>
          <w:numId w:val="1"/>
        </w:numPr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257246">
        <w:rPr>
          <w:rFonts w:cstheme="minorHAnsi"/>
          <w:sz w:val="24"/>
          <w:szCs w:val="24"/>
        </w:rPr>
        <w:t>Otrzymuje</w:t>
      </w:r>
      <w:r w:rsidR="0049707A" w:rsidRPr="00257246">
        <w:rPr>
          <w:rFonts w:cstheme="minorHAnsi"/>
          <w:sz w:val="24"/>
          <w:szCs w:val="24"/>
        </w:rPr>
        <w:t xml:space="preserve"> fakturę VAT</w:t>
      </w:r>
      <w:r w:rsidR="7AAEC078" w:rsidRPr="00257246">
        <w:rPr>
          <w:rFonts w:cstheme="minorHAnsi"/>
          <w:sz w:val="24"/>
          <w:szCs w:val="24"/>
        </w:rPr>
        <w:t xml:space="preserve"> </w:t>
      </w:r>
      <w:r w:rsidR="0049707A" w:rsidRPr="00257246">
        <w:rPr>
          <w:rFonts w:cstheme="minorHAnsi"/>
          <w:sz w:val="24"/>
          <w:szCs w:val="24"/>
        </w:rPr>
        <w:t xml:space="preserve"> </w:t>
      </w:r>
      <w:r w:rsidR="491900EE" w:rsidRPr="00257246">
        <w:rPr>
          <w:rFonts w:cstheme="minorHAnsi"/>
          <w:sz w:val="24"/>
          <w:szCs w:val="24"/>
        </w:rPr>
        <w:t xml:space="preserve">lub inny dokument finansowo-księgowy </w:t>
      </w:r>
      <w:r w:rsidR="0049707A" w:rsidRPr="00257246">
        <w:rPr>
          <w:rFonts w:cstheme="minorHAnsi"/>
          <w:sz w:val="24"/>
          <w:szCs w:val="24"/>
        </w:rPr>
        <w:t xml:space="preserve"> dokonuje kontroli formalno-rachunkowej </w:t>
      </w:r>
      <w:r w:rsidR="008A69A8" w:rsidRPr="00257246">
        <w:rPr>
          <w:rFonts w:cstheme="minorHAnsi"/>
          <w:sz w:val="24"/>
          <w:szCs w:val="24"/>
        </w:rPr>
        <w:t>dokumentu</w:t>
      </w:r>
      <w:r w:rsidR="164B30A1" w:rsidRPr="00257246">
        <w:rPr>
          <w:rFonts w:cstheme="minorHAnsi"/>
          <w:sz w:val="24"/>
          <w:szCs w:val="24"/>
        </w:rPr>
        <w:t xml:space="preserve"> i </w:t>
      </w:r>
      <w:r w:rsidR="682D982F" w:rsidRPr="00257246">
        <w:rPr>
          <w:rFonts w:cstheme="minorHAnsi"/>
          <w:sz w:val="24"/>
          <w:szCs w:val="24"/>
        </w:rPr>
        <w:t xml:space="preserve">sprawdza i/lub </w:t>
      </w:r>
      <w:r w:rsidR="164B30A1" w:rsidRPr="00257246">
        <w:rPr>
          <w:rFonts w:cstheme="minorHAnsi"/>
          <w:sz w:val="24"/>
          <w:szCs w:val="24"/>
        </w:rPr>
        <w:t xml:space="preserve">wprowadza z faktury dane: </w:t>
      </w:r>
      <w:r w:rsidR="16187822" w:rsidRPr="00257246">
        <w:rPr>
          <w:rFonts w:cstheme="minorHAnsi"/>
          <w:sz w:val="24"/>
          <w:szCs w:val="24"/>
        </w:rPr>
        <w:t xml:space="preserve">dane dostawcy, </w:t>
      </w:r>
      <w:r w:rsidR="164B30A1" w:rsidRPr="00257246">
        <w:rPr>
          <w:rFonts w:cstheme="minorHAnsi"/>
          <w:sz w:val="24"/>
          <w:szCs w:val="24"/>
        </w:rPr>
        <w:t>datę wystawienia faktury, datę wykonania usługi/dostawy, termin płatności</w:t>
      </w:r>
      <w:r w:rsidR="008A69A8" w:rsidRPr="00257246">
        <w:rPr>
          <w:rFonts w:cstheme="minorHAnsi"/>
          <w:sz w:val="24"/>
          <w:szCs w:val="24"/>
        </w:rPr>
        <w:t>,</w:t>
      </w:r>
      <w:r w:rsidR="02EDE2C1" w:rsidRPr="00257246">
        <w:rPr>
          <w:rFonts w:cstheme="minorHAnsi"/>
          <w:sz w:val="24"/>
          <w:szCs w:val="24"/>
        </w:rPr>
        <w:t xml:space="preserve"> kwotę brutto faktury</w:t>
      </w:r>
    </w:p>
    <w:p w14:paraId="031367E0" w14:textId="553DC420" w:rsidR="00E97E32" w:rsidRPr="00257246" w:rsidRDefault="00665DA8" w:rsidP="009534FE">
      <w:pPr>
        <w:pStyle w:val="Akapitzlist"/>
        <w:numPr>
          <w:ilvl w:val="3"/>
          <w:numId w:val="1"/>
        </w:numPr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257246">
        <w:rPr>
          <w:rFonts w:cstheme="minorHAnsi"/>
          <w:sz w:val="24"/>
          <w:szCs w:val="24"/>
        </w:rPr>
        <w:t xml:space="preserve">Zatwierdza </w:t>
      </w:r>
      <w:r w:rsidR="024DC1F7" w:rsidRPr="00257246">
        <w:rPr>
          <w:rFonts w:cstheme="minorHAnsi"/>
          <w:sz w:val="24"/>
          <w:szCs w:val="24"/>
        </w:rPr>
        <w:t xml:space="preserve"> </w:t>
      </w:r>
      <w:r w:rsidR="00C80584" w:rsidRPr="00257246">
        <w:rPr>
          <w:rFonts w:cstheme="minorHAnsi"/>
          <w:sz w:val="24"/>
          <w:szCs w:val="24"/>
        </w:rPr>
        <w:t xml:space="preserve">kwalifikowanym </w:t>
      </w:r>
      <w:r w:rsidR="024DC1F7" w:rsidRPr="00257246">
        <w:rPr>
          <w:rFonts w:cstheme="minorHAnsi"/>
          <w:sz w:val="24"/>
          <w:szCs w:val="24"/>
        </w:rPr>
        <w:t xml:space="preserve">podpisem elektronicznym </w:t>
      </w:r>
      <w:r w:rsidR="0049707A" w:rsidRPr="00257246">
        <w:rPr>
          <w:rFonts w:cstheme="minorHAnsi"/>
          <w:sz w:val="24"/>
          <w:szCs w:val="24"/>
        </w:rPr>
        <w:t xml:space="preserve">dokument w systemie </w:t>
      </w:r>
      <w:r w:rsidR="003E118F">
        <w:rPr>
          <w:rFonts w:cstheme="minorHAnsi"/>
          <w:sz w:val="24"/>
          <w:szCs w:val="24"/>
        </w:rPr>
        <w:br/>
      </w:r>
      <w:r w:rsidR="0049707A" w:rsidRPr="00257246">
        <w:rPr>
          <w:rFonts w:cstheme="minorHAnsi"/>
          <w:sz w:val="24"/>
          <w:szCs w:val="24"/>
        </w:rPr>
        <w:t>i przekazuje dokument do Kierownika Działu</w:t>
      </w:r>
      <w:r w:rsidR="008A69A8" w:rsidRPr="00257246">
        <w:rPr>
          <w:rFonts w:cstheme="minorHAnsi"/>
          <w:sz w:val="24"/>
          <w:szCs w:val="24"/>
        </w:rPr>
        <w:t xml:space="preserve"> merytorycznego</w:t>
      </w:r>
      <w:r w:rsidR="0049707A" w:rsidRPr="00257246">
        <w:rPr>
          <w:rFonts w:cstheme="minorHAnsi"/>
          <w:sz w:val="24"/>
          <w:szCs w:val="24"/>
        </w:rPr>
        <w:t xml:space="preserve"> lub pracownika </w:t>
      </w:r>
      <w:r w:rsidR="00DF09E5" w:rsidRPr="00257246">
        <w:rPr>
          <w:rFonts w:cstheme="minorHAnsi"/>
          <w:sz w:val="24"/>
          <w:szCs w:val="24"/>
        </w:rPr>
        <w:t>merytorycznego</w:t>
      </w:r>
      <w:r w:rsidR="0049707A" w:rsidRPr="00257246">
        <w:rPr>
          <w:rFonts w:cstheme="minorHAnsi"/>
          <w:sz w:val="24"/>
          <w:szCs w:val="24"/>
        </w:rPr>
        <w:t xml:space="preserve"> </w:t>
      </w:r>
      <w:r w:rsidR="00E97E32" w:rsidRPr="00257246">
        <w:rPr>
          <w:rFonts w:cstheme="minorHAnsi"/>
          <w:sz w:val="24"/>
          <w:szCs w:val="24"/>
        </w:rPr>
        <w:t>celem opisu dokumentu</w:t>
      </w:r>
    </w:p>
    <w:p w14:paraId="189A547E" w14:textId="3A47B273" w:rsidR="00DF09E5" w:rsidRPr="00257246" w:rsidRDefault="00665DA8" w:rsidP="009534FE">
      <w:pPr>
        <w:pStyle w:val="Akapitzlist"/>
        <w:numPr>
          <w:ilvl w:val="4"/>
          <w:numId w:val="1"/>
        </w:numPr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257246">
        <w:rPr>
          <w:rFonts w:cstheme="minorHAnsi"/>
          <w:sz w:val="24"/>
          <w:szCs w:val="24"/>
        </w:rPr>
        <w:t xml:space="preserve">W </w:t>
      </w:r>
      <w:r w:rsidR="00DF09E5" w:rsidRPr="00257246">
        <w:rPr>
          <w:rFonts w:cstheme="minorHAnsi"/>
          <w:sz w:val="24"/>
          <w:szCs w:val="24"/>
        </w:rPr>
        <w:t>przypadku stwierdzenia nieprawidłowości w uzgodnieniu z Głównym Księgowym, Dyrektorem ds. Ekonomiczno-Finansowych i Kierownikiem Działu podejmuje odpowiednie działania</w:t>
      </w:r>
    </w:p>
    <w:p w14:paraId="7B8310DB" w14:textId="349F04B2" w:rsidR="008A04B4" w:rsidRPr="00257246" w:rsidRDefault="00DF09E5" w:rsidP="009534FE">
      <w:pPr>
        <w:pStyle w:val="Akapitzlist"/>
        <w:numPr>
          <w:ilvl w:val="2"/>
          <w:numId w:val="1"/>
        </w:numPr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257246">
        <w:rPr>
          <w:rFonts w:cstheme="minorHAnsi"/>
          <w:sz w:val="24"/>
          <w:szCs w:val="24"/>
        </w:rPr>
        <w:t xml:space="preserve">Kierownika Działu / </w:t>
      </w:r>
      <w:r w:rsidR="00E97E32" w:rsidRPr="00257246">
        <w:rPr>
          <w:rFonts w:cstheme="minorHAnsi"/>
          <w:sz w:val="24"/>
          <w:szCs w:val="24"/>
        </w:rPr>
        <w:t>Pracownik merytoryczny</w:t>
      </w:r>
    </w:p>
    <w:p w14:paraId="6062587C" w14:textId="15983E5F" w:rsidR="00DF09E5" w:rsidRPr="00257246" w:rsidRDefault="00DF09E5" w:rsidP="009534FE">
      <w:pPr>
        <w:pStyle w:val="Akapitzlist"/>
        <w:numPr>
          <w:ilvl w:val="3"/>
          <w:numId w:val="1"/>
        </w:numPr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257246">
        <w:rPr>
          <w:rFonts w:cstheme="minorHAnsi"/>
          <w:sz w:val="24"/>
          <w:szCs w:val="24"/>
        </w:rPr>
        <w:t>Potwierdza wykonanie usługi/dostawy, jeżeli usługa/dostawa została wykonana</w:t>
      </w:r>
      <w:r w:rsidR="006D3AE4" w:rsidRPr="00257246">
        <w:rPr>
          <w:rFonts w:cstheme="minorHAnsi"/>
          <w:sz w:val="24"/>
          <w:szCs w:val="24"/>
        </w:rPr>
        <w:t xml:space="preserve"> </w:t>
      </w:r>
    </w:p>
    <w:p w14:paraId="0C9D8966" w14:textId="7495D842" w:rsidR="006D3AE4" w:rsidRPr="00257246" w:rsidRDefault="006D3AE4" w:rsidP="009534FE">
      <w:pPr>
        <w:pStyle w:val="Akapitzlist"/>
        <w:numPr>
          <w:ilvl w:val="4"/>
          <w:numId w:val="1"/>
        </w:numPr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257246">
        <w:rPr>
          <w:rFonts w:cstheme="minorHAnsi"/>
          <w:sz w:val="24"/>
          <w:szCs w:val="24"/>
        </w:rPr>
        <w:t>Jeśli usługa/dostawa nie miały miejsca odrzuca dokument pozostawiając odpowiedni zapis w obiegu dokumentu</w:t>
      </w:r>
    </w:p>
    <w:p w14:paraId="5B461665" w14:textId="6FA54F02" w:rsidR="00DF09E5" w:rsidRPr="00257246" w:rsidRDefault="00DF09E5" w:rsidP="009534FE">
      <w:pPr>
        <w:pStyle w:val="Akapitzlist"/>
        <w:numPr>
          <w:ilvl w:val="3"/>
          <w:numId w:val="1"/>
        </w:numPr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257246">
        <w:rPr>
          <w:rFonts w:cstheme="minorHAnsi"/>
          <w:sz w:val="24"/>
          <w:szCs w:val="24"/>
        </w:rPr>
        <w:t>Dokonuje kontroli merytorycznej</w:t>
      </w:r>
      <w:r w:rsidR="00CA7BAD" w:rsidRPr="00257246">
        <w:rPr>
          <w:rFonts w:cstheme="minorHAnsi"/>
          <w:sz w:val="24"/>
          <w:szCs w:val="24"/>
        </w:rPr>
        <w:t xml:space="preserve"> oraz opisu dokumentu </w:t>
      </w:r>
      <w:r w:rsidR="00FC4010" w:rsidRPr="00257246">
        <w:rPr>
          <w:rFonts w:cstheme="minorHAnsi"/>
          <w:sz w:val="24"/>
          <w:szCs w:val="24"/>
        </w:rPr>
        <w:t xml:space="preserve">poprzez wypełnienie formularza w którym </w:t>
      </w:r>
      <w:r w:rsidR="00CA7BAD" w:rsidRPr="00257246">
        <w:rPr>
          <w:rFonts w:cstheme="minorHAnsi"/>
          <w:sz w:val="24"/>
          <w:szCs w:val="24"/>
        </w:rPr>
        <w:t xml:space="preserve">określa </w:t>
      </w:r>
      <w:r w:rsidRPr="00257246">
        <w:rPr>
          <w:rFonts w:cstheme="minorHAnsi"/>
          <w:sz w:val="24"/>
          <w:szCs w:val="24"/>
        </w:rPr>
        <w:t>zdarzenie gospodarcze dokonując klasyfikacji: koszt, środek trwały (zwiększenie wartości lub środek trwały w budowie nr zadania inwestycyjnego), wartość niematerialna i prawna, zaliczka</w:t>
      </w:r>
      <w:r w:rsidR="0F4A9948" w:rsidRPr="00257246">
        <w:rPr>
          <w:rFonts w:cstheme="minorHAnsi"/>
          <w:sz w:val="24"/>
          <w:szCs w:val="24"/>
        </w:rPr>
        <w:t xml:space="preserve"> itd.</w:t>
      </w:r>
    </w:p>
    <w:p w14:paraId="7ADBC9B9" w14:textId="77777777" w:rsidR="00DF09E5" w:rsidRPr="00257246" w:rsidRDefault="00DF09E5" w:rsidP="009534FE">
      <w:pPr>
        <w:pStyle w:val="Akapitzlist"/>
        <w:numPr>
          <w:ilvl w:val="3"/>
          <w:numId w:val="1"/>
        </w:numPr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257246">
        <w:rPr>
          <w:rFonts w:cstheme="minorHAnsi"/>
          <w:sz w:val="24"/>
          <w:szCs w:val="24"/>
        </w:rPr>
        <w:t>W przypadku klasyfikacji danego zdarzenia gospodarczego jako:</w:t>
      </w:r>
    </w:p>
    <w:p w14:paraId="5CD6BCD6" w14:textId="77D6F217" w:rsidR="00DF09E5" w:rsidRPr="00257246" w:rsidRDefault="00665DA8" w:rsidP="009534FE">
      <w:pPr>
        <w:pStyle w:val="Akapitzlist"/>
        <w:numPr>
          <w:ilvl w:val="4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257246">
        <w:rPr>
          <w:rFonts w:cstheme="minorHAnsi"/>
          <w:sz w:val="24"/>
          <w:szCs w:val="24"/>
        </w:rPr>
        <w:t>koszt - podaje okres, jakiego dotyczy, jeżeli usługa dotyczy środka trwałego, a jest remontem stwierdza, iż jest to remont</w:t>
      </w:r>
    </w:p>
    <w:p w14:paraId="351736AF" w14:textId="3D99DC89" w:rsidR="00DF09E5" w:rsidRPr="00257246" w:rsidRDefault="00665DA8" w:rsidP="009534FE">
      <w:pPr>
        <w:pStyle w:val="Akapitzlist"/>
        <w:numPr>
          <w:ilvl w:val="4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257246">
        <w:rPr>
          <w:rFonts w:cstheme="minorHAnsi"/>
          <w:sz w:val="24"/>
          <w:szCs w:val="24"/>
        </w:rPr>
        <w:t xml:space="preserve">środka trwałego - klasyfikuje środek trwały, określa stawkę amortyzacji wraz </w:t>
      </w:r>
      <w:r w:rsidR="003E118F">
        <w:rPr>
          <w:rFonts w:cstheme="minorHAnsi"/>
          <w:sz w:val="24"/>
          <w:szCs w:val="24"/>
        </w:rPr>
        <w:br/>
      </w:r>
      <w:r w:rsidRPr="00257246">
        <w:rPr>
          <w:rFonts w:cstheme="minorHAnsi"/>
          <w:sz w:val="24"/>
          <w:szCs w:val="24"/>
        </w:rPr>
        <w:t>z współczynnikam</w:t>
      </w:r>
      <w:r w:rsidR="0026135D">
        <w:rPr>
          <w:rFonts w:cstheme="minorHAnsi"/>
          <w:sz w:val="24"/>
          <w:szCs w:val="24"/>
        </w:rPr>
        <w:t>i</w:t>
      </w:r>
    </w:p>
    <w:p w14:paraId="5699A25A" w14:textId="39926DD1" w:rsidR="00DF09E5" w:rsidRPr="00257246" w:rsidRDefault="00665DA8" w:rsidP="009534FE">
      <w:pPr>
        <w:pStyle w:val="Akapitzlist"/>
        <w:numPr>
          <w:ilvl w:val="4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257246">
        <w:rPr>
          <w:rFonts w:cstheme="minorHAnsi"/>
          <w:sz w:val="24"/>
          <w:szCs w:val="24"/>
        </w:rPr>
        <w:t>w przypadku zwiększenia wartości środka trwałego nr i nazwę środka trwałego istniejącego w ewidencji oraz dane podobnie jak w pkt. b, stwierdzając, iż jest to ulepszenie</w:t>
      </w:r>
    </w:p>
    <w:p w14:paraId="5EF63B2C" w14:textId="1B77D301" w:rsidR="00DF09E5" w:rsidRPr="00257246" w:rsidRDefault="00665DA8" w:rsidP="009534FE">
      <w:pPr>
        <w:pStyle w:val="Akapitzlist"/>
        <w:numPr>
          <w:ilvl w:val="4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257246">
        <w:rPr>
          <w:rFonts w:cstheme="minorHAnsi"/>
          <w:sz w:val="24"/>
          <w:szCs w:val="24"/>
        </w:rPr>
        <w:t xml:space="preserve">środek trwały w budowie – otwiera zadanie inwestycyjne lub jeżeli takowe istnieje podaje nr i nazwę zadania, jeżeli faktura opisuję zdarzenie, które kończy proces inwestycyjny podaje dane, o których mowa w pkt. b </w:t>
      </w:r>
    </w:p>
    <w:p w14:paraId="2748F714" w14:textId="4F30E403" w:rsidR="00DF09E5" w:rsidRPr="00257246" w:rsidRDefault="00665DA8" w:rsidP="009534FE">
      <w:pPr>
        <w:pStyle w:val="Akapitzlist"/>
        <w:numPr>
          <w:ilvl w:val="4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257246">
        <w:rPr>
          <w:rFonts w:cstheme="minorHAnsi"/>
          <w:sz w:val="24"/>
          <w:szCs w:val="24"/>
        </w:rPr>
        <w:t>w przypadku środków trwałych finansowanych z dotacji podaje informacje, które wymagane są przez udzielającego dotację oraz stopień dofinansowania</w:t>
      </w:r>
    </w:p>
    <w:p w14:paraId="353B89EA" w14:textId="21A838C2" w:rsidR="00DF09E5" w:rsidRPr="00257246" w:rsidRDefault="00665DA8" w:rsidP="009534FE">
      <w:pPr>
        <w:pStyle w:val="Akapitzlist"/>
        <w:numPr>
          <w:ilvl w:val="4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257246">
        <w:rPr>
          <w:rFonts w:cstheme="minorHAnsi"/>
          <w:sz w:val="24"/>
          <w:szCs w:val="24"/>
        </w:rPr>
        <w:t>przy opisywaniu dokumentów kosztowych dokonuje klasyfikacji pozycji budżetowej, wpisując numer pozycji kosztowej</w:t>
      </w:r>
    </w:p>
    <w:p w14:paraId="4826B312" w14:textId="33D500C1" w:rsidR="00DF09E5" w:rsidRPr="00257246" w:rsidRDefault="00665DA8" w:rsidP="009534FE">
      <w:pPr>
        <w:pStyle w:val="Akapitzlist"/>
        <w:numPr>
          <w:ilvl w:val="5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257246">
        <w:rPr>
          <w:rFonts w:cstheme="minorHAnsi"/>
          <w:sz w:val="24"/>
          <w:szCs w:val="24"/>
        </w:rPr>
        <w:t>przy opisywaniu dokumentów dotyczących zakupu środków trwałych, wartości</w:t>
      </w:r>
      <w:r w:rsidR="00D3011E" w:rsidRPr="00257246">
        <w:rPr>
          <w:rFonts w:cstheme="minorHAnsi"/>
          <w:sz w:val="24"/>
          <w:szCs w:val="24"/>
        </w:rPr>
        <w:t xml:space="preserve"> </w:t>
      </w:r>
      <w:r w:rsidRPr="00257246">
        <w:rPr>
          <w:rFonts w:cstheme="minorHAnsi"/>
          <w:sz w:val="24"/>
          <w:szCs w:val="24"/>
        </w:rPr>
        <w:t xml:space="preserve">niematerialnych i prawnych, inwestycji i projektów marketingowych podaje pełną nazwę zgodną </w:t>
      </w:r>
      <w:r w:rsidR="009B4DD4" w:rsidRPr="00257246">
        <w:rPr>
          <w:rFonts w:cstheme="minorHAnsi"/>
          <w:sz w:val="24"/>
          <w:szCs w:val="24"/>
        </w:rPr>
        <w:br/>
      </w:r>
      <w:r w:rsidRPr="00257246">
        <w:rPr>
          <w:rFonts w:cstheme="minorHAnsi"/>
          <w:sz w:val="24"/>
          <w:szCs w:val="24"/>
        </w:rPr>
        <w:t>z budżetem</w:t>
      </w:r>
    </w:p>
    <w:p w14:paraId="0FB083F2" w14:textId="1EA28148" w:rsidR="00DF09E5" w:rsidRPr="00257246" w:rsidRDefault="00665DA8" w:rsidP="009534FE">
      <w:pPr>
        <w:pStyle w:val="Akapitzlist"/>
        <w:numPr>
          <w:ilvl w:val="5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257246">
        <w:rPr>
          <w:rFonts w:cstheme="minorHAnsi"/>
          <w:sz w:val="24"/>
          <w:szCs w:val="24"/>
        </w:rPr>
        <w:lastRenderedPageBreak/>
        <w:t>w przypadku dokonania zakupów poza budżetem należy wpisać pełną nazwę kosztu, środka trwałego, wartości niematerialnej i prawnej</w:t>
      </w:r>
      <w:r w:rsidR="00DF09E5" w:rsidRPr="00257246">
        <w:rPr>
          <w:rFonts w:cstheme="minorHAnsi"/>
          <w:sz w:val="24"/>
          <w:szCs w:val="24"/>
        </w:rPr>
        <w:t>, inwestycji z dopiskiem –poza budżetem</w:t>
      </w:r>
    </w:p>
    <w:p w14:paraId="3D1DFEE2" w14:textId="0D8ABDDD" w:rsidR="008A69A8" w:rsidRPr="00257246" w:rsidRDefault="008A69A8" w:rsidP="009534FE">
      <w:pPr>
        <w:pStyle w:val="Akapitzlist"/>
        <w:numPr>
          <w:ilvl w:val="3"/>
          <w:numId w:val="1"/>
        </w:numPr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257246">
        <w:rPr>
          <w:rFonts w:cstheme="minorHAnsi"/>
          <w:sz w:val="24"/>
          <w:szCs w:val="24"/>
        </w:rPr>
        <w:t>Pracownik</w:t>
      </w:r>
      <w:r w:rsidR="70FC8CC2" w:rsidRPr="00257246">
        <w:rPr>
          <w:rFonts w:cstheme="minorHAnsi"/>
          <w:sz w:val="24"/>
          <w:szCs w:val="24"/>
        </w:rPr>
        <w:t xml:space="preserve"> integruje i/lub</w:t>
      </w:r>
      <w:r w:rsidRPr="00257246">
        <w:rPr>
          <w:rFonts w:cstheme="minorHAnsi"/>
          <w:sz w:val="24"/>
          <w:szCs w:val="24"/>
        </w:rPr>
        <w:t xml:space="preserve"> dołącza cyfrową </w:t>
      </w:r>
      <w:r w:rsidR="007C0D54" w:rsidRPr="00257246">
        <w:rPr>
          <w:rFonts w:cstheme="minorHAnsi"/>
          <w:sz w:val="24"/>
          <w:szCs w:val="24"/>
        </w:rPr>
        <w:t>dokumentację (</w:t>
      </w:r>
      <w:r w:rsidRPr="00257246">
        <w:rPr>
          <w:rFonts w:cstheme="minorHAnsi"/>
          <w:sz w:val="24"/>
          <w:szCs w:val="24"/>
        </w:rPr>
        <w:t xml:space="preserve">skan) </w:t>
      </w:r>
      <w:r w:rsidR="00665DA8" w:rsidRPr="00257246">
        <w:rPr>
          <w:rFonts w:cstheme="minorHAnsi"/>
          <w:sz w:val="24"/>
          <w:szCs w:val="24"/>
        </w:rPr>
        <w:t>potwierdzającą realizację danego zdarzenia gospodarczego (np. Umowa, zamówienie, protokół zdawczo-odbiorczy, dokumentacja techniczna, kserokopie reklamy np. W gazecie i inne)</w:t>
      </w:r>
    </w:p>
    <w:p w14:paraId="375F13C1" w14:textId="0E56A298" w:rsidR="688ED000" w:rsidRPr="00257246" w:rsidRDefault="688ED000" w:rsidP="009534FE">
      <w:pPr>
        <w:pStyle w:val="Akapitzlist"/>
        <w:numPr>
          <w:ilvl w:val="3"/>
          <w:numId w:val="1"/>
        </w:numPr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257246">
        <w:rPr>
          <w:rFonts w:cstheme="minorHAnsi"/>
          <w:sz w:val="24"/>
          <w:szCs w:val="24"/>
        </w:rPr>
        <w:t xml:space="preserve">Kierownik Działu Merytorycznego zatwierdza </w:t>
      </w:r>
      <w:r w:rsidR="00C80584" w:rsidRPr="00257246">
        <w:rPr>
          <w:rFonts w:cstheme="minorHAnsi"/>
          <w:sz w:val="24"/>
          <w:szCs w:val="24"/>
        </w:rPr>
        <w:t>kwalifikowanym</w:t>
      </w:r>
      <w:r w:rsidR="00FC4010" w:rsidRPr="00257246">
        <w:rPr>
          <w:rFonts w:cstheme="minorHAnsi"/>
          <w:sz w:val="24"/>
          <w:szCs w:val="24"/>
        </w:rPr>
        <w:t xml:space="preserve"> </w:t>
      </w:r>
      <w:r w:rsidR="00C80584" w:rsidRPr="00257246">
        <w:rPr>
          <w:rFonts w:cstheme="minorHAnsi"/>
          <w:sz w:val="24"/>
          <w:szCs w:val="24"/>
        </w:rPr>
        <w:t xml:space="preserve">podpisem elektronicznym </w:t>
      </w:r>
      <w:r w:rsidRPr="00257246">
        <w:rPr>
          <w:rFonts w:cstheme="minorHAnsi"/>
          <w:sz w:val="24"/>
          <w:szCs w:val="24"/>
        </w:rPr>
        <w:t>opis faktury lub innego dokumentu finansowo-księgowego</w:t>
      </w:r>
    </w:p>
    <w:p w14:paraId="27DF4481" w14:textId="753667C4" w:rsidR="00FC4010" w:rsidRPr="00257246" w:rsidRDefault="00FC4010" w:rsidP="009534FE">
      <w:pPr>
        <w:pStyle w:val="Akapitzlist"/>
        <w:numPr>
          <w:ilvl w:val="3"/>
          <w:numId w:val="1"/>
        </w:numPr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257246">
        <w:rPr>
          <w:rFonts w:cstheme="minorHAnsi"/>
          <w:sz w:val="24"/>
          <w:szCs w:val="24"/>
        </w:rPr>
        <w:t>Po wypełnieniu</w:t>
      </w:r>
      <w:r w:rsidR="007B531B" w:rsidRPr="00257246">
        <w:rPr>
          <w:rFonts w:cstheme="minorHAnsi"/>
          <w:sz w:val="24"/>
          <w:szCs w:val="24"/>
        </w:rPr>
        <w:t xml:space="preserve"> wszystkich wymaganych pól</w:t>
      </w:r>
      <w:r w:rsidRPr="00257246">
        <w:rPr>
          <w:rFonts w:cstheme="minorHAnsi"/>
          <w:sz w:val="24"/>
          <w:szCs w:val="24"/>
        </w:rPr>
        <w:t xml:space="preserve"> formularza i zatwierdzeniu go kwalifikowanym podpisem elektronicznym system generuje </w:t>
      </w:r>
      <w:r w:rsidRPr="00257246">
        <w:rPr>
          <w:rFonts w:cstheme="minorHAnsi"/>
          <w:sz w:val="24"/>
          <w:szCs w:val="24"/>
          <w:shd w:val="clear" w:color="auto" w:fill="FFFFFF"/>
        </w:rPr>
        <w:t xml:space="preserve">kartę zatwierdzenia </w:t>
      </w:r>
      <w:r w:rsidRPr="00257246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dokumentu, która zawiera wszystkie wprowadzone dane </w:t>
      </w:r>
    </w:p>
    <w:p w14:paraId="56718210" w14:textId="08E76A0F" w:rsidR="00E97E32" w:rsidRPr="00257246" w:rsidRDefault="00DF09E5" w:rsidP="009534FE">
      <w:pPr>
        <w:pStyle w:val="Akapitzlist"/>
        <w:numPr>
          <w:ilvl w:val="3"/>
          <w:numId w:val="1"/>
        </w:numPr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257246">
        <w:rPr>
          <w:rFonts w:cstheme="minorHAnsi"/>
          <w:sz w:val="24"/>
          <w:szCs w:val="24"/>
        </w:rPr>
        <w:t xml:space="preserve">Prawidłowo </w:t>
      </w:r>
      <w:r w:rsidR="00665DA8" w:rsidRPr="00257246">
        <w:rPr>
          <w:rFonts w:cstheme="minorHAnsi"/>
          <w:sz w:val="24"/>
          <w:szCs w:val="24"/>
        </w:rPr>
        <w:t>opisany</w:t>
      </w:r>
      <w:r w:rsidR="008A69A8" w:rsidRPr="00257246">
        <w:rPr>
          <w:rFonts w:cstheme="minorHAnsi"/>
          <w:sz w:val="24"/>
          <w:szCs w:val="24"/>
        </w:rPr>
        <w:t xml:space="preserve"> dokument wraca do p</w:t>
      </w:r>
      <w:r w:rsidR="00E97E32" w:rsidRPr="00257246">
        <w:rPr>
          <w:rFonts w:cstheme="minorHAnsi"/>
          <w:sz w:val="24"/>
          <w:szCs w:val="24"/>
        </w:rPr>
        <w:t xml:space="preserve">racownika ZFK </w:t>
      </w:r>
    </w:p>
    <w:p w14:paraId="32C00A4E" w14:textId="0DDFD1C0" w:rsidR="008A04B4" w:rsidRPr="00257246" w:rsidRDefault="00E97E32" w:rsidP="009534FE">
      <w:pPr>
        <w:pStyle w:val="Akapitzlist"/>
        <w:numPr>
          <w:ilvl w:val="2"/>
          <w:numId w:val="1"/>
        </w:numPr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257246">
        <w:rPr>
          <w:rFonts w:cstheme="minorHAnsi"/>
          <w:sz w:val="24"/>
          <w:szCs w:val="24"/>
        </w:rPr>
        <w:t xml:space="preserve">Pracownik ZFK </w:t>
      </w:r>
    </w:p>
    <w:p w14:paraId="5E7E651A" w14:textId="07FE79FC" w:rsidR="00ED19BC" w:rsidRPr="00257246" w:rsidRDefault="00665DA8" w:rsidP="009534FE">
      <w:pPr>
        <w:pStyle w:val="Akapitzlist"/>
        <w:numPr>
          <w:ilvl w:val="3"/>
          <w:numId w:val="1"/>
        </w:numPr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257246">
        <w:rPr>
          <w:rFonts w:cstheme="minorHAnsi"/>
          <w:sz w:val="24"/>
          <w:szCs w:val="24"/>
        </w:rPr>
        <w:t xml:space="preserve">Wstępnie weryfikuje poprawność opisu dokumentu, weryfikuje poprawność załączników, jeśli zostały dołączone  </w:t>
      </w:r>
    </w:p>
    <w:p w14:paraId="59752463" w14:textId="128CE557" w:rsidR="008A69A8" w:rsidRPr="00257246" w:rsidRDefault="00665DA8" w:rsidP="009534FE">
      <w:pPr>
        <w:pStyle w:val="Akapitzlist"/>
        <w:numPr>
          <w:ilvl w:val="3"/>
          <w:numId w:val="1"/>
        </w:numPr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257246">
        <w:rPr>
          <w:rFonts w:cstheme="minorHAnsi"/>
          <w:sz w:val="24"/>
          <w:szCs w:val="24"/>
        </w:rPr>
        <w:t xml:space="preserve">Po pozytywnej weryfikacji przekazuje fakturę do odpowiedniego dyrektora lub członka zarządu celem zatwierdzenia </w:t>
      </w:r>
    </w:p>
    <w:p w14:paraId="7C0ADF66" w14:textId="515D207A" w:rsidR="00ED19BC" w:rsidRPr="00257246" w:rsidRDefault="00665DA8" w:rsidP="009534FE">
      <w:pPr>
        <w:pStyle w:val="Akapitzlist"/>
        <w:numPr>
          <w:ilvl w:val="4"/>
          <w:numId w:val="1"/>
        </w:numPr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257246">
        <w:rPr>
          <w:rFonts w:cstheme="minorHAnsi"/>
          <w:sz w:val="24"/>
          <w:szCs w:val="24"/>
        </w:rPr>
        <w:t>w przypadku ich braku przekazuje do pełnomocnika zarządu</w:t>
      </w:r>
    </w:p>
    <w:p w14:paraId="409DB5B9" w14:textId="1BD03245" w:rsidR="00ED19BC" w:rsidRPr="00257246" w:rsidRDefault="00665DA8" w:rsidP="009534FE">
      <w:pPr>
        <w:pStyle w:val="Akapitzlist"/>
        <w:numPr>
          <w:ilvl w:val="4"/>
          <w:numId w:val="1"/>
        </w:numPr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257246">
        <w:rPr>
          <w:rFonts w:cstheme="minorHAnsi"/>
          <w:sz w:val="24"/>
          <w:szCs w:val="24"/>
        </w:rPr>
        <w:t>w zakresie działalności działu infrastruktury przekazuję faktury do kierownika lub jego zastępcy kierownika lub członka zarządu</w:t>
      </w:r>
    </w:p>
    <w:p w14:paraId="78FF60D8" w14:textId="651667E7" w:rsidR="008A04B4" w:rsidRPr="00257246" w:rsidRDefault="00E97E32" w:rsidP="009534FE">
      <w:pPr>
        <w:pStyle w:val="Akapitzlist"/>
        <w:numPr>
          <w:ilvl w:val="2"/>
          <w:numId w:val="1"/>
        </w:numPr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257246">
        <w:rPr>
          <w:rFonts w:cstheme="minorHAnsi"/>
          <w:sz w:val="24"/>
          <w:szCs w:val="24"/>
        </w:rPr>
        <w:t>Dyrektor</w:t>
      </w:r>
      <w:r w:rsidR="008A69A8" w:rsidRPr="00257246">
        <w:rPr>
          <w:rFonts w:cstheme="minorHAnsi"/>
          <w:sz w:val="24"/>
          <w:szCs w:val="24"/>
        </w:rPr>
        <w:t xml:space="preserve"> pionu merytorycznego</w:t>
      </w:r>
      <w:r w:rsidRPr="00257246">
        <w:rPr>
          <w:rFonts w:cstheme="minorHAnsi"/>
          <w:sz w:val="24"/>
          <w:szCs w:val="24"/>
        </w:rPr>
        <w:t xml:space="preserve"> lub Człon</w:t>
      </w:r>
      <w:r w:rsidR="008A69A8" w:rsidRPr="00257246">
        <w:rPr>
          <w:rFonts w:cstheme="minorHAnsi"/>
          <w:sz w:val="24"/>
          <w:szCs w:val="24"/>
        </w:rPr>
        <w:t>ek</w:t>
      </w:r>
      <w:r w:rsidRPr="00257246">
        <w:rPr>
          <w:rFonts w:cstheme="minorHAnsi"/>
          <w:sz w:val="24"/>
          <w:szCs w:val="24"/>
        </w:rPr>
        <w:t xml:space="preserve"> Zarządu</w:t>
      </w:r>
    </w:p>
    <w:p w14:paraId="5D3CFF52" w14:textId="1685B812" w:rsidR="008A69A8" w:rsidRPr="00257246" w:rsidRDefault="008A69A8" w:rsidP="009534FE">
      <w:pPr>
        <w:pStyle w:val="Akapitzlist"/>
        <w:numPr>
          <w:ilvl w:val="3"/>
          <w:numId w:val="1"/>
        </w:numPr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257246">
        <w:rPr>
          <w:rFonts w:cstheme="minorHAnsi"/>
          <w:sz w:val="24"/>
          <w:szCs w:val="24"/>
        </w:rPr>
        <w:t xml:space="preserve">weryfikuje prawidłowość załatwienia sprawy i zatwierdza to swoim </w:t>
      </w:r>
      <w:r w:rsidR="003935DE" w:rsidRPr="00257246">
        <w:rPr>
          <w:rFonts w:cstheme="minorHAnsi"/>
          <w:sz w:val="24"/>
          <w:szCs w:val="24"/>
        </w:rPr>
        <w:t xml:space="preserve">kwalifikowanym </w:t>
      </w:r>
      <w:r w:rsidRPr="00257246">
        <w:rPr>
          <w:rFonts w:cstheme="minorHAnsi"/>
          <w:sz w:val="24"/>
          <w:szCs w:val="24"/>
        </w:rPr>
        <w:t>podpisem</w:t>
      </w:r>
      <w:r w:rsidR="02DA303B" w:rsidRPr="00257246">
        <w:rPr>
          <w:rFonts w:cstheme="minorHAnsi"/>
          <w:sz w:val="24"/>
          <w:szCs w:val="24"/>
        </w:rPr>
        <w:t xml:space="preserve"> elektronicznym</w:t>
      </w:r>
    </w:p>
    <w:p w14:paraId="7C5B17CC" w14:textId="69E0E2A3" w:rsidR="00ED19BC" w:rsidRPr="00257246" w:rsidRDefault="00665DA8" w:rsidP="009534FE">
      <w:pPr>
        <w:pStyle w:val="Akapitzlist"/>
        <w:numPr>
          <w:ilvl w:val="4"/>
          <w:numId w:val="1"/>
        </w:numPr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257246">
        <w:rPr>
          <w:rFonts w:cstheme="minorHAnsi"/>
          <w:sz w:val="24"/>
          <w:szCs w:val="24"/>
        </w:rPr>
        <w:t>w przypadku braku członka zarządu lub dyrektora dokument zatwierdza pełnomocnik zarządu</w:t>
      </w:r>
    </w:p>
    <w:p w14:paraId="45191B13" w14:textId="77777777" w:rsidR="00484E2B" w:rsidRPr="00257246" w:rsidRDefault="00665DA8" w:rsidP="009534FE">
      <w:pPr>
        <w:pStyle w:val="Akapitzlist"/>
        <w:numPr>
          <w:ilvl w:val="4"/>
          <w:numId w:val="1"/>
        </w:numPr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257246">
        <w:rPr>
          <w:rFonts w:cstheme="minorHAnsi"/>
          <w:sz w:val="24"/>
          <w:szCs w:val="24"/>
        </w:rPr>
        <w:t>w zakresie działalności działu infrastruktury kierownik lub jego zastępca k</w:t>
      </w:r>
      <w:r w:rsidR="00ED19BC" w:rsidRPr="00257246">
        <w:rPr>
          <w:rFonts w:cstheme="minorHAnsi"/>
          <w:sz w:val="24"/>
          <w:szCs w:val="24"/>
        </w:rPr>
        <w:t xml:space="preserve">ierownika lub Członek Zarządu weryfikuje prawidłowość załatwienia sprawy i zatwierdza to swoim </w:t>
      </w:r>
      <w:r w:rsidR="00C80584" w:rsidRPr="00257246">
        <w:rPr>
          <w:rFonts w:cstheme="minorHAnsi"/>
          <w:sz w:val="24"/>
          <w:szCs w:val="24"/>
        </w:rPr>
        <w:t>kwalifikowanym podpisem elektronicznym</w:t>
      </w:r>
    </w:p>
    <w:p w14:paraId="281D66DF" w14:textId="52AE5699" w:rsidR="007C47C0" w:rsidRPr="00257246" w:rsidRDefault="007C47C0" w:rsidP="009534FE">
      <w:pPr>
        <w:pStyle w:val="Akapitzlist"/>
        <w:numPr>
          <w:ilvl w:val="3"/>
          <w:numId w:val="1"/>
        </w:numPr>
        <w:spacing w:after="0"/>
        <w:ind w:left="0" w:firstLine="0"/>
        <w:jc w:val="both"/>
        <w:rPr>
          <w:rStyle w:val="normaltextrun"/>
          <w:rFonts w:cstheme="minorHAnsi"/>
          <w:sz w:val="24"/>
          <w:szCs w:val="24"/>
        </w:rPr>
      </w:pPr>
      <w:r w:rsidRPr="00257246">
        <w:rPr>
          <w:rFonts w:cstheme="minorHAnsi"/>
          <w:sz w:val="24"/>
          <w:szCs w:val="24"/>
        </w:rPr>
        <w:t xml:space="preserve">Po wypełnieniu formularza i zatwierdzeniu go kwalifikowanym podpisem elektronicznym system aktualizuje wygenerowaną </w:t>
      </w:r>
      <w:r w:rsidRPr="00257246">
        <w:rPr>
          <w:rFonts w:cstheme="minorHAnsi"/>
          <w:sz w:val="24"/>
          <w:szCs w:val="24"/>
          <w:shd w:val="clear" w:color="auto" w:fill="FFFFFF"/>
        </w:rPr>
        <w:t xml:space="preserve">kartę zatwierdzenia </w:t>
      </w:r>
      <w:r w:rsidRPr="00257246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dokumentu </w:t>
      </w:r>
      <w:r w:rsidR="003E118F">
        <w:rPr>
          <w:rStyle w:val="normaltextrun"/>
          <w:rFonts w:cstheme="minorHAnsi"/>
          <w:sz w:val="24"/>
          <w:szCs w:val="24"/>
          <w:shd w:val="clear" w:color="auto" w:fill="FFFFFF"/>
        </w:rPr>
        <w:br/>
      </w:r>
      <w:r w:rsidRPr="00257246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o wprowadzone dane </w:t>
      </w:r>
    </w:p>
    <w:p w14:paraId="5C2C39F7" w14:textId="3DB1BF43" w:rsidR="007C47C0" w:rsidRPr="00257246" w:rsidRDefault="007C47C0" w:rsidP="009534FE">
      <w:pPr>
        <w:pStyle w:val="Akapitzlist"/>
        <w:numPr>
          <w:ilvl w:val="3"/>
          <w:numId w:val="1"/>
        </w:numPr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257246">
        <w:rPr>
          <w:rFonts w:cstheme="minorHAnsi"/>
          <w:sz w:val="24"/>
          <w:szCs w:val="24"/>
        </w:rPr>
        <w:t>Dokument wraca do Pracownika ZFK</w:t>
      </w:r>
    </w:p>
    <w:p w14:paraId="43D4378A" w14:textId="77777777" w:rsidR="008A04B4" w:rsidRPr="00257246" w:rsidRDefault="008A04B4" w:rsidP="009534FE">
      <w:pPr>
        <w:pStyle w:val="Akapitzlist"/>
        <w:numPr>
          <w:ilvl w:val="2"/>
          <w:numId w:val="1"/>
        </w:numPr>
        <w:spacing w:after="0"/>
        <w:ind w:left="0" w:firstLine="0"/>
        <w:jc w:val="both"/>
        <w:rPr>
          <w:rFonts w:cstheme="minorHAnsi"/>
          <w:sz w:val="24"/>
          <w:szCs w:val="24"/>
        </w:rPr>
      </w:pPr>
      <w:bookmarkStart w:id="5" w:name="_Hlk200020472"/>
      <w:r w:rsidRPr="00257246">
        <w:rPr>
          <w:rFonts w:cstheme="minorHAnsi"/>
          <w:sz w:val="24"/>
          <w:szCs w:val="24"/>
        </w:rPr>
        <w:t xml:space="preserve">Pracownik ZFK: </w:t>
      </w:r>
    </w:p>
    <w:p w14:paraId="76405A66" w14:textId="5B467142" w:rsidR="00D3011E" w:rsidRPr="00257246" w:rsidRDefault="008A04B4" w:rsidP="009534FE">
      <w:pPr>
        <w:pStyle w:val="Akapitzlist"/>
        <w:numPr>
          <w:ilvl w:val="3"/>
          <w:numId w:val="1"/>
        </w:numPr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257246">
        <w:rPr>
          <w:rFonts w:cstheme="minorHAnsi"/>
          <w:sz w:val="24"/>
          <w:szCs w:val="24"/>
        </w:rPr>
        <w:t xml:space="preserve">Dokument wraca do </w:t>
      </w:r>
      <w:r w:rsidR="0048782C" w:rsidRPr="00257246">
        <w:rPr>
          <w:rFonts w:cstheme="minorHAnsi"/>
          <w:sz w:val="24"/>
          <w:szCs w:val="24"/>
        </w:rPr>
        <w:t>P</w:t>
      </w:r>
      <w:r w:rsidRPr="00257246">
        <w:rPr>
          <w:rFonts w:cstheme="minorHAnsi"/>
          <w:sz w:val="24"/>
          <w:szCs w:val="24"/>
        </w:rPr>
        <w:t>racownika ZFK</w:t>
      </w:r>
      <w:r w:rsidR="0048782C" w:rsidRPr="00257246">
        <w:rPr>
          <w:rFonts w:cstheme="minorHAnsi"/>
          <w:sz w:val="24"/>
          <w:szCs w:val="24"/>
        </w:rPr>
        <w:t>,</w:t>
      </w:r>
      <w:r w:rsidRPr="00257246">
        <w:rPr>
          <w:rFonts w:cstheme="minorHAnsi"/>
          <w:sz w:val="24"/>
          <w:szCs w:val="24"/>
        </w:rPr>
        <w:t xml:space="preserve"> </w:t>
      </w:r>
      <w:r w:rsidR="00ED19BC" w:rsidRPr="00257246">
        <w:rPr>
          <w:rFonts w:cstheme="minorHAnsi"/>
          <w:sz w:val="24"/>
          <w:szCs w:val="24"/>
        </w:rPr>
        <w:t xml:space="preserve">który </w:t>
      </w:r>
      <w:r w:rsidR="008A69A8" w:rsidRPr="00257246">
        <w:rPr>
          <w:rFonts w:cstheme="minorHAnsi"/>
          <w:sz w:val="24"/>
          <w:szCs w:val="24"/>
        </w:rPr>
        <w:t>d</w:t>
      </w:r>
      <w:r w:rsidRPr="00257246">
        <w:rPr>
          <w:rFonts w:cstheme="minorHAnsi"/>
          <w:sz w:val="24"/>
          <w:szCs w:val="24"/>
        </w:rPr>
        <w:t>okonuje odpowiedniej dekretacji dokumentu</w:t>
      </w:r>
      <w:r w:rsidR="6F1E16D4" w:rsidRPr="00257246">
        <w:rPr>
          <w:rFonts w:cstheme="minorHAnsi"/>
          <w:sz w:val="24"/>
          <w:szCs w:val="24"/>
        </w:rPr>
        <w:t xml:space="preserve">, pod dekretem składa </w:t>
      </w:r>
      <w:r w:rsidR="00C80584" w:rsidRPr="00257246">
        <w:rPr>
          <w:rFonts w:cstheme="minorHAnsi"/>
          <w:sz w:val="24"/>
          <w:szCs w:val="24"/>
        </w:rPr>
        <w:t>kwalifikowany podpis elektroniczny</w:t>
      </w:r>
      <w:r w:rsidR="5EDC4DDC" w:rsidRPr="00257246">
        <w:rPr>
          <w:rFonts w:cstheme="minorHAnsi"/>
          <w:sz w:val="24"/>
          <w:szCs w:val="24"/>
        </w:rPr>
        <w:t xml:space="preserve">. Pracownik ma możliwość na tym etapie poprawy np. </w:t>
      </w:r>
      <w:r w:rsidR="0048782C" w:rsidRPr="00257246">
        <w:rPr>
          <w:rFonts w:cstheme="minorHAnsi"/>
          <w:sz w:val="24"/>
          <w:szCs w:val="24"/>
        </w:rPr>
        <w:t>t</w:t>
      </w:r>
      <w:r w:rsidR="5EDC4DDC" w:rsidRPr="00257246">
        <w:rPr>
          <w:rFonts w:cstheme="minorHAnsi"/>
          <w:sz w:val="24"/>
          <w:szCs w:val="24"/>
        </w:rPr>
        <w:t>erminu</w:t>
      </w:r>
      <w:r w:rsidR="5163F4DE" w:rsidRPr="00257246">
        <w:rPr>
          <w:rFonts w:cstheme="minorHAnsi"/>
          <w:sz w:val="24"/>
          <w:szCs w:val="24"/>
        </w:rPr>
        <w:t xml:space="preserve"> płatności</w:t>
      </w:r>
      <w:r w:rsidR="0048782C" w:rsidRPr="00257246">
        <w:rPr>
          <w:rFonts w:cstheme="minorHAnsi"/>
          <w:sz w:val="24"/>
          <w:szCs w:val="24"/>
        </w:rPr>
        <w:t>,</w:t>
      </w:r>
      <w:r w:rsidR="507FA444" w:rsidRPr="00257246">
        <w:rPr>
          <w:rFonts w:cstheme="minorHAnsi"/>
          <w:sz w:val="24"/>
          <w:szCs w:val="24"/>
        </w:rPr>
        <w:t xml:space="preserve"> </w:t>
      </w:r>
      <w:r w:rsidRPr="00257246">
        <w:rPr>
          <w:rFonts w:cstheme="minorHAnsi"/>
          <w:sz w:val="24"/>
          <w:szCs w:val="24"/>
        </w:rPr>
        <w:t xml:space="preserve">na dowód czego przy dekretacji składa </w:t>
      </w:r>
      <w:r w:rsidR="00C80584" w:rsidRPr="00257246">
        <w:rPr>
          <w:rFonts w:cstheme="minorHAnsi"/>
          <w:sz w:val="24"/>
          <w:szCs w:val="24"/>
        </w:rPr>
        <w:t>kwalifikowany podpis elektroniczny</w:t>
      </w:r>
    </w:p>
    <w:p w14:paraId="4478C20D" w14:textId="053D1BD4" w:rsidR="007C47C0" w:rsidRPr="00257246" w:rsidRDefault="007C47C0" w:rsidP="009534FE">
      <w:pPr>
        <w:pStyle w:val="Akapitzlist"/>
        <w:numPr>
          <w:ilvl w:val="3"/>
          <w:numId w:val="1"/>
        </w:numPr>
        <w:spacing w:after="0"/>
        <w:ind w:left="0" w:firstLine="0"/>
        <w:jc w:val="both"/>
        <w:rPr>
          <w:rStyle w:val="normaltextrun"/>
          <w:rFonts w:cstheme="minorHAnsi"/>
          <w:sz w:val="24"/>
          <w:szCs w:val="24"/>
        </w:rPr>
      </w:pPr>
      <w:r w:rsidRPr="00257246">
        <w:rPr>
          <w:rFonts w:cstheme="minorHAnsi"/>
          <w:sz w:val="24"/>
          <w:szCs w:val="24"/>
        </w:rPr>
        <w:t xml:space="preserve">Po wypełnieniu formularza i zatwierdzeniu go kwalifikowanym podpisem elektronicznym system aktualizuje wygenerowaną </w:t>
      </w:r>
      <w:r w:rsidRPr="00257246">
        <w:rPr>
          <w:rFonts w:cstheme="minorHAnsi"/>
          <w:sz w:val="24"/>
          <w:szCs w:val="24"/>
          <w:shd w:val="clear" w:color="auto" w:fill="FFFFFF"/>
        </w:rPr>
        <w:t xml:space="preserve">kartę zatwierdzenia </w:t>
      </w:r>
      <w:r w:rsidRPr="00257246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dokumentu </w:t>
      </w:r>
      <w:r w:rsidR="003E118F">
        <w:rPr>
          <w:rStyle w:val="normaltextrun"/>
          <w:rFonts w:cstheme="minorHAnsi"/>
          <w:sz w:val="24"/>
          <w:szCs w:val="24"/>
          <w:shd w:val="clear" w:color="auto" w:fill="FFFFFF"/>
        </w:rPr>
        <w:br/>
      </w:r>
      <w:r w:rsidRPr="00257246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o wprowadzone dane </w:t>
      </w:r>
    </w:p>
    <w:p w14:paraId="22DB0B68" w14:textId="0C20A643" w:rsidR="003B0D57" w:rsidRPr="00257246" w:rsidRDefault="003B0D57" w:rsidP="009534FE">
      <w:pPr>
        <w:pStyle w:val="Tekstkomentarza"/>
        <w:numPr>
          <w:ilvl w:val="3"/>
          <w:numId w:val="1"/>
        </w:numPr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257246">
        <w:rPr>
          <w:rFonts w:cstheme="minorHAnsi"/>
          <w:sz w:val="24"/>
          <w:szCs w:val="24"/>
        </w:rPr>
        <w:t>Pracownik ZFK przekazuje fakturę do Członka Zarządu lub Pełnomocnika Zarządu (Dyrektora MPL Katowice lub Dyrektora ds. Ekonomiczno-Finansowych) w celu ostatecznego zatwierdzenia dokumentu i wypłaty</w:t>
      </w:r>
    </w:p>
    <w:p w14:paraId="0E614D6C" w14:textId="50D4DB9C" w:rsidR="008A04B4" w:rsidRPr="00257246" w:rsidRDefault="008A04B4" w:rsidP="009534FE">
      <w:pPr>
        <w:pStyle w:val="Akapitzlist"/>
        <w:numPr>
          <w:ilvl w:val="2"/>
          <w:numId w:val="1"/>
        </w:numPr>
        <w:spacing w:after="0"/>
        <w:ind w:left="0" w:firstLine="0"/>
        <w:jc w:val="both"/>
        <w:rPr>
          <w:rFonts w:cstheme="minorHAnsi"/>
          <w:sz w:val="24"/>
          <w:szCs w:val="24"/>
        </w:rPr>
      </w:pPr>
      <w:bookmarkStart w:id="6" w:name="_Hlk200020569"/>
      <w:bookmarkEnd w:id="5"/>
      <w:r w:rsidRPr="00257246">
        <w:rPr>
          <w:rFonts w:cstheme="minorHAnsi"/>
          <w:sz w:val="24"/>
          <w:szCs w:val="24"/>
        </w:rPr>
        <w:t>Główny Księgowy lub Z</w:t>
      </w:r>
      <w:r w:rsidR="00B87934" w:rsidRPr="00257246">
        <w:rPr>
          <w:rFonts w:cstheme="minorHAnsi"/>
          <w:sz w:val="24"/>
          <w:szCs w:val="24"/>
        </w:rPr>
        <w:t xml:space="preserve">astępca Głównego </w:t>
      </w:r>
      <w:r w:rsidRPr="00257246">
        <w:rPr>
          <w:rFonts w:cstheme="minorHAnsi"/>
          <w:sz w:val="24"/>
          <w:szCs w:val="24"/>
        </w:rPr>
        <w:t>K</w:t>
      </w:r>
      <w:r w:rsidR="00B87934" w:rsidRPr="00257246">
        <w:rPr>
          <w:rFonts w:cstheme="minorHAnsi"/>
          <w:sz w:val="24"/>
          <w:szCs w:val="24"/>
        </w:rPr>
        <w:t>sięgowego</w:t>
      </w:r>
      <w:r w:rsidRPr="00257246">
        <w:rPr>
          <w:rFonts w:cstheme="minorHAnsi"/>
          <w:sz w:val="24"/>
          <w:szCs w:val="24"/>
        </w:rPr>
        <w:t xml:space="preserve">: </w:t>
      </w:r>
      <w:bookmarkEnd w:id="6"/>
      <w:r w:rsidRPr="00257246">
        <w:rPr>
          <w:rFonts w:cstheme="minorHAnsi"/>
          <w:sz w:val="24"/>
          <w:szCs w:val="24"/>
        </w:rPr>
        <w:tab/>
      </w:r>
    </w:p>
    <w:p w14:paraId="50BE4BC4" w14:textId="04B26FBA" w:rsidR="00ED19BC" w:rsidRPr="00257246" w:rsidRDefault="0048782C" w:rsidP="009534FE">
      <w:pPr>
        <w:pStyle w:val="Akapitzlist"/>
        <w:numPr>
          <w:ilvl w:val="3"/>
          <w:numId w:val="1"/>
        </w:numPr>
        <w:spacing w:after="0"/>
        <w:ind w:left="0" w:firstLine="0"/>
        <w:jc w:val="both"/>
        <w:rPr>
          <w:rFonts w:cstheme="minorHAnsi"/>
          <w:sz w:val="24"/>
          <w:szCs w:val="24"/>
        </w:rPr>
      </w:pPr>
      <w:bookmarkStart w:id="7" w:name="_Hlk200020575"/>
      <w:r w:rsidRPr="00257246">
        <w:rPr>
          <w:rFonts w:cstheme="minorHAnsi"/>
          <w:sz w:val="24"/>
          <w:szCs w:val="24"/>
        </w:rPr>
        <w:lastRenderedPageBreak/>
        <w:t>d</w:t>
      </w:r>
      <w:r w:rsidR="00ED19BC" w:rsidRPr="00257246">
        <w:rPr>
          <w:rFonts w:cstheme="minorHAnsi"/>
          <w:sz w:val="24"/>
          <w:szCs w:val="24"/>
        </w:rPr>
        <w:t xml:space="preserve">okonuje kontroli wyrywkowo wybranych elementów, na dowód czego składa </w:t>
      </w:r>
      <w:r w:rsidR="00C80584" w:rsidRPr="00257246">
        <w:rPr>
          <w:rFonts w:cstheme="minorHAnsi"/>
          <w:sz w:val="24"/>
          <w:szCs w:val="24"/>
        </w:rPr>
        <w:t>kwalifikowany podpis elektroniczny</w:t>
      </w:r>
    </w:p>
    <w:bookmarkEnd w:id="7"/>
    <w:p w14:paraId="7BFCC28A" w14:textId="3A1B9F62" w:rsidR="00ED19BC" w:rsidRPr="00257246" w:rsidRDefault="00ED19BC" w:rsidP="009534FE">
      <w:pPr>
        <w:pStyle w:val="Akapitzlist"/>
        <w:numPr>
          <w:ilvl w:val="4"/>
          <w:numId w:val="1"/>
        </w:numPr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257246">
        <w:rPr>
          <w:rFonts w:cstheme="minorHAnsi"/>
          <w:sz w:val="24"/>
          <w:szCs w:val="24"/>
        </w:rPr>
        <w:t>w przypadku stwierdzenia niejasności może żądać dodatkowych wyjaśnień, przedstawienia dodatkowej dokumentacji itd., przekazuje dokumenty do pracownika ZFK</w:t>
      </w:r>
    </w:p>
    <w:p w14:paraId="22CEC2BF" w14:textId="736385C4" w:rsidR="5969A3F9" w:rsidRPr="00257246" w:rsidRDefault="5969A3F9" w:rsidP="009534FE">
      <w:pPr>
        <w:pStyle w:val="Akapitzlist"/>
        <w:numPr>
          <w:ilvl w:val="4"/>
          <w:numId w:val="1"/>
        </w:numPr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257246">
        <w:rPr>
          <w:rFonts w:cstheme="minorHAnsi"/>
          <w:sz w:val="24"/>
          <w:szCs w:val="24"/>
        </w:rPr>
        <w:t xml:space="preserve">Po dokonanej kontroli składa </w:t>
      </w:r>
      <w:r w:rsidR="00C80584" w:rsidRPr="00257246">
        <w:rPr>
          <w:rFonts w:cstheme="minorHAnsi"/>
          <w:sz w:val="24"/>
          <w:szCs w:val="24"/>
        </w:rPr>
        <w:t>kwalifikowany podpis elektroniczny</w:t>
      </w:r>
    </w:p>
    <w:p w14:paraId="0E231ABA" w14:textId="14614B3E" w:rsidR="007C47C0" w:rsidRPr="00257246" w:rsidRDefault="007C47C0" w:rsidP="009534FE">
      <w:pPr>
        <w:pStyle w:val="Akapitzlist"/>
        <w:numPr>
          <w:ilvl w:val="3"/>
          <w:numId w:val="1"/>
        </w:numPr>
        <w:spacing w:after="0"/>
        <w:ind w:left="0" w:firstLine="0"/>
        <w:jc w:val="both"/>
        <w:rPr>
          <w:rStyle w:val="normaltextrun"/>
          <w:rFonts w:cstheme="minorHAnsi"/>
          <w:sz w:val="24"/>
          <w:szCs w:val="24"/>
        </w:rPr>
      </w:pPr>
      <w:r w:rsidRPr="00257246">
        <w:rPr>
          <w:rFonts w:cstheme="minorHAnsi"/>
          <w:sz w:val="24"/>
          <w:szCs w:val="24"/>
        </w:rPr>
        <w:t xml:space="preserve">Po wypełnieniu formularza i zatwierdzeniu go kwalifikowanym podpisem elektronicznym system aktualizuje wygenerowaną </w:t>
      </w:r>
      <w:r w:rsidRPr="00257246">
        <w:rPr>
          <w:rFonts w:cstheme="minorHAnsi"/>
          <w:sz w:val="24"/>
          <w:szCs w:val="24"/>
          <w:shd w:val="clear" w:color="auto" w:fill="FFFFFF"/>
        </w:rPr>
        <w:t xml:space="preserve">kartę zatwierdzenia </w:t>
      </w:r>
      <w:r w:rsidRPr="00257246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dokumentu </w:t>
      </w:r>
      <w:r w:rsidR="003E118F">
        <w:rPr>
          <w:rStyle w:val="normaltextrun"/>
          <w:rFonts w:cstheme="minorHAnsi"/>
          <w:sz w:val="24"/>
          <w:szCs w:val="24"/>
          <w:shd w:val="clear" w:color="auto" w:fill="FFFFFF"/>
        </w:rPr>
        <w:br/>
      </w:r>
      <w:r w:rsidRPr="00257246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o wprowadzone dane </w:t>
      </w:r>
    </w:p>
    <w:p w14:paraId="635AB277" w14:textId="77777777" w:rsidR="007C47C0" w:rsidRPr="00257246" w:rsidRDefault="007C47C0" w:rsidP="009534FE">
      <w:pPr>
        <w:pStyle w:val="Akapitzlist"/>
        <w:numPr>
          <w:ilvl w:val="3"/>
          <w:numId w:val="1"/>
        </w:numPr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257246">
        <w:rPr>
          <w:rFonts w:cstheme="minorHAnsi"/>
          <w:sz w:val="24"/>
          <w:szCs w:val="24"/>
        </w:rPr>
        <w:t>Dokument wraca do Pracownika ZFK</w:t>
      </w:r>
    </w:p>
    <w:p w14:paraId="68B7573B" w14:textId="5B150529" w:rsidR="008A04B4" w:rsidRPr="00257246" w:rsidRDefault="008A04B4" w:rsidP="009534FE">
      <w:pPr>
        <w:pStyle w:val="Tekstkomentarza"/>
        <w:numPr>
          <w:ilvl w:val="2"/>
          <w:numId w:val="1"/>
        </w:numPr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257246">
        <w:rPr>
          <w:rFonts w:cstheme="minorHAnsi"/>
          <w:sz w:val="24"/>
          <w:szCs w:val="24"/>
        </w:rPr>
        <w:t xml:space="preserve">Członek </w:t>
      </w:r>
      <w:r w:rsidR="009138A3" w:rsidRPr="00257246">
        <w:rPr>
          <w:rFonts w:cstheme="minorHAnsi"/>
          <w:sz w:val="24"/>
          <w:szCs w:val="24"/>
        </w:rPr>
        <w:t>Zarządu</w:t>
      </w:r>
      <w:r w:rsidRPr="00257246">
        <w:rPr>
          <w:rFonts w:cstheme="minorHAnsi"/>
          <w:sz w:val="24"/>
          <w:szCs w:val="24"/>
        </w:rPr>
        <w:t xml:space="preserve"> lub Pełnomocnik Zarządu (Dyr</w:t>
      </w:r>
      <w:r w:rsidR="009B4DD4" w:rsidRPr="00257246">
        <w:rPr>
          <w:rFonts w:cstheme="minorHAnsi"/>
          <w:sz w:val="24"/>
          <w:szCs w:val="24"/>
        </w:rPr>
        <w:t xml:space="preserve">ektor </w:t>
      </w:r>
      <w:r w:rsidRPr="00257246">
        <w:rPr>
          <w:rFonts w:cstheme="minorHAnsi"/>
          <w:sz w:val="24"/>
          <w:szCs w:val="24"/>
        </w:rPr>
        <w:t>MPL Katowice, Dyr</w:t>
      </w:r>
      <w:r w:rsidR="009B4DD4" w:rsidRPr="00257246">
        <w:rPr>
          <w:rFonts w:cstheme="minorHAnsi"/>
          <w:sz w:val="24"/>
          <w:szCs w:val="24"/>
        </w:rPr>
        <w:t xml:space="preserve">ektor </w:t>
      </w:r>
      <w:r w:rsidRPr="00257246">
        <w:rPr>
          <w:rFonts w:cstheme="minorHAnsi"/>
          <w:sz w:val="24"/>
          <w:szCs w:val="24"/>
        </w:rPr>
        <w:t>Ds. Ekonomiczno-Finansowych:</w:t>
      </w:r>
    </w:p>
    <w:p w14:paraId="51FF019B" w14:textId="12489074" w:rsidR="008A04B4" w:rsidRPr="00257246" w:rsidRDefault="0048782C" w:rsidP="009534FE">
      <w:pPr>
        <w:pStyle w:val="Tekstkomentarza"/>
        <w:numPr>
          <w:ilvl w:val="3"/>
          <w:numId w:val="1"/>
        </w:numPr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257246">
        <w:rPr>
          <w:rFonts w:cstheme="minorHAnsi"/>
          <w:sz w:val="24"/>
          <w:szCs w:val="24"/>
        </w:rPr>
        <w:t>z</w:t>
      </w:r>
      <w:r w:rsidR="008A04B4" w:rsidRPr="00257246">
        <w:rPr>
          <w:rFonts w:cstheme="minorHAnsi"/>
          <w:sz w:val="24"/>
          <w:szCs w:val="24"/>
        </w:rPr>
        <w:t>atwierdza fakturę do wypłaty</w:t>
      </w:r>
      <w:r w:rsidR="34330C45" w:rsidRPr="00257246">
        <w:rPr>
          <w:rFonts w:cstheme="minorHAnsi"/>
          <w:sz w:val="24"/>
          <w:szCs w:val="24"/>
        </w:rPr>
        <w:t xml:space="preserve"> </w:t>
      </w:r>
      <w:r w:rsidR="00C80584" w:rsidRPr="00257246">
        <w:rPr>
          <w:rFonts w:cstheme="minorHAnsi"/>
          <w:sz w:val="24"/>
          <w:szCs w:val="24"/>
        </w:rPr>
        <w:t>kwalifikowanym podpisem elektronicznym</w:t>
      </w:r>
    </w:p>
    <w:p w14:paraId="5C9A5749" w14:textId="1814D997" w:rsidR="008A04B4" w:rsidRPr="00257246" w:rsidRDefault="008A04B4" w:rsidP="009534FE">
      <w:pPr>
        <w:pStyle w:val="Tekstkomentarza"/>
        <w:numPr>
          <w:ilvl w:val="4"/>
          <w:numId w:val="1"/>
        </w:numPr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257246">
        <w:rPr>
          <w:rFonts w:cstheme="minorHAnsi"/>
          <w:sz w:val="24"/>
          <w:szCs w:val="24"/>
        </w:rPr>
        <w:t>w przypadku wykrycia jakichkolwiek nieprawidłowości ma prawo</w:t>
      </w:r>
      <w:r w:rsidR="00543C50">
        <w:rPr>
          <w:rFonts w:cstheme="minorHAnsi"/>
          <w:sz w:val="24"/>
          <w:szCs w:val="24"/>
        </w:rPr>
        <w:t xml:space="preserve"> </w:t>
      </w:r>
      <w:r w:rsidRPr="00257246">
        <w:rPr>
          <w:rFonts w:cstheme="minorHAnsi"/>
          <w:sz w:val="24"/>
          <w:szCs w:val="24"/>
        </w:rPr>
        <w:t>wstrzymać zapłatę do wyjaśnienia sprawy</w:t>
      </w:r>
    </w:p>
    <w:p w14:paraId="2D932A0E" w14:textId="739037FA" w:rsidR="003B0D57" w:rsidRPr="00257246" w:rsidRDefault="003B0D57" w:rsidP="009534FE">
      <w:pPr>
        <w:pStyle w:val="Akapitzlist"/>
        <w:numPr>
          <w:ilvl w:val="3"/>
          <w:numId w:val="1"/>
        </w:numPr>
        <w:spacing w:after="0"/>
        <w:ind w:left="0" w:firstLine="0"/>
        <w:jc w:val="both"/>
        <w:rPr>
          <w:rStyle w:val="normaltextrun"/>
          <w:rFonts w:cstheme="minorHAnsi"/>
          <w:sz w:val="24"/>
          <w:szCs w:val="24"/>
        </w:rPr>
      </w:pPr>
      <w:r w:rsidRPr="00257246">
        <w:rPr>
          <w:rFonts w:cstheme="minorHAnsi"/>
          <w:sz w:val="24"/>
          <w:szCs w:val="24"/>
        </w:rPr>
        <w:t xml:space="preserve">Po wypełnieniu formularza i zatwierdzeniu go kwalifikowanym podpisem elektronicznym system aktualizuje wygenerowaną </w:t>
      </w:r>
      <w:r w:rsidRPr="00257246">
        <w:rPr>
          <w:rFonts w:cstheme="minorHAnsi"/>
          <w:sz w:val="24"/>
          <w:szCs w:val="24"/>
          <w:shd w:val="clear" w:color="auto" w:fill="FFFFFF"/>
        </w:rPr>
        <w:t xml:space="preserve">kartę zatwierdzenia </w:t>
      </w:r>
      <w:r w:rsidRPr="00257246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dokumentu </w:t>
      </w:r>
      <w:r w:rsidR="003E118F">
        <w:rPr>
          <w:rStyle w:val="normaltextrun"/>
          <w:rFonts w:cstheme="minorHAnsi"/>
          <w:sz w:val="24"/>
          <w:szCs w:val="24"/>
          <w:shd w:val="clear" w:color="auto" w:fill="FFFFFF"/>
        </w:rPr>
        <w:br/>
      </w:r>
      <w:r w:rsidRPr="00257246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o wprowadzone dane </w:t>
      </w:r>
    </w:p>
    <w:p w14:paraId="1F8D8D5B" w14:textId="77777777" w:rsidR="003B0D57" w:rsidRPr="00257246" w:rsidRDefault="003B0D57" w:rsidP="009534FE">
      <w:pPr>
        <w:pStyle w:val="Akapitzlist"/>
        <w:numPr>
          <w:ilvl w:val="3"/>
          <w:numId w:val="1"/>
        </w:numPr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257246">
        <w:rPr>
          <w:rFonts w:cstheme="minorHAnsi"/>
          <w:sz w:val="24"/>
          <w:szCs w:val="24"/>
        </w:rPr>
        <w:t>Dokument wraca do Pracownika ZFK</w:t>
      </w:r>
    </w:p>
    <w:p w14:paraId="6E25967A" w14:textId="77777777" w:rsidR="008A04B4" w:rsidRPr="00257246" w:rsidRDefault="008A04B4" w:rsidP="009534FE">
      <w:pPr>
        <w:pStyle w:val="Tekstkomentarza"/>
        <w:numPr>
          <w:ilvl w:val="2"/>
          <w:numId w:val="1"/>
        </w:numPr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257246">
        <w:rPr>
          <w:rFonts w:cstheme="minorHAnsi"/>
          <w:sz w:val="24"/>
          <w:szCs w:val="24"/>
        </w:rPr>
        <w:t xml:space="preserve">Pracownik ZFK: </w:t>
      </w:r>
    </w:p>
    <w:p w14:paraId="6B24442F" w14:textId="456D8D8D" w:rsidR="00D62AAF" w:rsidRPr="00257246" w:rsidRDefault="008A04B4" w:rsidP="009534FE">
      <w:pPr>
        <w:pStyle w:val="Tekstkomentarza"/>
        <w:numPr>
          <w:ilvl w:val="3"/>
          <w:numId w:val="1"/>
        </w:numPr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257246">
        <w:rPr>
          <w:rFonts w:cstheme="minorHAnsi"/>
          <w:sz w:val="24"/>
          <w:szCs w:val="24"/>
        </w:rPr>
        <w:t xml:space="preserve">Zatwierdzony dokument </w:t>
      </w:r>
      <w:r w:rsidR="01070421" w:rsidRPr="00257246">
        <w:rPr>
          <w:rFonts w:cstheme="minorHAnsi"/>
          <w:sz w:val="24"/>
          <w:szCs w:val="24"/>
        </w:rPr>
        <w:t xml:space="preserve">otrzymuje numer wewnętrzny księgowy, </w:t>
      </w:r>
      <w:r w:rsidRPr="00257246">
        <w:rPr>
          <w:rFonts w:cstheme="minorHAnsi"/>
          <w:sz w:val="24"/>
          <w:szCs w:val="24"/>
        </w:rPr>
        <w:t xml:space="preserve">jest kwalifikowany do odpowiedniego rejestru VAT, </w:t>
      </w:r>
      <w:r w:rsidR="00A46932" w:rsidRPr="00257246">
        <w:rPr>
          <w:rFonts w:cstheme="minorHAnsi"/>
          <w:sz w:val="24"/>
          <w:szCs w:val="24"/>
        </w:rPr>
        <w:t>pracownik ma możliwość dokonania późniejszej korekty rejestru</w:t>
      </w:r>
    </w:p>
    <w:p w14:paraId="2F319724" w14:textId="7EC06355" w:rsidR="003B0D57" w:rsidRPr="00257246" w:rsidRDefault="003B0D57" w:rsidP="009534FE">
      <w:pPr>
        <w:pStyle w:val="Akapitzlist"/>
        <w:numPr>
          <w:ilvl w:val="3"/>
          <w:numId w:val="1"/>
        </w:numPr>
        <w:spacing w:after="0"/>
        <w:ind w:left="0" w:firstLine="0"/>
        <w:jc w:val="both"/>
        <w:rPr>
          <w:rStyle w:val="normaltextrun"/>
          <w:rFonts w:cstheme="minorHAnsi"/>
          <w:sz w:val="24"/>
          <w:szCs w:val="24"/>
        </w:rPr>
      </w:pPr>
      <w:r w:rsidRPr="00257246">
        <w:rPr>
          <w:rFonts w:cstheme="minorHAnsi"/>
          <w:sz w:val="24"/>
          <w:szCs w:val="24"/>
        </w:rPr>
        <w:t xml:space="preserve">Po </w:t>
      </w:r>
      <w:r w:rsidR="00DF13A8" w:rsidRPr="00257246">
        <w:rPr>
          <w:rFonts w:cstheme="minorHAnsi"/>
          <w:sz w:val="24"/>
          <w:szCs w:val="24"/>
        </w:rPr>
        <w:t>rejestracji</w:t>
      </w:r>
      <w:r w:rsidRPr="00257246">
        <w:rPr>
          <w:rFonts w:cstheme="minorHAnsi"/>
          <w:sz w:val="24"/>
          <w:szCs w:val="24"/>
        </w:rPr>
        <w:t xml:space="preserve"> system aktualizuje wygenerowaną </w:t>
      </w:r>
      <w:r w:rsidRPr="00257246">
        <w:rPr>
          <w:rFonts w:cstheme="minorHAnsi"/>
          <w:sz w:val="24"/>
          <w:szCs w:val="24"/>
          <w:shd w:val="clear" w:color="auto" w:fill="FFFFFF"/>
        </w:rPr>
        <w:t xml:space="preserve">kartę zatwierdzenia </w:t>
      </w:r>
      <w:r w:rsidRPr="00257246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dokumentu </w:t>
      </w:r>
      <w:r w:rsidR="003E118F">
        <w:rPr>
          <w:rStyle w:val="normaltextrun"/>
          <w:rFonts w:cstheme="minorHAnsi"/>
          <w:sz w:val="24"/>
          <w:szCs w:val="24"/>
          <w:shd w:val="clear" w:color="auto" w:fill="FFFFFF"/>
        </w:rPr>
        <w:br/>
      </w:r>
      <w:r w:rsidRPr="00257246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o wprowadzone dane </w:t>
      </w:r>
    </w:p>
    <w:p w14:paraId="41D60E6B" w14:textId="666C248A" w:rsidR="008A04B4" w:rsidRPr="00257246" w:rsidRDefault="00D62AAF" w:rsidP="009534FE">
      <w:pPr>
        <w:pStyle w:val="Tekstkomentarza"/>
        <w:numPr>
          <w:ilvl w:val="3"/>
          <w:numId w:val="1"/>
        </w:numPr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257246">
        <w:rPr>
          <w:rFonts w:cstheme="minorHAnsi"/>
          <w:sz w:val="24"/>
          <w:szCs w:val="24"/>
        </w:rPr>
        <w:t>D</w:t>
      </w:r>
      <w:r w:rsidR="008A04B4" w:rsidRPr="00257246">
        <w:rPr>
          <w:rFonts w:cstheme="minorHAnsi"/>
          <w:sz w:val="24"/>
          <w:szCs w:val="24"/>
        </w:rPr>
        <w:t>okument przygotowywany jest do płatności zgodnie z procedurą dokonywania płatności</w:t>
      </w:r>
    </w:p>
    <w:p w14:paraId="7CD543F7" w14:textId="77777777" w:rsidR="003B0D57" w:rsidRPr="00257246" w:rsidRDefault="003B0D57" w:rsidP="009534FE">
      <w:pPr>
        <w:pStyle w:val="Tekstkomentarza"/>
        <w:spacing w:after="0"/>
        <w:jc w:val="both"/>
        <w:rPr>
          <w:rFonts w:cstheme="minorHAnsi"/>
          <w:sz w:val="24"/>
          <w:szCs w:val="24"/>
        </w:rPr>
      </w:pPr>
    </w:p>
    <w:p w14:paraId="41B9028D" w14:textId="44E31D98" w:rsidR="008A04B4" w:rsidRPr="00257246" w:rsidRDefault="008A04B4" w:rsidP="009534FE">
      <w:pPr>
        <w:pStyle w:val="Akapitzlist"/>
        <w:numPr>
          <w:ilvl w:val="1"/>
          <w:numId w:val="1"/>
        </w:numPr>
        <w:spacing w:after="0" w:line="256" w:lineRule="auto"/>
        <w:ind w:left="0" w:firstLine="0"/>
        <w:jc w:val="both"/>
        <w:rPr>
          <w:rFonts w:cstheme="minorHAnsi"/>
          <w:b/>
          <w:bCs/>
          <w:sz w:val="24"/>
          <w:szCs w:val="24"/>
        </w:rPr>
      </w:pPr>
      <w:r w:rsidRPr="00257246">
        <w:rPr>
          <w:rFonts w:cstheme="minorHAnsi"/>
          <w:b/>
          <w:bCs/>
          <w:sz w:val="24"/>
          <w:szCs w:val="24"/>
        </w:rPr>
        <w:t xml:space="preserve">Archiwizacja faktury VAT </w:t>
      </w:r>
    </w:p>
    <w:p w14:paraId="309E4ABA" w14:textId="76E5597A" w:rsidR="00ED19BC" w:rsidRPr="00257246" w:rsidRDefault="00ED19BC" w:rsidP="009534FE">
      <w:pPr>
        <w:pStyle w:val="Akapitzlist"/>
        <w:numPr>
          <w:ilvl w:val="2"/>
          <w:numId w:val="1"/>
        </w:numPr>
        <w:spacing w:after="0"/>
        <w:ind w:left="0" w:firstLine="0"/>
        <w:jc w:val="both"/>
        <w:rPr>
          <w:rStyle w:val="uv3um"/>
          <w:rFonts w:cstheme="minorHAnsi"/>
          <w:sz w:val="24"/>
          <w:szCs w:val="24"/>
        </w:rPr>
      </w:pPr>
      <w:r w:rsidRPr="00257246">
        <w:rPr>
          <w:rFonts w:cstheme="minorHAnsi"/>
          <w:sz w:val="24"/>
          <w:szCs w:val="24"/>
          <w:shd w:val="clear" w:color="auto" w:fill="FFFFFF"/>
        </w:rPr>
        <w:t xml:space="preserve">Zakończenie obiegu faktury </w:t>
      </w:r>
      <w:r w:rsidR="00A8116A" w:rsidRPr="00257246">
        <w:rPr>
          <w:rFonts w:cstheme="minorHAnsi"/>
          <w:sz w:val="24"/>
          <w:szCs w:val="24"/>
          <w:shd w:val="clear" w:color="auto" w:fill="FFFFFF"/>
        </w:rPr>
        <w:t>p</w:t>
      </w:r>
      <w:r w:rsidRPr="00257246">
        <w:rPr>
          <w:rFonts w:cstheme="minorHAnsi"/>
          <w:sz w:val="24"/>
          <w:szCs w:val="24"/>
        </w:rPr>
        <w:t xml:space="preserve">o dokonaniu płatności </w:t>
      </w:r>
      <w:r w:rsidRPr="00257246">
        <w:rPr>
          <w:rFonts w:cstheme="minorHAnsi"/>
          <w:sz w:val="24"/>
          <w:szCs w:val="24"/>
          <w:shd w:val="clear" w:color="auto" w:fill="FFFFFF"/>
        </w:rPr>
        <w:t xml:space="preserve">i archiwizacja dokumentu </w:t>
      </w:r>
      <w:r w:rsidRPr="00257246">
        <w:rPr>
          <w:rStyle w:val="uv3um"/>
          <w:rFonts w:cstheme="minorHAnsi"/>
          <w:sz w:val="24"/>
          <w:szCs w:val="24"/>
          <w:shd w:val="clear" w:color="auto" w:fill="FFFFFF"/>
        </w:rPr>
        <w:t> </w:t>
      </w:r>
    </w:p>
    <w:p w14:paraId="37B6C0BB" w14:textId="0FBBC54B" w:rsidR="00DD533A" w:rsidRPr="00257246" w:rsidRDefault="008A04B4" w:rsidP="009534FE">
      <w:pPr>
        <w:pStyle w:val="Akapitzlist"/>
        <w:numPr>
          <w:ilvl w:val="3"/>
          <w:numId w:val="17"/>
        </w:numPr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257246">
        <w:rPr>
          <w:rFonts w:cstheme="minorHAnsi"/>
          <w:sz w:val="24"/>
          <w:szCs w:val="24"/>
        </w:rPr>
        <w:t>Faktura VAT, listy, dokumenty finansowo-</w:t>
      </w:r>
      <w:r w:rsidR="00FE7DF8" w:rsidRPr="00257246">
        <w:rPr>
          <w:rFonts w:cstheme="minorHAnsi"/>
          <w:sz w:val="24"/>
          <w:szCs w:val="24"/>
        </w:rPr>
        <w:t>księgowe przechowywane</w:t>
      </w:r>
      <w:r w:rsidRPr="00257246">
        <w:rPr>
          <w:rFonts w:cstheme="minorHAnsi"/>
          <w:sz w:val="24"/>
          <w:szCs w:val="24"/>
        </w:rPr>
        <w:t xml:space="preserve"> są </w:t>
      </w:r>
      <w:r w:rsidR="1979DFB2" w:rsidRPr="00257246">
        <w:rPr>
          <w:rFonts w:cstheme="minorHAnsi"/>
          <w:sz w:val="24"/>
          <w:szCs w:val="24"/>
        </w:rPr>
        <w:t>na zabezpieczonych serwerach</w:t>
      </w:r>
      <w:r w:rsidR="33BD0C59" w:rsidRPr="00257246">
        <w:rPr>
          <w:rFonts w:cstheme="minorHAnsi"/>
          <w:sz w:val="24"/>
          <w:szCs w:val="24"/>
        </w:rPr>
        <w:t xml:space="preserve"> w różnych </w:t>
      </w:r>
      <w:r w:rsidR="00D3011E" w:rsidRPr="00257246">
        <w:rPr>
          <w:rFonts w:cstheme="minorHAnsi"/>
          <w:sz w:val="24"/>
          <w:szCs w:val="24"/>
        </w:rPr>
        <w:t>miejscach możliwość</w:t>
      </w:r>
      <w:r w:rsidR="00DD533A" w:rsidRPr="00257246">
        <w:rPr>
          <w:rFonts w:cstheme="minorHAnsi"/>
          <w:sz w:val="24"/>
          <w:szCs w:val="24"/>
        </w:rPr>
        <w:t xml:space="preserve"> dowolnego przeszukiwania np. numerze FVZ, numerze zewnętrznym, kontrahencie, kwocie, osobie podpisującej</w:t>
      </w:r>
    </w:p>
    <w:p w14:paraId="2F41F3B4" w14:textId="0A74936C" w:rsidR="00DD533A" w:rsidRPr="00257246" w:rsidRDefault="00DD533A" w:rsidP="009534FE">
      <w:pPr>
        <w:pStyle w:val="Akapitzlist"/>
        <w:numPr>
          <w:ilvl w:val="3"/>
          <w:numId w:val="17"/>
        </w:numPr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257246">
        <w:rPr>
          <w:rFonts w:cstheme="minorHAnsi"/>
          <w:sz w:val="24"/>
          <w:szCs w:val="24"/>
        </w:rPr>
        <w:t>Obowiązek zachowania chronologii,</w:t>
      </w:r>
      <w:r w:rsidR="0B236ECD" w:rsidRPr="00257246">
        <w:rPr>
          <w:rFonts w:cstheme="minorHAnsi"/>
          <w:sz w:val="24"/>
          <w:szCs w:val="24"/>
        </w:rPr>
        <w:t xml:space="preserve"> w tym równie po numerze </w:t>
      </w:r>
      <w:r w:rsidR="00D3011E" w:rsidRPr="00257246">
        <w:rPr>
          <w:rFonts w:cstheme="minorHAnsi"/>
          <w:sz w:val="24"/>
          <w:szCs w:val="24"/>
        </w:rPr>
        <w:t>wewnętrznym</w:t>
      </w:r>
      <w:r w:rsidR="0B236ECD" w:rsidRPr="00257246">
        <w:rPr>
          <w:rFonts w:cstheme="minorHAnsi"/>
          <w:sz w:val="24"/>
          <w:szCs w:val="24"/>
        </w:rPr>
        <w:t xml:space="preserve"> księgowym</w:t>
      </w:r>
      <w:r w:rsidRPr="00257246">
        <w:rPr>
          <w:rFonts w:cstheme="minorHAnsi"/>
          <w:sz w:val="24"/>
          <w:szCs w:val="24"/>
        </w:rPr>
        <w:t xml:space="preserve"> </w:t>
      </w:r>
      <w:bookmarkEnd w:id="1"/>
      <w:bookmarkEnd w:id="3"/>
    </w:p>
    <w:sectPr w:rsidR="00DD533A" w:rsidRPr="0025724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D9CAF" w14:textId="77777777" w:rsidR="00425A1E" w:rsidRDefault="00425A1E" w:rsidP="007A573E">
      <w:pPr>
        <w:spacing w:after="0" w:line="240" w:lineRule="auto"/>
      </w:pPr>
      <w:r>
        <w:separator/>
      </w:r>
    </w:p>
  </w:endnote>
  <w:endnote w:type="continuationSeparator" w:id="0">
    <w:p w14:paraId="4BC64D09" w14:textId="77777777" w:rsidR="00425A1E" w:rsidRDefault="00425A1E" w:rsidP="007A573E">
      <w:pPr>
        <w:spacing w:after="0" w:line="240" w:lineRule="auto"/>
      </w:pPr>
      <w:r>
        <w:continuationSeparator/>
      </w:r>
    </w:p>
  </w:endnote>
  <w:endnote w:type="continuationNotice" w:id="1">
    <w:p w14:paraId="6428D667" w14:textId="77777777" w:rsidR="00425A1E" w:rsidRDefault="00425A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36C6E" w14:textId="77777777" w:rsidR="0001554D" w:rsidRDefault="0001554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Theme="majorEastAsia"/>
        <w:sz w:val="24"/>
        <w:szCs w:val="24"/>
      </w:rPr>
      <w:id w:val="-480006534"/>
      <w:docPartObj>
        <w:docPartGallery w:val="Page Numbers (Bottom of Page)"/>
        <w:docPartUnique/>
      </w:docPartObj>
    </w:sdtPr>
    <w:sdtEndPr/>
    <w:sdtContent>
      <w:p w14:paraId="3AF0B8E5" w14:textId="7E3C7DC6" w:rsidR="007A573E" w:rsidRPr="007A573E" w:rsidRDefault="007A573E">
        <w:pPr>
          <w:pStyle w:val="Stopka"/>
          <w:jc w:val="right"/>
          <w:rPr>
            <w:rFonts w:eastAsiaTheme="majorEastAsia" w:cstheme="minorHAnsi"/>
            <w:sz w:val="24"/>
            <w:szCs w:val="24"/>
          </w:rPr>
        </w:pPr>
        <w:r w:rsidRPr="007A573E">
          <w:rPr>
            <w:rFonts w:eastAsiaTheme="majorEastAsia" w:cstheme="minorHAnsi"/>
            <w:sz w:val="24"/>
            <w:szCs w:val="24"/>
          </w:rPr>
          <w:t xml:space="preserve">str. </w:t>
        </w:r>
        <w:r w:rsidRPr="007A573E">
          <w:rPr>
            <w:rFonts w:eastAsiaTheme="minorEastAsia" w:cstheme="minorHAnsi"/>
            <w:sz w:val="24"/>
            <w:szCs w:val="24"/>
          </w:rPr>
          <w:fldChar w:fldCharType="begin"/>
        </w:r>
        <w:r w:rsidRPr="007A573E">
          <w:rPr>
            <w:rFonts w:cstheme="minorHAnsi"/>
            <w:sz w:val="24"/>
            <w:szCs w:val="24"/>
          </w:rPr>
          <w:instrText>PAGE    \* MERGEFORMAT</w:instrText>
        </w:r>
        <w:r w:rsidRPr="007A573E">
          <w:rPr>
            <w:rFonts w:eastAsiaTheme="minorEastAsia" w:cstheme="minorHAnsi"/>
            <w:sz w:val="24"/>
            <w:szCs w:val="24"/>
          </w:rPr>
          <w:fldChar w:fldCharType="separate"/>
        </w:r>
        <w:r w:rsidRPr="007A573E">
          <w:rPr>
            <w:rFonts w:eastAsiaTheme="majorEastAsia" w:cstheme="minorHAnsi"/>
            <w:sz w:val="24"/>
            <w:szCs w:val="24"/>
          </w:rPr>
          <w:t>2</w:t>
        </w:r>
        <w:r w:rsidRPr="007A573E">
          <w:rPr>
            <w:rFonts w:eastAsiaTheme="majorEastAsia" w:cstheme="minorHAnsi"/>
            <w:sz w:val="24"/>
            <w:szCs w:val="24"/>
          </w:rPr>
          <w:fldChar w:fldCharType="end"/>
        </w:r>
      </w:p>
    </w:sdtContent>
  </w:sdt>
  <w:p w14:paraId="48CC54BA" w14:textId="77777777" w:rsidR="007A573E" w:rsidRDefault="007A573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1B07E" w14:textId="77777777" w:rsidR="0001554D" w:rsidRDefault="000155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CC71B" w14:textId="77777777" w:rsidR="00425A1E" w:rsidRDefault="00425A1E" w:rsidP="007A573E">
      <w:pPr>
        <w:spacing w:after="0" w:line="240" w:lineRule="auto"/>
      </w:pPr>
      <w:r>
        <w:separator/>
      </w:r>
    </w:p>
  </w:footnote>
  <w:footnote w:type="continuationSeparator" w:id="0">
    <w:p w14:paraId="1350C3C6" w14:textId="77777777" w:rsidR="00425A1E" w:rsidRDefault="00425A1E" w:rsidP="007A573E">
      <w:pPr>
        <w:spacing w:after="0" w:line="240" w:lineRule="auto"/>
      </w:pPr>
      <w:r>
        <w:continuationSeparator/>
      </w:r>
    </w:p>
  </w:footnote>
  <w:footnote w:type="continuationNotice" w:id="1">
    <w:p w14:paraId="0CCF9060" w14:textId="77777777" w:rsidR="00425A1E" w:rsidRDefault="00425A1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60774" w14:textId="77777777" w:rsidR="0001554D" w:rsidRDefault="0001554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46C8C" w14:textId="50931A7E" w:rsidR="007A573E" w:rsidRPr="007A573E" w:rsidRDefault="007A573E" w:rsidP="007A573E">
    <w:pPr>
      <w:pStyle w:val="Nagwek"/>
      <w:ind w:left="708"/>
      <w:jc w:val="right"/>
      <w:rPr>
        <w:sz w:val="20"/>
        <w:szCs w:val="20"/>
      </w:rPr>
    </w:pPr>
    <w:r w:rsidRPr="007A573E">
      <w:rPr>
        <w:rStyle w:val="normaltextrun"/>
        <w:rFonts w:ascii="Calibri" w:hAnsi="Calibri" w:cs="Calibri"/>
        <w:color w:val="000000"/>
        <w:sz w:val="20"/>
        <w:szCs w:val="20"/>
        <w:shd w:val="clear" w:color="auto" w:fill="FFFFFF"/>
      </w:rPr>
      <w:t xml:space="preserve">Załącznik nr 7.1 do OPZ - Proces obsługi dokumentów finansowo-księgowych </w:t>
    </w:r>
    <w:r w:rsidR="00EA0849" w:rsidRPr="007A573E">
      <w:rPr>
        <w:rStyle w:val="normaltextrun"/>
        <w:rFonts w:ascii="Calibri" w:hAnsi="Calibri" w:cs="Calibri"/>
        <w:color w:val="000000"/>
        <w:sz w:val="20"/>
        <w:szCs w:val="20"/>
        <w:shd w:val="clear" w:color="auto" w:fill="FFFFFF"/>
      </w:rPr>
      <w:t>zintegrowany</w:t>
    </w:r>
    <w:r w:rsidR="00EA0849">
      <w:rPr>
        <w:rStyle w:val="normaltextrun"/>
        <w:rFonts w:ascii="Calibri" w:hAnsi="Calibri" w:cs="Calibri"/>
        <w:color w:val="000000"/>
        <w:sz w:val="20"/>
        <w:szCs w:val="20"/>
        <w:shd w:val="clear" w:color="auto" w:fill="FFFFFF"/>
      </w:rPr>
      <w:t>ch</w:t>
    </w:r>
    <w:r w:rsidRPr="007A573E">
      <w:rPr>
        <w:rStyle w:val="normaltextrun"/>
        <w:rFonts w:ascii="Calibri" w:hAnsi="Calibri" w:cs="Calibri"/>
        <w:color w:val="000000"/>
        <w:sz w:val="20"/>
        <w:szCs w:val="20"/>
        <w:shd w:val="clear" w:color="auto" w:fill="FFFFFF"/>
      </w:rPr>
      <w:t xml:space="preserve"> z </w:t>
    </w:r>
    <w:proofErr w:type="spellStart"/>
    <w:r w:rsidRPr="007A573E">
      <w:rPr>
        <w:rStyle w:val="normaltextrun"/>
        <w:rFonts w:ascii="Calibri" w:hAnsi="Calibri" w:cs="Calibri"/>
        <w:color w:val="000000"/>
        <w:sz w:val="20"/>
        <w:szCs w:val="20"/>
        <w:shd w:val="clear" w:color="auto" w:fill="FFFFFF"/>
      </w:rPr>
      <w:t>KSeF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A0042" w14:textId="77777777" w:rsidR="0001554D" w:rsidRDefault="0001554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45BE1"/>
    <w:multiLevelType w:val="hybridMultilevel"/>
    <w:tmpl w:val="5412A27C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1467737"/>
    <w:multiLevelType w:val="multilevel"/>
    <w:tmpl w:val="B8E80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106940"/>
    <w:multiLevelType w:val="multilevel"/>
    <w:tmpl w:val="672208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728" w:hanging="648"/>
      </w:pPr>
      <w:rPr>
        <w:rFonts w:asciiTheme="majorHAnsi" w:hAnsiTheme="majorHAnsi" w:hint="default"/>
      </w:rPr>
    </w:lvl>
    <w:lvl w:ilvl="4">
      <w:start w:val="1"/>
      <w:numFmt w:val="upperRoman"/>
      <w:lvlText w:val="%5."/>
      <w:lvlJc w:val="right"/>
      <w:pPr>
        <w:ind w:left="2232" w:hanging="792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704575E"/>
    <w:multiLevelType w:val="hybridMultilevel"/>
    <w:tmpl w:val="142E89C0"/>
    <w:lvl w:ilvl="0" w:tplc="DE96BA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78279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D21962"/>
    <w:multiLevelType w:val="multilevel"/>
    <w:tmpl w:val="6D2A653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788" w:hanging="360"/>
      </w:pPr>
      <w:rPr>
        <w:rFonts w:ascii="Aptos" w:hAnsi="Aptos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D141A7"/>
    <w:multiLevelType w:val="multilevel"/>
    <w:tmpl w:val="7C6C9E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upperRoman"/>
      <w:lvlText w:val="%5."/>
      <w:lvlJc w:val="right"/>
      <w:pPr>
        <w:ind w:left="2232" w:hanging="792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4E37CBA"/>
    <w:multiLevelType w:val="multilevel"/>
    <w:tmpl w:val="8EAE0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EA6009"/>
    <w:multiLevelType w:val="multilevel"/>
    <w:tmpl w:val="285E1DF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asciiTheme="majorHAnsi" w:hAnsiTheme="majorHAnsi" w:hint="default"/>
      </w:rPr>
    </w:lvl>
    <w:lvl w:ilvl="4">
      <w:start w:val="1"/>
      <w:numFmt w:val="upperRoman"/>
      <w:lvlText w:val="%5."/>
      <w:lvlJc w:val="right"/>
      <w:pPr>
        <w:ind w:left="2232" w:hanging="792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B595301"/>
    <w:multiLevelType w:val="multilevel"/>
    <w:tmpl w:val="21D2E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2139E6"/>
    <w:multiLevelType w:val="multilevel"/>
    <w:tmpl w:val="520C16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lowerLetter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EAD5751"/>
    <w:multiLevelType w:val="multilevel"/>
    <w:tmpl w:val="0810C8B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0D5B01"/>
    <w:multiLevelType w:val="multilevel"/>
    <w:tmpl w:val="E41230FA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lowerLetter"/>
      <w:lvlText w:val="%3."/>
      <w:lvlJc w:val="left"/>
      <w:pPr>
        <w:ind w:left="1980" w:hanging="360"/>
      </w:pPr>
    </w:lvl>
    <w:lvl w:ilvl="3">
      <w:start w:val="1"/>
      <w:numFmt w:val="lowerLetter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3EC1F63"/>
    <w:multiLevelType w:val="multilevel"/>
    <w:tmpl w:val="854E91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180"/>
      </w:pPr>
    </w:lvl>
    <w:lvl w:ilvl="3">
      <w:start w:val="1"/>
      <w:numFmt w:val="lowerLetter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FC6FA0"/>
    <w:multiLevelType w:val="multilevel"/>
    <w:tmpl w:val="74508F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728" w:hanging="648"/>
      </w:pPr>
      <w:rPr>
        <w:rFonts w:asciiTheme="majorHAnsi" w:hAnsiTheme="majorHAnsi" w:hint="default"/>
      </w:rPr>
    </w:lvl>
    <w:lvl w:ilvl="4">
      <w:start w:val="1"/>
      <w:numFmt w:val="upperRoman"/>
      <w:lvlText w:val="%5."/>
      <w:lvlJc w:val="right"/>
      <w:pPr>
        <w:ind w:left="2232" w:hanging="792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35843BF"/>
    <w:multiLevelType w:val="multilevel"/>
    <w:tmpl w:val="7A522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F24DDD"/>
    <w:multiLevelType w:val="hybridMultilevel"/>
    <w:tmpl w:val="2174E344"/>
    <w:lvl w:ilvl="0" w:tplc="1B7607E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7F35928"/>
    <w:multiLevelType w:val="hybridMultilevel"/>
    <w:tmpl w:val="2D266042"/>
    <w:lvl w:ilvl="0" w:tplc="8B4079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4D4F8B"/>
    <w:multiLevelType w:val="multilevel"/>
    <w:tmpl w:val="8A7C4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3C7AAE"/>
    <w:multiLevelType w:val="multilevel"/>
    <w:tmpl w:val="DCC2B5B6"/>
    <w:lvl w:ilvl="0">
      <w:start w:val="1"/>
      <w:numFmt w:val="decimal"/>
      <w:lvlText w:val="%1."/>
      <w:lvlJc w:val="left"/>
      <w:pPr>
        <w:tabs>
          <w:tab w:val="num" w:pos="312"/>
        </w:tabs>
      </w:pPr>
    </w:lvl>
    <w:lvl w:ilvl="1">
      <w:start w:val="1"/>
      <w:numFmt w:val="decimal"/>
      <w:lvlText w:val="%1.%2."/>
      <w:lvlJc w:val="left"/>
      <w:pPr>
        <w:ind w:left="744" w:hanging="432"/>
      </w:pPr>
    </w:lvl>
    <w:lvl w:ilvl="2">
      <w:start w:val="1"/>
      <w:numFmt w:val="decimal"/>
      <w:lvlText w:val="%1.%2.%3."/>
      <w:lvlJc w:val="left"/>
      <w:pPr>
        <w:ind w:left="1176" w:hanging="504"/>
      </w:pPr>
    </w:lvl>
    <w:lvl w:ilvl="3">
      <w:start w:val="1"/>
      <w:numFmt w:val="decimal"/>
      <w:lvlText w:val="%4."/>
      <w:lvlJc w:val="left"/>
      <w:pPr>
        <w:ind w:left="1680" w:hanging="648"/>
      </w:pPr>
    </w:lvl>
    <w:lvl w:ilvl="4">
      <w:start w:val="1"/>
      <w:numFmt w:val="upperRoman"/>
      <w:lvlText w:val="%5."/>
      <w:lvlJc w:val="right"/>
      <w:pPr>
        <w:ind w:left="2184" w:hanging="792"/>
      </w:pPr>
    </w:lvl>
    <w:lvl w:ilvl="5">
      <w:start w:val="1"/>
      <w:numFmt w:val="lowerLetter"/>
      <w:lvlText w:val="%6."/>
      <w:lvlJc w:val="left"/>
      <w:pPr>
        <w:ind w:left="2688" w:hanging="936"/>
      </w:pPr>
    </w:lvl>
    <w:lvl w:ilvl="6">
      <w:start w:val="1"/>
      <w:numFmt w:val="upperRoman"/>
      <w:lvlText w:val="%7."/>
      <w:lvlJc w:val="right"/>
      <w:pPr>
        <w:ind w:left="3192" w:hanging="1080"/>
      </w:pPr>
    </w:lvl>
    <w:lvl w:ilvl="7">
      <w:start w:val="1"/>
      <w:numFmt w:val="bullet"/>
      <w:lvlText w:val=""/>
      <w:lvlJc w:val="left"/>
      <w:pPr>
        <w:ind w:left="3696" w:hanging="1224"/>
      </w:pPr>
      <w:rPr>
        <w:rFonts w:ascii="Symbol" w:hAnsi="Symbol" w:hint="default"/>
      </w:rPr>
    </w:lvl>
    <w:lvl w:ilvl="8">
      <w:start w:val="1"/>
      <w:numFmt w:val="decimal"/>
      <w:lvlText w:val="%1.%2.%3.%4.%5.%6.%7.%8.%9."/>
      <w:lvlJc w:val="left"/>
      <w:pPr>
        <w:ind w:left="4272" w:hanging="1440"/>
      </w:pPr>
    </w:lvl>
  </w:abstractNum>
  <w:abstractNum w:abstractNumId="19" w15:restartNumberingAfterBreak="0">
    <w:nsid w:val="61E67445"/>
    <w:multiLevelType w:val="multilevel"/>
    <w:tmpl w:val="70C008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Letter"/>
      <w:lvlText w:val="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2C567AF"/>
    <w:multiLevelType w:val="multilevel"/>
    <w:tmpl w:val="A7866B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upperRoman"/>
      <w:lvlText w:val="%5."/>
      <w:lvlJc w:val="right"/>
      <w:pPr>
        <w:ind w:left="2232" w:hanging="792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51B0E7E"/>
    <w:multiLevelType w:val="multilevel"/>
    <w:tmpl w:val="D682B7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728" w:hanging="648"/>
      </w:pPr>
      <w:rPr>
        <w:rFonts w:asciiTheme="majorHAnsi" w:hAnsiTheme="majorHAnsi" w:hint="default"/>
      </w:rPr>
    </w:lvl>
    <w:lvl w:ilvl="4">
      <w:start w:val="1"/>
      <w:numFmt w:val="upperRoman"/>
      <w:lvlText w:val="%5."/>
      <w:lvlJc w:val="right"/>
      <w:pPr>
        <w:ind w:left="2232" w:hanging="792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6B200DF"/>
    <w:multiLevelType w:val="multilevel"/>
    <w:tmpl w:val="4F82A8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71F5841"/>
    <w:multiLevelType w:val="multilevel"/>
    <w:tmpl w:val="065C4C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upperRoman"/>
      <w:lvlText w:val="%5."/>
      <w:lvlJc w:val="right"/>
      <w:pPr>
        <w:ind w:left="2232" w:hanging="792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80E3CF9"/>
    <w:multiLevelType w:val="multilevel"/>
    <w:tmpl w:val="DDA8F35E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C32BA9"/>
    <w:multiLevelType w:val="multilevel"/>
    <w:tmpl w:val="5B94D468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811B2D"/>
    <w:multiLevelType w:val="multilevel"/>
    <w:tmpl w:val="6CCA16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lowerLetter"/>
      <w:lvlText w:val="%3."/>
      <w:lvlJc w:val="left"/>
      <w:pPr>
        <w:ind w:left="1980" w:hanging="360"/>
      </w:pPr>
    </w:lvl>
    <w:lvl w:ilvl="3">
      <w:start w:val="1"/>
      <w:numFmt w:val="lowerLetter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18C45CE"/>
    <w:multiLevelType w:val="multilevel"/>
    <w:tmpl w:val="600C3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7870459">
    <w:abstractNumId w:val="19"/>
  </w:num>
  <w:num w:numId="2" w16cid:durableId="2126345323">
    <w:abstractNumId w:val="15"/>
  </w:num>
  <w:num w:numId="3" w16cid:durableId="1634481637">
    <w:abstractNumId w:val="18"/>
  </w:num>
  <w:num w:numId="4" w16cid:durableId="60061409">
    <w:abstractNumId w:val="22"/>
  </w:num>
  <w:num w:numId="5" w16cid:durableId="2141412404">
    <w:abstractNumId w:val="3"/>
  </w:num>
  <w:num w:numId="6" w16cid:durableId="1311983030">
    <w:abstractNumId w:val="16"/>
  </w:num>
  <w:num w:numId="7" w16cid:durableId="451636924">
    <w:abstractNumId w:val="21"/>
  </w:num>
  <w:num w:numId="8" w16cid:durableId="342440858">
    <w:abstractNumId w:val="13"/>
  </w:num>
  <w:num w:numId="9" w16cid:durableId="286788379">
    <w:abstractNumId w:val="2"/>
  </w:num>
  <w:num w:numId="10" w16cid:durableId="126550244">
    <w:abstractNumId w:val="7"/>
  </w:num>
  <w:num w:numId="11" w16cid:durableId="940260375">
    <w:abstractNumId w:val="11"/>
  </w:num>
  <w:num w:numId="12" w16cid:durableId="19596726">
    <w:abstractNumId w:val="20"/>
  </w:num>
  <w:num w:numId="13" w16cid:durableId="1521553400">
    <w:abstractNumId w:val="5"/>
  </w:num>
  <w:num w:numId="14" w16cid:durableId="1667393552">
    <w:abstractNumId w:val="12"/>
  </w:num>
  <w:num w:numId="15" w16cid:durableId="1621300789">
    <w:abstractNumId w:val="26"/>
  </w:num>
  <w:num w:numId="16" w16cid:durableId="1969775131">
    <w:abstractNumId w:val="23"/>
  </w:num>
  <w:num w:numId="17" w16cid:durableId="1583561522">
    <w:abstractNumId w:val="9"/>
  </w:num>
  <w:num w:numId="18" w16cid:durableId="1038896156">
    <w:abstractNumId w:val="0"/>
  </w:num>
  <w:num w:numId="19" w16cid:durableId="1620524148">
    <w:abstractNumId w:val="1"/>
  </w:num>
  <w:num w:numId="20" w16cid:durableId="1843927537">
    <w:abstractNumId w:val="24"/>
  </w:num>
  <w:num w:numId="21" w16cid:durableId="502670483">
    <w:abstractNumId w:val="10"/>
  </w:num>
  <w:num w:numId="22" w16cid:durableId="1948808731">
    <w:abstractNumId w:val="6"/>
  </w:num>
  <w:num w:numId="23" w16cid:durableId="1800955014">
    <w:abstractNumId w:val="14"/>
  </w:num>
  <w:num w:numId="24" w16cid:durableId="1713724177">
    <w:abstractNumId w:val="27"/>
  </w:num>
  <w:num w:numId="25" w16cid:durableId="1444038756">
    <w:abstractNumId w:val="25"/>
  </w:num>
  <w:num w:numId="26" w16cid:durableId="993871776">
    <w:abstractNumId w:val="17"/>
  </w:num>
  <w:num w:numId="27" w16cid:durableId="1938174395">
    <w:abstractNumId w:val="8"/>
  </w:num>
  <w:num w:numId="28" w16cid:durableId="2126386902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E73"/>
    <w:rsid w:val="0001554D"/>
    <w:rsid w:val="000227F4"/>
    <w:rsid w:val="0003361A"/>
    <w:rsid w:val="000414E8"/>
    <w:rsid w:val="00060342"/>
    <w:rsid w:val="000708D4"/>
    <w:rsid w:val="00092ABB"/>
    <w:rsid w:val="000A1145"/>
    <w:rsid w:val="000A5C66"/>
    <w:rsid w:val="000B44A2"/>
    <w:rsid w:val="000E38F6"/>
    <w:rsid w:val="000E4E0D"/>
    <w:rsid w:val="000F1701"/>
    <w:rsid w:val="00105AFF"/>
    <w:rsid w:val="00114F7E"/>
    <w:rsid w:val="00127316"/>
    <w:rsid w:val="00127BF4"/>
    <w:rsid w:val="00182D48"/>
    <w:rsid w:val="001935FB"/>
    <w:rsid w:val="00194932"/>
    <w:rsid w:val="001F6419"/>
    <w:rsid w:val="00257246"/>
    <w:rsid w:val="0026135D"/>
    <w:rsid w:val="002D08AC"/>
    <w:rsid w:val="002D4D8C"/>
    <w:rsid w:val="002D5536"/>
    <w:rsid w:val="00300A96"/>
    <w:rsid w:val="00335CC6"/>
    <w:rsid w:val="003429B4"/>
    <w:rsid w:val="00343E4A"/>
    <w:rsid w:val="00355385"/>
    <w:rsid w:val="00356CB0"/>
    <w:rsid w:val="003649CB"/>
    <w:rsid w:val="00382954"/>
    <w:rsid w:val="003935DE"/>
    <w:rsid w:val="003B0D57"/>
    <w:rsid w:val="003B6BF0"/>
    <w:rsid w:val="003D286B"/>
    <w:rsid w:val="003D2900"/>
    <w:rsid w:val="003E118F"/>
    <w:rsid w:val="00400DF9"/>
    <w:rsid w:val="00403BD7"/>
    <w:rsid w:val="0042428C"/>
    <w:rsid w:val="00425A1E"/>
    <w:rsid w:val="00464D05"/>
    <w:rsid w:val="00484E2B"/>
    <w:rsid w:val="0048782C"/>
    <w:rsid w:val="0049707A"/>
    <w:rsid w:val="004A150E"/>
    <w:rsid w:val="004D73A0"/>
    <w:rsid w:val="004E45AB"/>
    <w:rsid w:val="004F4E0A"/>
    <w:rsid w:val="005416AC"/>
    <w:rsid w:val="00543C50"/>
    <w:rsid w:val="00555ADF"/>
    <w:rsid w:val="00563E52"/>
    <w:rsid w:val="0058388D"/>
    <w:rsid w:val="00584ABB"/>
    <w:rsid w:val="00595407"/>
    <w:rsid w:val="005A6712"/>
    <w:rsid w:val="005B7390"/>
    <w:rsid w:val="005C0CFC"/>
    <w:rsid w:val="005D49BB"/>
    <w:rsid w:val="00632454"/>
    <w:rsid w:val="00650331"/>
    <w:rsid w:val="006617AE"/>
    <w:rsid w:val="00665DA8"/>
    <w:rsid w:val="00666BCE"/>
    <w:rsid w:val="00677100"/>
    <w:rsid w:val="0069176F"/>
    <w:rsid w:val="006A122C"/>
    <w:rsid w:val="006B6A11"/>
    <w:rsid w:val="006B73D3"/>
    <w:rsid w:val="006D3AE4"/>
    <w:rsid w:val="006E4060"/>
    <w:rsid w:val="00731FB5"/>
    <w:rsid w:val="00735763"/>
    <w:rsid w:val="00735989"/>
    <w:rsid w:val="00736A6E"/>
    <w:rsid w:val="0074074D"/>
    <w:rsid w:val="00765D99"/>
    <w:rsid w:val="00775E73"/>
    <w:rsid w:val="0078068E"/>
    <w:rsid w:val="00787C05"/>
    <w:rsid w:val="007A573E"/>
    <w:rsid w:val="007B531B"/>
    <w:rsid w:val="007C0D54"/>
    <w:rsid w:val="007C2C03"/>
    <w:rsid w:val="007C47C0"/>
    <w:rsid w:val="007E022B"/>
    <w:rsid w:val="007E52E0"/>
    <w:rsid w:val="007E6DC7"/>
    <w:rsid w:val="007F118C"/>
    <w:rsid w:val="007F7A3E"/>
    <w:rsid w:val="008069EE"/>
    <w:rsid w:val="00814488"/>
    <w:rsid w:val="00820ED0"/>
    <w:rsid w:val="00825E95"/>
    <w:rsid w:val="008260C0"/>
    <w:rsid w:val="00842A70"/>
    <w:rsid w:val="00852F38"/>
    <w:rsid w:val="0086298C"/>
    <w:rsid w:val="0087070A"/>
    <w:rsid w:val="00875C75"/>
    <w:rsid w:val="00882F4E"/>
    <w:rsid w:val="00885C30"/>
    <w:rsid w:val="008A04B4"/>
    <w:rsid w:val="008A5485"/>
    <w:rsid w:val="008A69A8"/>
    <w:rsid w:val="008B2E89"/>
    <w:rsid w:val="008B4B0A"/>
    <w:rsid w:val="008B5679"/>
    <w:rsid w:val="008C2603"/>
    <w:rsid w:val="008C5215"/>
    <w:rsid w:val="008D22B5"/>
    <w:rsid w:val="009138A3"/>
    <w:rsid w:val="00914F1D"/>
    <w:rsid w:val="009228F1"/>
    <w:rsid w:val="009245C3"/>
    <w:rsid w:val="009375B4"/>
    <w:rsid w:val="0094308E"/>
    <w:rsid w:val="0095174B"/>
    <w:rsid w:val="00952F5B"/>
    <w:rsid w:val="009534FE"/>
    <w:rsid w:val="00961CBB"/>
    <w:rsid w:val="00977B5F"/>
    <w:rsid w:val="00981E11"/>
    <w:rsid w:val="00996E00"/>
    <w:rsid w:val="009A3AC8"/>
    <w:rsid w:val="009B2A2F"/>
    <w:rsid w:val="009B3E0A"/>
    <w:rsid w:val="009B4DD4"/>
    <w:rsid w:val="009B54C0"/>
    <w:rsid w:val="00A03877"/>
    <w:rsid w:val="00A1405B"/>
    <w:rsid w:val="00A25E17"/>
    <w:rsid w:val="00A46932"/>
    <w:rsid w:val="00A6467C"/>
    <w:rsid w:val="00A8116A"/>
    <w:rsid w:val="00A81444"/>
    <w:rsid w:val="00AD1BBA"/>
    <w:rsid w:val="00B31C20"/>
    <w:rsid w:val="00B55353"/>
    <w:rsid w:val="00B5761C"/>
    <w:rsid w:val="00B64951"/>
    <w:rsid w:val="00B778E8"/>
    <w:rsid w:val="00B87934"/>
    <w:rsid w:val="00B93072"/>
    <w:rsid w:val="00B955C6"/>
    <w:rsid w:val="00BA0C29"/>
    <w:rsid w:val="00BA21EB"/>
    <w:rsid w:val="00BB0242"/>
    <w:rsid w:val="00BF7640"/>
    <w:rsid w:val="00C14674"/>
    <w:rsid w:val="00C3298C"/>
    <w:rsid w:val="00C34041"/>
    <w:rsid w:val="00C35866"/>
    <w:rsid w:val="00C47423"/>
    <w:rsid w:val="00C47A00"/>
    <w:rsid w:val="00C6473F"/>
    <w:rsid w:val="00C728E6"/>
    <w:rsid w:val="00C72D2A"/>
    <w:rsid w:val="00C80584"/>
    <w:rsid w:val="00C9908F"/>
    <w:rsid w:val="00CA7BAD"/>
    <w:rsid w:val="00CC6259"/>
    <w:rsid w:val="00CD02F4"/>
    <w:rsid w:val="00CD36FE"/>
    <w:rsid w:val="00CF1D2C"/>
    <w:rsid w:val="00CF3C51"/>
    <w:rsid w:val="00D20F35"/>
    <w:rsid w:val="00D3011E"/>
    <w:rsid w:val="00D3363E"/>
    <w:rsid w:val="00D40966"/>
    <w:rsid w:val="00D54BE2"/>
    <w:rsid w:val="00D567FD"/>
    <w:rsid w:val="00D57E7D"/>
    <w:rsid w:val="00D60C05"/>
    <w:rsid w:val="00D62AAF"/>
    <w:rsid w:val="00D865AE"/>
    <w:rsid w:val="00D90046"/>
    <w:rsid w:val="00DA53EF"/>
    <w:rsid w:val="00DA635E"/>
    <w:rsid w:val="00DC3EB8"/>
    <w:rsid w:val="00DD3CEF"/>
    <w:rsid w:val="00DD533A"/>
    <w:rsid w:val="00DF09E5"/>
    <w:rsid w:val="00DF13A8"/>
    <w:rsid w:val="00E0025D"/>
    <w:rsid w:val="00E101ED"/>
    <w:rsid w:val="00E16D36"/>
    <w:rsid w:val="00E278FA"/>
    <w:rsid w:val="00E31B97"/>
    <w:rsid w:val="00E333D4"/>
    <w:rsid w:val="00E33E55"/>
    <w:rsid w:val="00E56624"/>
    <w:rsid w:val="00E84D47"/>
    <w:rsid w:val="00E93798"/>
    <w:rsid w:val="00E97E32"/>
    <w:rsid w:val="00EA0849"/>
    <w:rsid w:val="00EC5507"/>
    <w:rsid w:val="00ED19BC"/>
    <w:rsid w:val="00EE218D"/>
    <w:rsid w:val="00EE44BF"/>
    <w:rsid w:val="00F0595E"/>
    <w:rsid w:val="00F14515"/>
    <w:rsid w:val="00F2608F"/>
    <w:rsid w:val="00F34C9C"/>
    <w:rsid w:val="00F62523"/>
    <w:rsid w:val="00F674A3"/>
    <w:rsid w:val="00F80E0B"/>
    <w:rsid w:val="00F92219"/>
    <w:rsid w:val="00FC0336"/>
    <w:rsid w:val="00FC4010"/>
    <w:rsid w:val="00FE7DF8"/>
    <w:rsid w:val="00FF15E1"/>
    <w:rsid w:val="01070421"/>
    <w:rsid w:val="01168D1F"/>
    <w:rsid w:val="011FCD37"/>
    <w:rsid w:val="024DC1F7"/>
    <w:rsid w:val="02CA1CC4"/>
    <w:rsid w:val="02DA303B"/>
    <w:rsid w:val="02EDE2C1"/>
    <w:rsid w:val="032D7EF0"/>
    <w:rsid w:val="034C8EEF"/>
    <w:rsid w:val="04A35566"/>
    <w:rsid w:val="05F04762"/>
    <w:rsid w:val="088CD880"/>
    <w:rsid w:val="098DAC4F"/>
    <w:rsid w:val="0B0A9379"/>
    <w:rsid w:val="0B236ECD"/>
    <w:rsid w:val="0BA5A0E1"/>
    <w:rsid w:val="0DE0A88C"/>
    <w:rsid w:val="0E1B455B"/>
    <w:rsid w:val="0EFD599E"/>
    <w:rsid w:val="0F364F87"/>
    <w:rsid w:val="0F4A9948"/>
    <w:rsid w:val="0F4F0711"/>
    <w:rsid w:val="109A6DB3"/>
    <w:rsid w:val="119386B6"/>
    <w:rsid w:val="14EB6993"/>
    <w:rsid w:val="153730F8"/>
    <w:rsid w:val="153D0BEB"/>
    <w:rsid w:val="16187822"/>
    <w:rsid w:val="164B30A1"/>
    <w:rsid w:val="1674015D"/>
    <w:rsid w:val="187881D4"/>
    <w:rsid w:val="195D5F0B"/>
    <w:rsid w:val="1979DFB2"/>
    <w:rsid w:val="197D8B98"/>
    <w:rsid w:val="1BAD544B"/>
    <w:rsid w:val="1CB38374"/>
    <w:rsid w:val="1CCBF12A"/>
    <w:rsid w:val="1D006EA1"/>
    <w:rsid w:val="1F4C5F42"/>
    <w:rsid w:val="1FE51DBC"/>
    <w:rsid w:val="1FFFD65A"/>
    <w:rsid w:val="20F7350C"/>
    <w:rsid w:val="217BED7E"/>
    <w:rsid w:val="21D9FD4C"/>
    <w:rsid w:val="2485C974"/>
    <w:rsid w:val="24DF00FC"/>
    <w:rsid w:val="24F2451E"/>
    <w:rsid w:val="2501D3F1"/>
    <w:rsid w:val="2520A5A8"/>
    <w:rsid w:val="269C4203"/>
    <w:rsid w:val="27876D80"/>
    <w:rsid w:val="287444A6"/>
    <w:rsid w:val="28F2737A"/>
    <w:rsid w:val="28FBF3D4"/>
    <w:rsid w:val="2920B204"/>
    <w:rsid w:val="2AD19C0B"/>
    <w:rsid w:val="2AE72145"/>
    <w:rsid w:val="2B63A16B"/>
    <w:rsid w:val="2C5B45E4"/>
    <w:rsid w:val="2F0F9672"/>
    <w:rsid w:val="3056E93B"/>
    <w:rsid w:val="31C2418D"/>
    <w:rsid w:val="32976402"/>
    <w:rsid w:val="333EDA12"/>
    <w:rsid w:val="33960664"/>
    <w:rsid w:val="33BD0C59"/>
    <w:rsid w:val="34330C45"/>
    <w:rsid w:val="343AD5E2"/>
    <w:rsid w:val="347795F5"/>
    <w:rsid w:val="34964D9D"/>
    <w:rsid w:val="34F33D3D"/>
    <w:rsid w:val="36BE1F6E"/>
    <w:rsid w:val="37396033"/>
    <w:rsid w:val="37B7BE2C"/>
    <w:rsid w:val="37D3CD7A"/>
    <w:rsid w:val="3A2D75BF"/>
    <w:rsid w:val="3A32154F"/>
    <w:rsid w:val="3B6B5C50"/>
    <w:rsid w:val="3C614A70"/>
    <w:rsid w:val="3D0540FA"/>
    <w:rsid w:val="3DE3D733"/>
    <w:rsid w:val="3DE7BB91"/>
    <w:rsid w:val="3E285B91"/>
    <w:rsid w:val="3E6D5D8E"/>
    <w:rsid w:val="3FB2FCC3"/>
    <w:rsid w:val="40252ABF"/>
    <w:rsid w:val="403FE5C4"/>
    <w:rsid w:val="40F0E0AA"/>
    <w:rsid w:val="41095B83"/>
    <w:rsid w:val="41154684"/>
    <w:rsid w:val="428E59E2"/>
    <w:rsid w:val="42D247A8"/>
    <w:rsid w:val="42EDB18B"/>
    <w:rsid w:val="4419AB49"/>
    <w:rsid w:val="441F612B"/>
    <w:rsid w:val="44945387"/>
    <w:rsid w:val="4514422C"/>
    <w:rsid w:val="45644976"/>
    <w:rsid w:val="460E65B8"/>
    <w:rsid w:val="466DAC8C"/>
    <w:rsid w:val="4677D322"/>
    <w:rsid w:val="467B3D77"/>
    <w:rsid w:val="46CB851E"/>
    <w:rsid w:val="47342863"/>
    <w:rsid w:val="47FF096B"/>
    <w:rsid w:val="490CAE1E"/>
    <w:rsid w:val="491900EE"/>
    <w:rsid w:val="49A14C37"/>
    <w:rsid w:val="49AD6DDE"/>
    <w:rsid w:val="49D7BD1E"/>
    <w:rsid w:val="4AF58540"/>
    <w:rsid w:val="4C82283D"/>
    <w:rsid w:val="4CE1EA14"/>
    <w:rsid w:val="4CFB9254"/>
    <w:rsid w:val="4E2874A7"/>
    <w:rsid w:val="4E428C7B"/>
    <w:rsid w:val="4F6DF31E"/>
    <w:rsid w:val="501557A3"/>
    <w:rsid w:val="507FA444"/>
    <w:rsid w:val="508331D6"/>
    <w:rsid w:val="50FC3264"/>
    <w:rsid w:val="511C2BDF"/>
    <w:rsid w:val="5141769E"/>
    <w:rsid w:val="515E094B"/>
    <w:rsid w:val="5163F4DE"/>
    <w:rsid w:val="51CA8E67"/>
    <w:rsid w:val="537DED39"/>
    <w:rsid w:val="5475F29D"/>
    <w:rsid w:val="54BE83BC"/>
    <w:rsid w:val="54D019A8"/>
    <w:rsid w:val="5788ED39"/>
    <w:rsid w:val="57ABAAFF"/>
    <w:rsid w:val="57FAD063"/>
    <w:rsid w:val="5969A3F9"/>
    <w:rsid w:val="5A968909"/>
    <w:rsid w:val="5AEA804F"/>
    <w:rsid w:val="5C53CE6E"/>
    <w:rsid w:val="5CC7DB45"/>
    <w:rsid w:val="5D76C11E"/>
    <w:rsid w:val="5E674AA4"/>
    <w:rsid w:val="5EDC4DDC"/>
    <w:rsid w:val="5F5FD6CB"/>
    <w:rsid w:val="5FC83F77"/>
    <w:rsid w:val="60CD9BD5"/>
    <w:rsid w:val="617C8375"/>
    <w:rsid w:val="62618527"/>
    <w:rsid w:val="63809838"/>
    <w:rsid w:val="63E18AE2"/>
    <w:rsid w:val="66EA488B"/>
    <w:rsid w:val="6742A788"/>
    <w:rsid w:val="67731364"/>
    <w:rsid w:val="679A1C8B"/>
    <w:rsid w:val="6811D7DE"/>
    <w:rsid w:val="682D982F"/>
    <w:rsid w:val="68705F99"/>
    <w:rsid w:val="688ED000"/>
    <w:rsid w:val="68E9D036"/>
    <w:rsid w:val="6A337738"/>
    <w:rsid w:val="6AC59EC3"/>
    <w:rsid w:val="6B0B8169"/>
    <w:rsid w:val="6B5535DB"/>
    <w:rsid w:val="6C4146ED"/>
    <w:rsid w:val="6CA8D7B8"/>
    <w:rsid w:val="6DC1FEBC"/>
    <w:rsid w:val="6E05EBB0"/>
    <w:rsid w:val="6E0D5BE5"/>
    <w:rsid w:val="6E8E421F"/>
    <w:rsid w:val="6EE3AD12"/>
    <w:rsid w:val="6F1E16D4"/>
    <w:rsid w:val="6FB641E7"/>
    <w:rsid w:val="6FD7B5C0"/>
    <w:rsid w:val="709F43A5"/>
    <w:rsid w:val="70A680D6"/>
    <w:rsid w:val="70FC8CC2"/>
    <w:rsid w:val="721D43E9"/>
    <w:rsid w:val="73291B60"/>
    <w:rsid w:val="7473DC31"/>
    <w:rsid w:val="74D36DFA"/>
    <w:rsid w:val="752DDB3A"/>
    <w:rsid w:val="7594D542"/>
    <w:rsid w:val="7642E657"/>
    <w:rsid w:val="765F528C"/>
    <w:rsid w:val="76ED6CF6"/>
    <w:rsid w:val="773EEE07"/>
    <w:rsid w:val="7AA73BCA"/>
    <w:rsid w:val="7AAEC078"/>
    <w:rsid w:val="7BDFF764"/>
    <w:rsid w:val="7BE5FCA0"/>
    <w:rsid w:val="7C08EEC0"/>
    <w:rsid w:val="7CCBF902"/>
    <w:rsid w:val="7D24963B"/>
    <w:rsid w:val="7D2824B1"/>
    <w:rsid w:val="7D9F771B"/>
    <w:rsid w:val="7DFB3DCF"/>
    <w:rsid w:val="7EAE4059"/>
    <w:rsid w:val="7F058F30"/>
    <w:rsid w:val="7FC5B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4C2D2"/>
  <w15:chartTrackingRefBased/>
  <w15:docId w15:val="{C2D2FF88-C04E-4FE7-9DCB-CA33AE5D3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5E73"/>
    <w:pPr>
      <w:ind w:left="720"/>
      <w:contextualSpacing/>
    </w:pPr>
  </w:style>
  <w:style w:type="character" w:customStyle="1" w:styleId="normaltextrun">
    <w:name w:val="normaltextrun"/>
    <w:basedOn w:val="Domylnaczcionkaakapitu"/>
    <w:rsid w:val="00775E73"/>
  </w:style>
  <w:style w:type="paragraph" w:customStyle="1" w:styleId="paragraph">
    <w:name w:val="paragraph"/>
    <w:basedOn w:val="Normalny"/>
    <w:rsid w:val="00814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814488"/>
  </w:style>
  <w:style w:type="character" w:customStyle="1" w:styleId="uv3um">
    <w:name w:val="uv3um"/>
    <w:basedOn w:val="Domylnaczcionkaakapitu"/>
    <w:rsid w:val="00A1405B"/>
  </w:style>
  <w:style w:type="character" w:styleId="Odwoaniedokomentarza">
    <w:name w:val="annotation reference"/>
    <w:basedOn w:val="Domylnaczcionkaakapitu"/>
    <w:uiPriority w:val="99"/>
    <w:semiHidden/>
    <w:unhideWhenUsed/>
    <w:rsid w:val="0042428C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4242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242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42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428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42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428C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ED19BC"/>
    <w:rPr>
      <w:b/>
      <w:bCs/>
    </w:rPr>
  </w:style>
  <w:style w:type="paragraph" w:styleId="Poprawka">
    <w:name w:val="Revision"/>
    <w:hidden/>
    <w:uiPriority w:val="99"/>
    <w:semiHidden/>
    <w:rsid w:val="00555AD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A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573E"/>
  </w:style>
  <w:style w:type="paragraph" w:styleId="Stopka">
    <w:name w:val="footer"/>
    <w:basedOn w:val="Normalny"/>
    <w:link w:val="StopkaZnak"/>
    <w:uiPriority w:val="99"/>
    <w:unhideWhenUsed/>
    <w:rsid w:val="007A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573E"/>
  </w:style>
  <w:style w:type="paragraph" w:customStyle="1" w:styleId="k3ksmc">
    <w:name w:val="k3ksmc"/>
    <w:basedOn w:val="Normalny"/>
    <w:rsid w:val="00D20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20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4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6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3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0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6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9E820BE0732346BFE6AE792B45700B" ma:contentTypeVersion="4" ma:contentTypeDescription="Utwórz nowy dokument." ma:contentTypeScope="" ma:versionID="696e49dce1182905715ed25440cfc6df">
  <xsd:schema xmlns:xsd="http://www.w3.org/2001/XMLSchema" xmlns:xs="http://www.w3.org/2001/XMLSchema" xmlns:p="http://schemas.microsoft.com/office/2006/metadata/properties" xmlns:ns2="1001bc27-3f30-47a7-b703-7ac09764d22a" targetNamespace="http://schemas.microsoft.com/office/2006/metadata/properties" ma:root="true" ma:fieldsID="3a8e743e3bc0135963522230c12e49f2" ns2:_="">
    <xsd:import namespace="1001bc27-3f30-47a7-b703-7ac09764d2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1bc27-3f30-47a7-b703-7ac09764d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46A397-8E28-47DC-8E92-8117711695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BAF8E08-8C0E-458D-A019-88638C0DF9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01bc27-3f30-47a7-b703-7ac09764d2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48A67D-8060-4558-876D-51D3C2D08A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2637DB-2BA5-413B-88FC-1D49FB346A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7</Pages>
  <Words>2687</Words>
  <Characters>16128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Krakowiak</dc:creator>
  <cp:keywords/>
  <dc:description/>
  <cp:lastModifiedBy>Patrycja Zok</cp:lastModifiedBy>
  <cp:revision>115</cp:revision>
  <cp:lastPrinted>2025-06-18T11:20:00Z</cp:lastPrinted>
  <dcterms:created xsi:type="dcterms:W3CDTF">2025-06-24T11:22:00Z</dcterms:created>
  <dcterms:modified xsi:type="dcterms:W3CDTF">2025-10-16T11:38:00Z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0x010100ED9E820BE0732346BFE6AE792B45700B</vt:lpwstr>
  </property>
</Properties>
</file>